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93" w:rsidRPr="00D973BC" w:rsidRDefault="00712793" w:rsidP="002A509A">
      <w:pPr>
        <w:pStyle w:val="Corpsdetexte"/>
        <w:tabs>
          <w:tab w:val="left" w:pos="284"/>
        </w:tabs>
        <w:rPr>
          <w:rFonts w:ascii="Garamond" w:hAnsi="Garamond"/>
        </w:rPr>
      </w:pPr>
    </w:p>
    <w:tbl>
      <w:tblPr>
        <w:tblpPr w:leftFromText="141" w:rightFromText="141" w:vertAnchor="text" w:horzAnchor="page" w:tblpX="1723" w:tblpY="-352"/>
        <w:tblW w:w="9132" w:type="dxa"/>
        <w:tblLook w:val="00A0" w:firstRow="1" w:lastRow="0" w:firstColumn="1" w:lastColumn="0" w:noHBand="0" w:noVBand="0"/>
      </w:tblPr>
      <w:tblGrid>
        <w:gridCol w:w="2802"/>
        <w:gridCol w:w="236"/>
        <w:gridCol w:w="2551"/>
        <w:gridCol w:w="427"/>
        <w:gridCol w:w="3116"/>
      </w:tblGrid>
      <w:tr w:rsidR="006E3DFA" w:rsidRPr="00D973BC" w:rsidTr="006E3DFA">
        <w:tc>
          <w:tcPr>
            <w:tcW w:w="2802" w:type="dxa"/>
          </w:tcPr>
          <w:p w:rsidR="006E3DFA" w:rsidRPr="00010596" w:rsidRDefault="009B555D" w:rsidP="00B81AE5">
            <w:pPr>
              <w:pStyle w:val="Corpsdetexte"/>
              <w:tabs>
                <w:tab w:val="left" w:pos="284"/>
              </w:tabs>
              <w:jc w:val="center"/>
              <w:rPr>
                <w:rFonts w:ascii="Garamond" w:hAnsi="Garamond"/>
                <w:b/>
                <w:sz w:val="32"/>
                <w:lang w:eastAsia="en-US"/>
              </w:rPr>
            </w:pPr>
            <w:r>
              <w:rPr>
                <w:rFonts w:ascii="Garamond" w:hAnsi="Garamond"/>
                <w:noProof/>
                <w:snapToGrid/>
              </w:rPr>
              <w:drawing>
                <wp:inline distT="0" distB="0" distL="0" distR="0">
                  <wp:extent cx="714375" cy="657225"/>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714375" cy="657225"/>
                          </a:xfrm>
                          <a:prstGeom prst="rect">
                            <a:avLst/>
                          </a:prstGeom>
                          <a:noFill/>
                          <a:ln w="9525">
                            <a:noFill/>
                            <a:miter lim="800000"/>
                            <a:headEnd/>
                            <a:tailEnd/>
                          </a:ln>
                        </pic:spPr>
                      </pic:pic>
                    </a:graphicData>
                  </a:graphic>
                </wp:inline>
              </w:drawing>
            </w:r>
          </w:p>
        </w:tc>
        <w:tc>
          <w:tcPr>
            <w:tcW w:w="236" w:type="dxa"/>
          </w:tcPr>
          <w:p w:rsidR="006E3DFA" w:rsidRPr="00010596" w:rsidRDefault="006E3DFA" w:rsidP="00B81AE5">
            <w:pPr>
              <w:pStyle w:val="Corpsdetexte"/>
              <w:tabs>
                <w:tab w:val="left" w:pos="284"/>
              </w:tabs>
              <w:jc w:val="center"/>
              <w:rPr>
                <w:rFonts w:ascii="Garamond" w:hAnsi="Garamond"/>
                <w:b/>
                <w:sz w:val="32"/>
                <w:lang w:eastAsia="en-US"/>
              </w:rPr>
            </w:pPr>
          </w:p>
        </w:tc>
        <w:tc>
          <w:tcPr>
            <w:tcW w:w="2551" w:type="dxa"/>
          </w:tcPr>
          <w:p w:rsidR="006E3DFA" w:rsidRPr="00010596" w:rsidRDefault="009B555D" w:rsidP="00B81AE5">
            <w:pPr>
              <w:pStyle w:val="Corpsdetexte"/>
              <w:tabs>
                <w:tab w:val="left" w:pos="284"/>
              </w:tabs>
              <w:jc w:val="center"/>
              <w:rPr>
                <w:rFonts w:ascii="Garamond" w:hAnsi="Garamond"/>
                <w:b/>
                <w:sz w:val="32"/>
                <w:lang w:eastAsia="en-US"/>
              </w:rPr>
            </w:pPr>
            <w:r>
              <w:rPr>
                <w:noProof/>
                <w:snapToGrid/>
              </w:rPr>
              <w:drawing>
                <wp:inline distT="0" distB="0" distL="0" distR="0">
                  <wp:extent cx="800100" cy="752475"/>
                  <wp:effectExtent l="19050" t="0" r="0" b="0"/>
                  <wp:docPr id="2" name="Image 4" descr="logo.jpg (3777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jpg (3777 octets)"/>
                          <pic:cNvPicPr>
                            <a:picLocks noChangeAspect="1" noChangeArrowheads="1"/>
                          </pic:cNvPicPr>
                        </pic:nvPicPr>
                        <pic:blipFill>
                          <a:blip r:embed="rId9" cstate="print"/>
                          <a:srcRect/>
                          <a:stretch>
                            <a:fillRect/>
                          </a:stretch>
                        </pic:blipFill>
                        <pic:spPr bwMode="auto">
                          <a:xfrm>
                            <a:off x="0" y="0"/>
                            <a:ext cx="800100" cy="752475"/>
                          </a:xfrm>
                          <a:prstGeom prst="rect">
                            <a:avLst/>
                          </a:prstGeom>
                          <a:noFill/>
                          <a:ln w="9525">
                            <a:noFill/>
                            <a:miter lim="800000"/>
                            <a:headEnd/>
                            <a:tailEnd/>
                          </a:ln>
                        </pic:spPr>
                      </pic:pic>
                    </a:graphicData>
                  </a:graphic>
                </wp:inline>
              </w:drawing>
            </w:r>
          </w:p>
        </w:tc>
        <w:tc>
          <w:tcPr>
            <w:tcW w:w="427" w:type="dxa"/>
          </w:tcPr>
          <w:p w:rsidR="006E3DFA" w:rsidRPr="00010596" w:rsidRDefault="006E3DFA" w:rsidP="00B81AE5">
            <w:pPr>
              <w:pStyle w:val="Corpsdetexte"/>
              <w:tabs>
                <w:tab w:val="left" w:pos="284"/>
              </w:tabs>
              <w:jc w:val="center"/>
              <w:rPr>
                <w:rFonts w:ascii="Garamond" w:hAnsi="Garamond"/>
                <w:b/>
                <w:sz w:val="32"/>
                <w:lang w:eastAsia="en-US"/>
              </w:rPr>
            </w:pPr>
          </w:p>
        </w:tc>
        <w:tc>
          <w:tcPr>
            <w:tcW w:w="3116" w:type="dxa"/>
          </w:tcPr>
          <w:p w:rsidR="006E3DFA" w:rsidRPr="00010596" w:rsidRDefault="009B555D" w:rsidP="00B81AE5">
            <w:pPr>
              <w:pStyle w:val="Corpsdetexte"/>
              <w:tabs>
                <w:tab w:val="left" w:pos="284"/>
              </w:tabs>
              <w:jc w:val="center"/>
              <w:rPr>
                <w:rFonts w:ascii="Garamond" w:hAnsi="Garamond"/>
                <w:b/>
                <w:sz w:val="32"/>
                <w:lang w:eastAsia="en-US"/>
              </w:rPr>
            </w:pPr>
            <w:r>
              <w:rPr>
                <w:rFonts w:ascii="Garamond" w:hAnsi="Garamond"/>
                <w:noProof/>
                <w:snapToGrid/>
                <w:color w:val="0000FF"/>
              </w:rPr>
              <w:drawing>
                <wp:inline distT="0" distB="0" distL="0" distR="0">
                  <wp:extent cx="809625" cy="657225"/>
                  <wp:effectExtent l="19050" t="0" r="9525" b="0"/>
                  <wp:docPr id="3" name="Image 1" descr="siteon0">
                    <a:hlinkClick xmlns:a="http://schemas.openxmlformats.org/drawingml/2006/main" r:id="rId10" tooltip="La France au Mar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teon0"/>
                          <pic:cNvPicPr>
                            <a:picLocks noChangeAspect="1" noChangeArrowheads="1"/>
                          </pic:cNvPicPr>
                        </pic:nvPicPr>
                        <pic:blipFill>
                          <a:blip r:embed="rId11" cstate="print"/>
                          <a:srcRect/>
                          <a:stretch>
                            <a:fillRect/>
                          </a:stretch>
                        </pic:blipFill>
                        <pic:spPr bwMode="auto">
                          <a:xfrm>
                            <a:off x="0" y="0"/>
                            <a:ext cx="809625" cy="657225"/>
                          </a:xfrm>
                          <a:prstGeom prst="rect">
                            <a:avLst/>
                          </a:prstGeom>
                          <a:noFill/>
                          <a:ln w="9525">
                            <a:noFill/>
                            <a:miter lim="800000"/>
                            <a:headEnd/>
                            <a:tailEnd/>
                          </a:ln>
                        </pic:spPr>
                      </pic:pic>
                    </a:graphicData>
                  </a:graphic>
                </wp:inline>
              </w:drawing>
            </w:r>
            <w:r w:rsidR="006E3DFA" w:rsidRPr="00010596">
              <w:rPr>
                <w:rFonts w:ascii="Garamond" w:hAnsi="Garamond"/>
                <w:lang w:eastAsia="en-US"/>
              </w:rPr>
              <w:t xml:space="preserve"> </w:t>
            </w:r>
            <w:r>
              <w:rPr>
                <w:rFonts w:ascii="Garamond" w:hAnsi="Garamond"/>
                <w:b/>
                <w:noProof/>
                <w:snapToGrid/>
                <w:sz w:val="32"/>
              </w:rPr>
              <w:drawing>
                <wp:inline distT="0" distB="0" distL="0" distR="0">
                  <wp:extent cx="866775" cy="638175"/>
                  <wp:effectExtent l="19050" t="0" r="9525" b="0"/>
                  <wp:docPr id="4" name="Image 4" descr="logo_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ifm"/>
                          <pic:cNvPicPr>
                            <a:picLocks noChangeAspect="1" noChangeArrowheads="1"/>
                          </pic:cNvPicPr>
                        </pic:nvPicPr>
                        <pic:blipFill>
                          <a:blip r:embed="rId12"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tc>
      </w:tr>
      <w:tr w:rsidR="006E3DFA" w:rsidRPr="00D973BC" w:rsidTr="006E3DFA">
        <w:trPr>
          <w:trHeight w:val="1219"/>
        </w:trPr>
        <w:tc>
          <w:tcPr>
            <w:tcW w:w="2802" w:type="dxa"/>
            <w:vAlign w:val="center"/>
          </w:tcPr>
          <w:p w:rsidR="006E3DFA" w:rsidRPr="00D973BC" w:rsidRDefault="006E3DFA" w:rsidP="00200F5D">
            <w:pPr>
              <w:jc w:val="center"/>
              <w:rPr>
                <w:rFonts w:ascii="Garamond" w:hAnsi="Garamond"/>
                <w:sz w:val="16"/>
                <w:szCs w:val="16"/>
              </w:rPr>
            </w:pPr>
          </w:p>
          <w:p w:rsidR="006E3DFA" w:rsidRPr="00D973BC" w:rsidRDefault="006E3DFA" w:rsidP="00200F5D">
            <w:pPr>
              <w:jc w:val="center"/>
              <w:rPr>
                <w:rFonts w:ascii="Garamond" w:hAnsi="Garamond"/>
                <w:sz w:val="16"/>
                <w:szCs w:val="16"/>
              </w:rPr>
            </w:pPr>
            <w:r w:rsidRPr="00D973BC">
              <w:rPr>
                <w:rFonts w:ascii="Garamond" w:hAnsi="Garamond"/>
                <w:sz w:val="16"/>
                <w:szCs w:val="16"/>
              </w:rPr>
              <w:t>ROYAUME DU MAROC</w:t>
            </w:r>
          </w:p>
          <w:p w:rsidR="006E3DFA" w:rsidRPr="00D973BC" w:rsidRDefault="006E3DFA" w:rsidP="00200F5D">
            <w:pPr>
              <w:jc w:val="center"/>
              <w:rPr>
                <w:rFonts w:ascii="Garamond" w:hAnsi="Garamond"/>
                <w:sz w:val="16"/>
                <w:szCs w:val="16"/>
              </w:rPr>
            </w:pPr>
            <w:r w:rsidRPr="00D973BC">
              <w:rPr>
                <w:rFonts w:ascii="Garamond" w:hAnsi="Garamond"/>
                <w:sz w:val="16"/>
                <w:szCs w:val="16"/>
              </w:rPr>
              <w:t>Ministère de l’Enseignement Supérieur,</w:t>
            </w:r>
          </w:p>
          <w:p w:rsidR="006E3DFA" w:rsidRPr="00D973BC" w:rsidRDefault="006E3DFA" w:rsidP="00200F5D">
            <w:pPr>
              <w:jc w:val="center"/>
              <w:rPr>
                <w:rFonts w:ascii="Garamond" w:hAnsi="Garamond"/>
                <w:sz w:val="16"/>
                <w:szCs w:val="16"/>
              </w:rPr>
            </w:pPr>
            <w:r w:rsidRPr="00D973BC">
              <w:rPr>
                <w:rFonts w:ascii="Garamond" w:hAnsi="Garamond"/>
                <w:sz w:val="16"/>
                <w:szCs w:val="16"/>
              </w:rPr>
              <w:t xml:space="preserve">de </w:t>
            </w:r>
            <w:smartTag w:uri="urn:schemas-microsoft-com:office:smarttags" w:element="PersonName">
              <w:smartTagPr>
                <w:attr w:name="ProductID" w:val="la Recherche Scientifique"/>
              </w:smartTagPr>
              <w:r w:rsidRPr="00D973BC">
                <w:rPr>
                  <w:rFonts w:ascii="Garamond" w:hAnsi="Garamond"/>
                  <w:sz w:val="16"/>
                  <w:szCs w:val="16"/>
                </w:rPr>
                <w:t>la Recherche Scientifique</w:t>
              </w:r>
            </w:smartTag>
          </w:p>
          <w:p w:rsidR="006E3DFA" w:rsidRPr="00D973BC" w:rsidRDefault="006E3DFA" w:rsidP="00200F5D">
            <w:pPr>
              <w:jc w:val="center"/>
              <w:rPr>
                <w:rFonts w:ascii="Garamond" w:hAnsi="Garamond"/>
                <w:sz w:val="16"/>
                <w:szCs w:val="16"/>
              </w:rPr>
            </w:pPr>
            <w:r w:rsidRPr="00D973BC">
              <w:rPr>
                <w:rFonts w:ascii="Garamond" w:hAnsi="Garamond"/>
                <w:sz w:val="16"/>
                <w:szCs w:val="16"/>
              </w:rPr>
              <w:t xml:space="preserve">et de </w:t>
            </w:r>
            <w:smartTag w:uri="urn:schemas-microsoft-com:office:smarttags" w:element="PersonName">
              <w:smartTagPr>
                <w:attr w:name="ProductID" w:val="la Formation"/>
              </w:smartTagPr>
              <w:r w:rsidRPr="00D973BC">
                <w:rPr>
                  <w:rFonts w:ascii="Garamond" w:hAnsi="Garamond"/>
                  <w:sz w:val="16"/>
                  <w:szCs w:val="16"/>
                </w:rPr>
                <w:t>la Formation</w:t>
              </w:r>
            </w:smartTag>
            <w:r w:rsidRPr="00D973BC">
              <w:rPr>
                <w:rFonts w:ascii="Garamond" w:hAnsi="Garamond"/>
                <w:sz w:val="16"/>
                <w:szCs w:val="16"/>
              </w:rPr>
              <w:t xml:space="preserve"> des Cadres</w:t>
            </w:r>
          </w:p>
          <w:p w:rsidR="006E3DFA" w:rsidRPr="00D973BC" w:rsidRDefault="006E3DFA" w:rsidP="00200F5D">
            <w:pPr>
              <w:rPr>
                <w:rFonts w:ascii="Garamond" w:hAnsi="Garamond"/>
                <w:b/>
                <w:sz w:val="32"/>
              </w:rPr>
            </w:pPr>
          </w:p>
        </w:tc>
        <w:tc>
          <w:tcPr>
            <w:tcW w:w="236" w:type="dxa"/>
          </w:tcPr>
          <w:p w:rsidR="006E3DFA" w:rsidRPr="00010596" w:rsidRDefault="006E3DFA" w:rsidP="00B81AE5">
            <w:pPr>
              <w:pStyle w:val="Corpsdetexte"/>
              <w:tabs>
                <w:tab w:val="left" w:pos="284"/>
              </w:tabs>
              <w:jc w:val="center"/>
              <w:rPr>
                <w:rFonts w:ascii="Garamond" w:hAnsi="Garamond"/>
                <w:b/>
                <w:sz w:val="32"/>
                <w:lang w:eastAsia="en-US"/>
              </w:rPr>
            </w:pPr>
          </w:p>
        </w:tc>
        <w:tc>
          <w:tcPr>
            <w:tcW w:w="2551" w:type="dxa"/>
          </w:tcPr>
          <w:p w:rsidR="006E3DFA" w:rsidRPr="004A1575" w:rsidRDefault="006E3DFA" w:rsidP="006E3DFA">
            <w:pPr>
              <w:jc w:val="center"/>
              <w:rPr>
                <w:i/>
                <w:iCs/>
                <w:sz w:val="20"/>
                <w:szCs w:val="20"/>
              </w:rPr>
            </w:pPr>
            <w:r w:rsidRPr="004A1575">
              <w:rPr>
                <w:i/>
                <w:iCs/>
                <w:sz w:val="20"/>
                <w:szCs w:val="20"/>
              </w:rPr>
              <w:t>Centre National pour la Recherche</w:t>
            </w:r>
            <w:r>
              <w:rPr>
                <w:i/>
                <w:iCs/>
                <w:sz w:val="20"/>
                <w:szCs w:val="20"/>
              </w:rPr>
              <w:t xml:space="preserve"> </w:t>
            </w:r>
            <w:r w:rsidRPr="004A1575">
              <w:rPr>
                <w:i/>
                <w:iCs/>
                <w:sz w:val="20"/>
                <w:szCs w:val="20"/>
              </w:rPr>
              <w:t>Scientifique et Technique</w:t>
            </w:r>
          </w:p>
          <w:p w:rsidR="006E3DFA" w:rsidRPr="00010596" w:rsidRDefault="006E3DFA" w:rsidP="00B81AE5">
            <w:pPr>
              <w:pStyle w:val="Corpsdetexte"/>
              <w:tabs>
                <w:tab w:val="left" w:pos="284"/>
              </w:tabs>
              <w:jc w:val="center"/>
              <w:rPr>
                <w:rFonts w:ascii="Garamond" w:hAnsi="Garamond"/>
                <w:b/>
                <w:sz w:val="32"/>
                <w:lang w:eastAsia="en-US"/>
              </w:rPr>
            </w:pPr>
          </w:p>
        </w:tc>
        <w:tc>
          <w:tcPr>
            <w:tcW w:w="427" w:type="dxa"/>
          </w:tcPr>
          <w:p w:rsidR="006E3DFA" w:rsidRPr="00010596" w:rsidRDefault="006E3DFA" w:rsidP="00B81AE5">
            <w:pPr>
              <w:pStyle w:val="Corpsdetexte"/>
              <w:tabs>
                <w:tab w:val="left" w:pos="284"/>
              </w:tabs>
              <w:jc w:val="center"/>
              <w:rPr>
                <w:rFonts w:ascii="Garamond" w:hAnsi="Garamond"/>
                <w:b/>
                <w:sz w:val="32"/>
                <w:lang w:eastAsia="en-US"/>
              </w:rPr>
            </w:pPr>
          </w:p>
        </w:tc>
        <w:tc>
          <w:tcPr>
            <w:tcW w:w="3116" w:type="dxa"/>
            <w:vAlign w:val="center"/>
          </w:tcPr>
          <w:p w:rsidR="006E3DFA" w:rsidRPr="00D973BC" w:rsidRDefault="006E3DFA" w:rsidP="00200F5D">
            <w:pPr>
              <w:jc w:val="center"/>
              <w:rPr>
                <w:rFonts w:ascii="Garamond" w:hAnsi="Garamond"/>
                <w:sz w:val="16"/>
                <w:szCs w:val="16"/>
              </w:rPr>
            </w:pPr>
            <w:r w:rsidRPr="00D973BC">
              <w:rPr>
                <w:rFonts w:ascii="Garamond" w:hAnsi="Garamond"/>
                <w:sz w:val="16"/>
                <w:szCs w:val="16"/>
              </w:rPr>
              <w:t>Ambassade de France au Maroc</w:t>
            </w:r>
          </w:p>
          <w:p w:rsidR="006E3DFA" w:rsidRPr="00D973BC" w:rsidRDefault="006E3DFA" w:rsidP="00200F5D">
            <w:pPr>
              <w:jc w:val="center"/>
              <w:rPr>
                <w:rFonts w:ascii="Garamond" w:hAnsi="Garamond"/>
                <w:sz w:val="16"/>
                <w:szCs w:val="16"/>
              </w:rPr>
            </w:pPr>
            <w:r w:rsidRPr="00D973BC">
              <w:rPr>
                <w:rFonts w:ascii="Garamond" w:hAnsi="Garamond"/>
                <w:sz w:val="16"/>
                <w:szCs w:val="16"/>
              </w:rPr>
              <w:t>Institut Français du Maroc</w:t>
            </w:r>
          </w:p>
          <w:p w:rsidR="006E3DFA" w:rsidRPr="00010596" w:rsidRDefault="006E3DFA" w:rsidP="00200F5D">
            <w:pPr>
              <w:pStyle w:val="Corpsdetexte"/>
              <w:tabs>
                <w:tab w:val="left" w:pos="284"/>
              </w:tabs>
              <w:jc w:val="center"/>
              <w:rPr>
                <w:rFonts w:ascii="Garamond" w:hAnsi="Garamond"/>
                <w:b/>
                <w:sz w:val="32"/>
                <w:lang w:eastAsia="en-US"/>
              </w:rPr>
            </w:pPr>
          </w:p>
        </w:tc>
      </w:tr>
    </w:tbl>
    <w:p w:rsidR="00C1467A" w:rsidRPr="00D973BC" w:rsidRDefault="00C1467A" w:rsidP="00082CD3">
      <w:pPr>
        <w:pStyle w:val="Corpsdetexte"/>
        <w:rPr>
          <w:rFonts w:ascii="Garamond" w:hAnsi="Garamond"/>
          <w:b/>
          <w:caps/>
          <w:sz w:val="36"/>
          <w:szCs w:val="22"/>
          <w:u w:val="single"/>
        </w:rPr>
      </w:pPr>
    </w:p>
    <w:p w:rsidR="00C1467A" w:rsidRPr="00D973BC" w:rsidRDefault="00C1467A" w:rsidP="00712793">
      <w:pPr>
        <w:pStyle w:val="Corpsdetexte"/>
        <w:jc w:val="center"/>
        <w:rPr>
          <w:rFonts w:ascii="Garamond" w:hAnsi="Garamond"/>
          <w:b/>
          <w:caps/>
          <w:sz w:val="36"/>
          <w:szCs w:val="22"/>
          <w:u w:val="single"/>
        </w:rPr>
      </w:pPr>
    </w:p>
    <w:p w:rsidR="00712793" w:rsidRPr="00D973BC" w:rsidRDefault="00712793" w:rsidP="00712793">
      <w:pPr>
        <w:pStyle w:val="Corpsdetexte"/>
        <w:jc w:val="center"/>
        <w:rPr>
          <w:rFonts w:ascii="Garamond" w:hAnsi="Garamond"/>
          <w:b/>
          <w:caps/>
          <w:sz w:val="36"/>
          <w:szCs w:val="22"/>
          <w:u w:val="single"/>
        </w:rPr>
      </w:pPr>
      <w:r w:rsidRPr="00D973BC">
        <w:rPr>
          <w:rFonts w:ascii="Garamond" w:hAnsi="Garamond"/>
          <w:b/>
          <w:caps/>
          <w:sz w:val="36"/>
          <w:szCs w:val="22"/>
          <w:u w:val="single"/>
        </w:rPr>
        <w:t>Coopération maroco-française</w: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tabs>
          <w:tab w:val="left" w:pos="284"/>
        </w:tabs>
        <w:jc w:val="center"/>
        <w:rPr>
          <w:rFonts w:ascii="Garamond" w:hAnsi="Garamond"/>
          <w:b/>
          <w:sz w:val="32"/>
        </w:rPr>
      </w:pPr>
    </w:p>
    <w:p w:rsidR="00712793" w:rsidRPr="00D973BC" w:rsidRDefault="00712793" w:rsidP="00712793">
      <w:pPr>
        <w:pStyle w:val="Corpsdetexte"/>
        <w:jc w:val="center"/>
        <w:rPr>
          <w:rFonts w:ascii="Garamond" w:hAnsi="Garamond"/>
          <w:szCs w:val="24"/>
        </w:rPr>
      </w:pPr>
    </w:p>
    <w:p w:rsidR="00712793" w:rsidRPr="00D973BC" w:rsidRDefault="00824A49" w:rsidP="00712793">
      <w:pPr>
        <w:pStyle w:val="Corpsdetexte"/>
        <w:jc w:val="center"/>
        <w:rPr>
          <w:rFonts w:ascii="Garamond" w:hAnsi="Garamond"/>
          <w:szCs w:val="24"/>
        </w:rPr>
      </w:pPr>
      <w:r>
        <w:rPr>
          <w:rFonts w:ascii="Garamond" w:hAnsi="Garamond"/>
          <w:noProof/>
        </w:rPr>
        <mc:AlternateContent>
          <mc:Choice Requires="wps">
            <w:drawing>
              <wp:anchor distT="0" distB="0" distL="114300" distR="114300" simplePos="0" relativeHeight="251656704" behindDoc="0" locked="0" layoutInCell="1" allowOverlap="1">
                <wp:simplePos x="0" y="0"/>
                <wp:positionH relativeFrom="column">
                  <wp:posOffset>332105</wp:posOffset>
                </wp:positionH>
                <wp:positionV relativeFrom="paragraph">
                  <wp:posOffset>29845</wp:posOffset>
                </wp:positionV>
                <wp:extent cx="5143500" cy="2008505"/>
                <wp:effectExtent l="13335" t="13335" r="571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008505"/>
                        </a:xfrm>
                        <a:prstGeom prst="roundRect">
                          <a:avLst>
                            <a:gd name="adj" fmla="val 16667"/>
                          </a:avLst>
                        </a:prstGeom>
                        <a:solidFill>
                          <a:srgbClr val="FFFFFF"/>
                        </a:solidFill>
                        <a:ln w="9525">
                          <a:solidFill>
                            <a:srgbClr val="000000"/>
                          </a:solidFill>
                          <a:round/>
                          <a:headEnd/>
                          <a:tailEnd/>
                        </a:ln>
                      </wps:spPr>
                      <wps:txbx>
                        <w:txbxContent>
                          <w:p w:rsidR="00013B4B"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xml:space="preserve">APPEL A </w:t>
                            </w:r>
                            <w:r w:rsidR="00013B4B" w:rsidRPr="00FA1D65">
                              <w:rPr>
                                <w:rFonts w:ascii="Garamond" w:hAnsi="Garamond"/>
                                <w:b/>
                                <w:bCs/>
                                <w:smallCaps/>
                                <w:sz w:val="36"/>
                                <w:szCs w:val="36"/>
                              </w:rPr>
                              <w:t>PROJETS</w:t>
                            </w:r>
                          </w:p>
                          <w:p w:rsidR="00013B4B" w:rsidRPr="00FA1D65" w:rsidRDefault="00013B4B"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w:t>
                            </w:r>
                            <w:r w:rsidR="00B23F26" w:rsidRPr="00FA1D65">
                              <w:rPr>
                                <w:rFonts w:ascii="Garamond" w:hAnsi="Garamond"/>
                                <w:b/>
                                <w:bCs/>
                                <w:smallCaps/>
                                <w:sz w:val="36"/>
                                <w:szCs w:val="36"/>
                              </w:rPr>
                              <w:t>RECHERCHE</w:t>
                            </w:r>
                            <w:r w:rsidRPr="00FA1D65">
                              <w:rPr>
                                <w:rFonts w:ascii="Garamond" w:hAnsi="Garamond"/>
                                <w:b/>
                                <w:bCs/>
                                <w:smallCaps/>
                                <w:sz w:val="36"/>
                                <w:szCs w:val="36"/>
                              </w:rPr>
                              <w:t> »</w:t>
                            </w:r>
                          </w:p>
                          <w:p w:rsidR="00B23F26"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AU TITRE DE L’ANNEE 201</w:t>
                            </w:r>
                            <w:r w:rsidR="004D4250">
                              <w:rPr>
                                <w:rFonts w:ascii="Garamond" w:hAnsi="Garamond"/>
                                <w:b/>
                                <w:bCs/>
                                <w:smallCaps/>
                                <w:sz w:val="36"/>
                                <w:szCs w:val="36"/>
                              </w:rPr>
                              <w:t>6</w:t>
                            </w:r>
                            <w:r w:rsidRPr="00FA1D65">
                              <w:rPr>
                                <w:rFonts w:ascii="Garamond" w:hAnsi="Garamond"/>
                                <w:b/>
                                <w:bCs/>
                                <w:smallCaps/>
                                <w:sz w:val="36"/>
                                <w:szCs w:val="36"/>
                              </w:rPr>
                              <w:t xml:space="preserve"> </w:t>
                            </w:r>
                          </w:p>
                          <w:p w:rsidR="00DA0A03" w:rsidRDefault="00B23F26" w:rsidP="00DA0A03">
                            <w:pPr>
                              <w:tabs>
                                <w:tab w:val="left" w:pos="6120"/>
                              </w:tabs>
                              <w:jc w:val="center"/>
                              <w:rPr>
                                <w:rFonts w:ascii="Garamond" w:hAnsi="Garamond"/>
                                <w:b/>
                                <w:bCs/>
                                <w:smallCaps/>
                                <w:sz w:val="36"/>
                                <w:szCs w:val="36"/>
                              </w:rPr>
                            </w:pPr>
                            <w:r w:rsidRPr="00FA1D65">
                              <w:rPr>
                                <w:rFonts w:ascii="Garamond" w:hAnsi="Garamond"/>
                                <w:b/>
                                <w:bCs/>
                                <w:smallCaps/>
                                <w:sz w:val="36"/>
                                <w:szCs w:val="36"/>
                              </w:rPr>
                              <w:t>AU PROFIT DES</w:t>
                            </w:r>
                          </w:p>
                          <w:p w:rsidR="00B23F26" w:rsidRPr="00FA1D65" w:rsidRDefault="00DA0A03" w:rsidP="00DA0A03">
                            <w:pPr>
                              <w:tabs>
                                <w:tab w:val="left" w:pos="6120"/>
                              </w:tabs>
                              <w:jc w:val="center"/>
                              <w:rPr>
                                <w:rFonts w:ascii="Garamond" w:hAnsi="Garamond"/>
                                <w:b/>
                                <w:bCs/>
                                <w:smallCaps/>
                                <w:sz w:val="36"/>
                                <w:szCs w:val="36"/>
                              </w:rPr>
                            </w:pPr>
                            <w:r>
                              <w:rPr>
                                <w:rFonts w:ascii="Garamond" w:hAnsi="Garamond"/>
                                <w:b/>
                                <w:bCs/>
                                <w:smallCaps/>
                                <w:sz w:val="36"/>
                                <w:szCs w:val="36"/>
                              </w:rPr>
                              <w:t xml:space="preserve">CENTRES D’ETUDES </w:t>
                            </w:r>
                            <w:r w:rsidR="00A5073B">
                              <w:rPr>
                                <w:rFonts w:ascii="Garamond" w:hAnsi="Garamond"/>
                                <w:b/>
                                <w:bCs/>
                                <w:smallCaps/>
                                <w:sz w:val="36"/>
                                <w:szCs w:val="36"/>
                              </w:rPr>
                              <w:t>DOCTORALES</w:t>
                            </w:r>
                            <w:r>
                              <w:rPr>
                                <w:rFonts w:ascii="Garamond" w:hAnsi="Garamond"/>
                                <w:b/>
                                <w:bCs/>
                                <w:smallCaps/>
                                <w:sz w:val="36"/>
                                <w:szCs w:val="36"/>
                              </w:rPr>
                              <w:t xml:space="preserve"> (</w:t>
                            </w:r>
                            <w:proofErr w:type="spellStart"/>
                            <w:r>
                              <w:rPr>
                                <w:rFonts w:ascii="Garamond" w:hAnsi="Garamond"/>
                                <w:b/>
                                <w:bCs/>
                                <w:smallCaps/>
                                <w:sz w:val="36"/>
                                <w:szCs w:val="36"/>
                              </w:rPr>
                              <w:t>CEDoc</w:t>
                            </w:r>
                            <w:proofErr w:type="spellEnd"/>
                            <w:r>
                              <w:rPr>
                                <w:rFonts w:ascii="Garamond" w:hAnsi="Garamond"/>
                                <w:b/>
                                <w:bCs/>
                                <w:smallCap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26.15pt;margin-top:2.35pt;width:405pt;height:15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">
                <v:textbox>
                  <w:txbxContent>
                    <w:p w:rsidR="00013B4B"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xml:space="preserve">APPEL A </w:t>
                      </w:r>
                      <w:r w:rsidR="00013B4B" w:rsidRPr="00FA1D65">
                        <w:rPr>
                          <w:rFonts w:ascii="Garamond" w:hAnsi="Garamond"/>
                          <w:b/>
                          <w:bCs/>
                          <w:smallCaps/>
                          <w:sz w:val="36"/>
                          <w:szCs w:val="36"/>
                        </w:rPr>
                        <w:t>PROJETS</w:t>
                      </w:r>
                    </w:p>
                    <w:p w:rsidR="00013B4B" w:rsidRPr="00FA1D65" w:rsidRDefault="00013B4B"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 </w:t>
                      </w:r>
                      <w:r w:rsidR="00B23F26" w:rsidRPr="00FA1D65">
                        <w:rPr>
                          <w:rFonts w:ascii="Garamond" w:hAnsi="Garamond"/>
                          <w:b/>
                          <w:bCs/>
                          <w:smallCaps/>
                          <w:sz w:val="36"/>
                          <w:szCs w:val="36"/>
                        </w:rPr>
                        <w:t>RECHERCHE</w:t>
                      </w:r>
                      <w:r w:rsidRPr="00FA1D65">
                        <w:rPr>
                          <w:rFonts w:ascii="Garamond" w:hAnsi="Garamond"/>
                          <w:b/>
                          <w:bCs/>
                          <w:smallCaps/>
                          <w:sz w:val="36"/>
                          <w:szCs w:val="36"/>
                        </w:rPr>
                        <w:t> »</w:t>
                      </w:r>
                    </w:p>
                    <w:p w:rsidR="00B23F26" w:rsidRPr="00FA1D65" w:rsidRDefault="00B23F26" w:rsidP="00FA1D65">
                      <w:pPr>
                        <w:tabs>
                          <w:tab w:val="left" w:pos="6120"/>
                        </w:tabs>
                        <w:jc w:val="center"/>
                        <w:rPr>
                          <w:rFonts w:ascii="Garamond" w:hAnsi="Garamond"/>
                          <w:b/>
                          <w:bCs/>
                          <w:smallCaps/>
                          <w:sz w:val="36"/>
                          <w:szCs w:val="36"/>
                        </w:rPr>
                      </w:pPr>
                      <w:r w:rsidRPr="00FA1D65">
                        <w:rPr>
                          <w:rFonts w:ascii="Garamond" w:hAnsi="Garamond"/>
                          <w:b/>
                          <w:bCs/>
                          <w:smallCaps/>
                          <w:sz w:val="36"/>
                          <w:szCs w:val="36"/>
                        </w:rPr>
                        <w:t>AU TITRE DE L’ANNEE 201</w:t>
                      </w:r>
                      <w:r w:rsidR="004D4250">
                        <w:rPr>
                          <w:rFonts w:ascii="Garamond" w:hAnsi="Garamond"/>
                          <w:b/>
                          <w:bCs/>
                          <w:smallCaps/>
                          <w:sz w:val="36"/>
                          <w:szCs w:val="36"/>
                        </w:rPr>
                        <w:t>6</w:t>
                      </w:r>
                      <w:r w:rsidRPr="00FA1D65">
                        <w:rPr>
                          <w:rFonts w:ascii="Garamond" w:hAnsi="Garamond"/>
                          <w:b/>
                          <w:bCs/>
                          <w:smallCaps/>
                          <w:sz w:val="36"/>
                          <w:szCs w:val="36"/>
                        </w:rPr>
                        <w:t xml:space="preserve"> </w:t>
                      </w:r>
                    </w:p>
                    <w:p w:rsidR="00DA0A03" w:rsidRDefault="00B23F26" w:rsidP="00DA0A03">
                      <w:pPr>
                        <w:tabs>
                          <w:tab w:val="left" w:pos="6120"/>
                        </w:tabs>
                        <w:jc w:val="center"/>
                        <w:rPr>
                          <w:rFonts w:ascii="Garamond" w:hAnsi="Garamond"/>
                          <w:b/>
                          <w:bCs/>
                          <w:smallCaps/>
                          <w:sz w:val="36"/>
                          <w:szCs w:val="36"/>
                        </w:rPr>
                      </w:pPr>
                      <w:r w:rsidRPr="00FA1D65">
                        <w:rPr>
                          <w:rFonts w:ascii="Garamond" w:hAnsi="Garamond"/>
                          <w:b/>
                          <w:bCs/>
                          <w:smallCaps/>
                          <w:sz w:val="36"/>
                          <w:szCs w:val="36"/>
                        </w:rPr>
                        <w:t>AU PROFIT DES</w:t>
                      </w:r>
                    </w:p>
                    <w:p w:rsidR="00B23F26" w:rsidRPr="00FA1D65" w:rsidRDefault="00DA0A03" w:rsidP="00DA0A03">
                      <w:pPr>
                        <w:tabs>
                          <w:tab w:val="left" w:pos="6120"/>
                        </w:tabs>
                        <w:jc w:val="center"/>
                        <w:rPr>
                          <w:rFonts w:ascii="Garamond" w:hAnsi="Garamond"/>
                          <w:b/>
                          <w:bCs/>
                          <w:smallCaps/>
                          <w:sz w:val="36"/>
                          <w:szCs w:val="36"/>
                        </w:rPr>
                      </w:pPr>
                      <w:r>
                        <w:rPr>
                          <w:rFonts w:ascii="Garamond" w:hAnsi="Garamond"/>
                          <w:b/>
                          <w:bCs/>
                          <w:smallCaps/>
                          <w:sz w:val="36"/>
                          <w:szCs w:val="36"/>
                        </w:rPr>
                        <w:t xml:space="preserve">CENTRES D’ETUDES </w:t>
                      </w:r>
                      <w:r w:rsidR="00A5073B">
                        <w:rPr>
                          <w:rFonts w:ascii="Garamond" w:hAnsi="Garamond"/>
                          <w:b/>
                          <w:bCs/>
                          <w:smallCaps/>
                          <w:sz w:val="36"/>
                          <w:szCs w:val="36"/>
                        </w:rPr>
                        <w:t>DOCTORALES</w:t>
                      </w:r>
                      <w:r>
                        <w:rPr>
                          <w:rFonts w:ascii="Garamond" w:hAnsi="Garamond"/>
                          <w:b/>
                          <w:bCs/>
                          <w:smallCaps/>
                          <w:sz w:val="36"/>
                          <w:szCs w:val="36"/>
                        </w:rPr>
                        <w:t xml:space="preserve"> (</w:t>
                      </w:r>
                      <w:proofErr w:type="spellStart"/>
                      <w:r>
                        <w:rPr>
                          <w:rFonts w:ascii="Garamond" w:hAnsi="Garamond"/>
                          <w:b/>
                          <w:bCs/>
                          <w:smallCaps/>
                          <w:sz w:val="36"/>
                          <w:szCs w:val="36"/>
                        </w:rPr>
                        <w:t>CEDoc</w:t>
                      </w:r>
                      <w:proofErr w:type="spellEnd"/>
                      <w:r>
                        <w:rPr>
                          <w:rFonts w:ascii="Garamond" w:hAnsi="Garamond"/>
                          <w:b/>
                          <w:bCs/>
                          <w:smallCaps/>
                          <w:sz w:val="36"/>
                          <w:szCs w:val="36"/>
                        </w:rPr>
                        <w:t>)</w:t>
                      </w:r>
                    </w:p>
                  </w:txbxContent>
                </v:textbox>
              </v:roundrect>
            </w:pict>
          </mc:Fallback>
        </mc:AlternateContent>
      </w: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Cs w:val="24"/>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0A5263" w:rsidRPr="00D973BC" w:rsidRDefault="000A5263" w:rsidP="00712793">
      <w:pPr>
        <w:pStyle w:val="Corpsdetexte"/>
        <w:jc w:val="center"/>
        <w:rPr>
          <w:rFonts w:ascii="Garamond" w:hAnsi="Garamond"/>
          <w:sz w:val="48"/>
          <w:szCs w:val="48"/>
        </w:rPr>
      </w:pPr>
    </w:p>
    <w:p w:rsidR="00712793" w:rsidRPr="00D973BC" w:rsidRDefault="00997027" w:rsidP="00712793">
      <w:pPr>
        <w:pStyle w:val="Corpsdetexte"/>
        <w:jc w:val="center"/>
        <w:rPr>
          <w:rFonts w:ascii="Garamond" w:hAnsi="Garamond"/>
          <w:sz w:val="48"/>
          <w:szCs w:val="48"/>
        </w:rPr>
      </w:pPr>
      <w:r w:rsidRPr="00D973BC">
        <w:rPr>
          <w:rFonts w:ascii="Garamond" w:hAnsi="Garamond"/>
          <w:sz w:val="48"/>
          <w:szCs w:val="48"/>
        </w:rPr>
        <w:t>Termes de référence</w:t>
      </w: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712793">
      <w:pPr>
        <w:pStyle w:val="Corpsdetexte"/>
        <w:jc w:val="center"/>
        <w:rPr>
          <w:rFonts w:ascii="Garamond" w:hAnsi="Garamond"/>
          <w:sz w:val="48"/>
          <w:szCs w:val="48"/>
        </w:rPr>
      </w:pPr>
    </w:p>
    <w:p w:rsidR="00712793" w:rsidRPr="00D973BC" w:rsidRDefault="00712793" w:rsidP="00082CD3">
      <w:pPr>
        <w:pStyle w:val="Corpsdetexte"/>
        <w:tabs>
          <w:tab w:val="left" w:pos="284"/>
        </w:tabs>
        <w:rPr>
          <w:rFonts w:ascii="Garamond" w:hAnsi="Garamond"/>
          <w:b/>
          <w:sz w:val="32"/>
        </w:rPr>
      </w:pPr>
    </w:p>
    <w:p w:rsidR="00B23F26" w:rsidRPr="00D973BC" w:rsidRDefault="004D4250" w:rsidP="00D2124A">
      <w:pPr>
        <w:pStyle w:val="Corpsdetexte"/>
        <w:tabs>
          <w:tab w:val="left" w:pos="284"/>
        </w:tabs>
        <w:jc w:val="center"/>
        <w:rPr>
          <w:rFonts w:ascii="Garamond" w:hAnsi="Garamond"/>
          <w:b/>
          <w:szCs w:val="24"/>
        </w:rPr>
        <w:sectPr w:rsidR="00B23F26" w:rsidRPr="00D973BC" w:rsidSect="00B23F26">
          <w:headerReference w:type="default" r:id="rId13"/>
          <w:footerReference w:type="even" r:id="rId14"/>
          <w:footerReference w:type="default" r:id="rId15"/>
          <w:pgSz w:w="11906" w:h="16838"/>
          <w:pgMar w:top="851" w:right="1418" w:bottom="1418" w:left="1418" w:header="709" w:footer="709" w:gutter="0"/>
          <w:pgNumType w:start="1"/>
          <w:cols w:space="708"/>
          <w:titlePg/>
          <w:docGrid w:linePitch="360"/>
        </w:sectPr>
      </w:pPr>
      <w:r>
        <w:rPr>
          <w:rFonts w:ascii="Garamond" w:hAnsi="Garamond"/>
          <w:b/>
          <w:szCs w:val="24"/>
        </w:rPr>
        <w:t>Janvier</w:t>
      </w:r>
      <w:r w:rsidR="00E51B5F">
        <w:rPr>
          <w:rFonts w:ascii="Garamond" w:hAnsi="Garamond"/>
          <w:b/>
          <w:szCs w:val="24"/>
        </w:rPr>
        <w:t xml:space="preserve"> </w:t>
      </w:r>
      <w:r w:rsidR="00712793" w:rsidRPr="00D973BC">
        <w:rPr>
          <w:rFonts w:ascii="Garamond" w:hAnsi="Garamond"/>
          <w:b/>
          <w:szCs w:val="24"/>
        </w:rPr>
        <w:t>201</w:t>
      </w:r>
      <w:r>
        <w:rPr>
          <w:rFonts w:ascii="Garamond" w:hAnsi="Garamond"/>
          <w:b/>
          <w:szCs w:val="24"/>
        </w:rPr>
        <w:t>6</w:t>
      </w:r>
    </w:p>
    <w:p w:rsidR="00997027" w:rsidRPr="00D973BC" w:rsidRDefault="00997027" w:rsidP="00200F5D">
      <w:pPr>
        <w:jc w:val="center"/>
        <w:rPr>
          <w:rFonts w:ascii="Garamond" w:hAnsi="Garamond"/>
          <w:b/>
          <w:snapToGrid w:val="0"/>
          <w:sz w:val="28"/>
          <w:szCs w:val="28"/>
          <w:lang w:eastAsia="en-US"/>
        </w:rPr>
      </w:pPr>
      <w:r w:rsidRPr="00D973BC">
        <w:rPr>
          <w:rFonts w:ascii="Garamond" w:hAnsi="Garamond"/>
          <w:b/>
          <w:snapToGrid w:val="0"/>
          <w:sz w:val="28"/>
          <w:szCs w:val="28"/>
          <w:lang w:eastAsia="en-US"/>
        </w:rPr>
        <w:lastRenderedPageBreak/>
        <w:t>APPEL A PROJET</w:t>
      </w:r>
      <w:r w:rsidR="00082CD3" w:rsidRPr="00D973BC">
        <w:rPr>
          <w:rFonts w:ascii="Garamond" w:hAnsi="Garamond"/>
          <w:b/>
          <w:snapToGrid w:val="0"/>
          <w:sz w:val="28"/>
          <w:szCs w:val="28"/>
          <w:lang w:eastAsia="en-US"/>
        </w:rPr>
        <w:t>S</w:t>
      </w:r>
      <w:r w:rsidR="007C6E35" w:rsidRPr="00D973BC">
        <w:rPr>
          <w:rFonts w:ascii="Garamond" w:hAnsi="Garamond"/>
          <w:b/>
          <w:snapToGrid w:val="0"/>
          <w:sz w:val="28"/>
          <w:szCs w:val="28"/>
          <w:lang w:eastAsia="en-US"/>
        </w:rPr>
        <w:t xml:space="preserve"> « </w:t>
      </w:r>
      <w:r w:rsidRPr="00D973BC">
        <w:rPr>
          <w:rFonts w:ascii="Garamond" w:hAnsi="Garamond"/>
          <w:b/>
          <w:snapToGrid w:val="0"/>
          <w:sz w:val="28"/>
          <w:szCs w:val="28"/>
          <w:lang w:eastAsia="en-US"/>
        </w:rPr>
        <w:t>RECHERCHE</w:t>
      </w:r>
      <w:r w:rsidR="007C6E35" w:rsidRPr="00D973BC">
        <w:rPr>
          <w:rFonts w:ascii="Garamond" w:hAnsi="Garamond"/>
          <w:b/>
          <w:snapToGrid w:val="0"/>
          <w:sz w:val="28"/>
          <w:szCs w:val="28"/>
          <w:lang w:eastAsia="en-US"/>
        </w:rPr>
        <w:t> »</w:t>
      </w:r>
      <w:r w:rsidRPr="00D973BC">
        <w:rPr>
          <w:rFonts w:ascii="Garamond" w:hAnsi="Garamond"/>
          <w:b/>
          <w:snapToGrid w:val="0"/>
          <w:sz w:val="28"/>
          <w:szCs w:val="28"/>
          <w:lang w:eastAsia="en-US"/>
        </w:rPr>
        <w:t xml:space="preserve"> AU TITRE DE L’ANNEE </w:t>
      </w:r>
      <w:r w:rsidR="004D4250">
        <w:rPr>
          <w:rFonts w:ascii="Garamond" w:hAnsi="Garamond"/>
          <w:b/>
          <w:snapToGrid w:val="0"/>
          <w:sz w:val="28"/>
          <w:szCs w:val="28"/>
          <w:lang w:eastAsia="en-US"/>
        </w:rPr>
        <w:t>2016</w:t>
      </w:r>
    </w:p>
    <w:p w:rsidR="002F1BFA" w:rsidRPr="00B7737D" w:rsidRDefault="00997027" w:rsidP="00B7737D">
      <w:pPr>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B7737D" w:rsidRPr="00B7737D">
        <w:rPr>
          <w:rFonts w:ascii="Garamond" w:hAnsi="Garamond"/>
          <w:b/>
          <w:snapToGrid w:val="0"/>
          <w:sz w:val="28"/>
          <w:szCs w:val="28"/>
          <w:lang w:eastAsia="en-US"/>
        </w:rPr>
        <w:t>CENTRES D’ETUDES DOCTORALES (CEDOC)</w:t>
      </w:r>
    </w:p>
    <w:p w:rsidR="009F38E6" w:rsidRPr="00D973BC" w:rsidRDefault="009F38E6" w:rsidP="00C8056B">
      <w:pPr>
        <w:spacing w:after="120"/>
        <w:ind w:right="-108"/>
        <w:jc w:val="both"/>
        <w:rPr>
          <w:rFonts w:ascii="Garamond" w:hAnsi="Garamond"/>
          <w:b/>
          <w:bCs/>
          <w:sz w:val="28"/>
          <w:szCs w:val="28"/>
        </w:rPr>
      </w:pPr>
      <w:r w:rsidRPr="00D973BC">
        <w:rPr>
          <w:rFonts w:ascii="Garamond" w:hAnsi="Garamond"/>
          <w:b/>
          <w:i/>
          <w:caps/>
          <w:sz w:val="28"/>
          <w:szCs w:val="28"/>
          <w:lang w:eastAsia="en-US"/>
        </w:rPr>
        <w:br/>
      </w:r>
      <w:r w:rsidRPr="00D973BC">
        <w:rPr>
          <w:rFonts w:ascii="Garamond" w:hAnsi="Garamond"/>
          <w:b/>
          <w:bCs/>
          <w:sz w:val="28"/>
          <w:szCs w:val="28"/>
        </w:rPr>
        <w:t>1. Introduction</w:t>
      </w:r>
    </w:p>
    <w:p w:rsidR="00D7558C" w:rsidRPr="007C5358" w:rsidRDefault="00D7558C" w:rsidP="00082CD3">
      <w:pPr>
        <w:spacing w:after="120"/>
        <w:jc w:val="both"/>
        <w:rPr>
          <w:rFonts w:ascii="Garamond" w:hAnsi="Garamond"/>
          <w:sz w:val="22"/>
          <w:szCs w:val="22"/>
        </w:rPr>
      </w:pPr>
      <w:r w:rsidRPr="007C5358">
        <w:rPr>
          <w:rFonts w:ascii="Garamond" w:hAnsi="Garamond"/>
          <w:sz w:val="22"/>
          <w:szCs w:val="22"/>
        </w:rPr>
        <w:t xml:space="preserve">Conformément à </w:t>
      </w:r>
      <w:smartTag w:uri="urn:schemas-microsoft-com:office:smarttags" w:element="PersonName">
        <w:smartTagPr>
          <w:attr w:name="ProductID" w:val="la Convention"/>
        </w:smartTagPr>
        <w:r w:rsidRPr="007C5358">
          <w:rPr>
            <w:rFonts w:ascii="Garamond" w:hAnsi="Garamond"/>
            <w:sz w:val="22"/>
            <w:szCs w:val="22"/>
          </w:rPr>
          <w:t>la Convention</w:t>
        </w:r>
      </w:smartTag>
      <w:r w:rsidRPr="007C5358">
        <w:rPr>
          <w:rFonts w:ascii="Garamond" w:hAnsi="Garamond"/>
          <w:sz w:val="22"/>
          <w:szCs w:val="22"/>
        </w:rPr>
        <w:t xml:space="preserve"> de partenariat pour </w:t>
      </w:r>
      <w:smartTag w:uri="urn:schemas-microsoft-com:office:smarttags" w:element="PersonName">
        <w:smartTagPr>
          <w:attr w:name="ProductID" w:val="la Coop￩ration Culturelle"/>
        </w:smartTagPr>
        <w:r w:rsidRPr="007C5358">
          <w:rPr>
            <w:rFonts w:ascii="Garamond" w:hAnsi="Garamond"/>
            <w:sz w:val="22"/>
            <w:szCs w:val="22"/>
          </w:rPr>
          <w:t>la Coopération Culturelle</w:t>
        </w:r>
      </w:smartTag>
      <w:r w:rsidRPr="007C5358">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Pr="007C5358">
          <w:rPr>
            <w:rFonts w:ascii="Garamond" w:hAnsi="Garamond"/>
            <w:sz w:val="22"/>
            <w:szCs w:val="22"/>
          </w:rPr>
          <w:t>la République Française</w:t>
        </w:r>
      </w:smartTag>
      <w:r w:rsidRPr="007C5358">
        <w:rPr>
          <w:rFonts w:ascii="Garamond" w:hAnsi="Garamond"/>
          <w:sz w:val="22"/>
          <w:szCs w:val="22"/>
        </w:rPr>
        <w:t xml:space="preserve">, </w:t>
      </w:r>
      <w:r w:rsidR="00211370" w:rsidRPr="007C5358">
        <w:rPr>
          <w:rFonts w:ascii="Garamond" w:hAnsi="Garamond"/>
          <w:sz w:val="22"/>
          <w:szCs w:val="22"/>
        </w:rPr>
        <w:t xml:space="preserve">signée </w:t>
      </w:r>
      <w:r w:rsidRPr="007C5358">
        <w:rPr>
          <w:rFonts w:ascii="Garamond" w:hAnsi="Garamond"/>
          <w:sz w:val="22"/>
          <w:szCs w:val="22"/>
        </w:rPr>
        <w:t>le 25 juillet 2003, des efforts conjoints ont été déployés par les deux pays pour promouvoir la formation et la recherche sur la base de programmes communs ouverts aux deux communautés universitaires et scientifiques nationales.</w:t>
      </w:r>
    </w:p>
    <w:p w:rsidR="00375076" w:rsidRPr="007C5358" w:rsidRDefault="00D7558C" w:rsidP="00C71E47">
      <w:pPr>
        <w:spacing w:after="120"/>
        <w:jc w:val="both"/>
        <w:rPr>
          <w:rFonts w:ascii="Garamond" w:hAnsi="Garamond"/>
          <w:sz w:val="22"/>
          <w:szCs w:val="22"/>
        </w:rPr>
      </w:pPr>
      <w:r w:rsidRPr="007C5358">
        <w:rPr>
          <w:rFonts w:ascii="Garamond" w:hAnsi="Garamond"/>
          <w:sz w:val="22"/>
          <w:szCs w:val="22"/>
        </w:rPr>
        <w:t xml:space="preserve">A partir de 2012, le </w:t>
      </w:r>
      <w:r w:rsidR="00211370"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00211370" w:rsidRPr="007C5358">
          <w:rPr>
            <w:rFonts w:ascii="Garamond" w:hAnsi="Garamond"/>
            <w:sz w:val="22"/>
            <w:szCs w:val="22"/>
          </w:rPr>
          <w:t>la Recherche Scientifique</w:t>
        </w:r>
      </w:smartTag>
      <w:r w:rsidR="00211370" w:rsidRPr="007C5358">
        <w:rPr>
          <w:rFonts w:ascii="Garamond" w:hAnsi="Garamond"/>
          <w:sz w:val="22"/>
          <w:szCs w:val="22"/>
        </w:rPr>
        <w:t xml:space="preserve"> et de </w:t>
      </w:r>
      <w:smartTag w:uri="urn:schemas-microsoft-com:office:smarttags" w:element="PersonName">
        <w:smartTagPr>
          <w:attr w:name="ProductID" w:val="la Formation"/>
        </w:smartTagPr>
        <w:r w:rsidR="00211370" w:rsidRPr="007C5358">
          <w:rPr>
            <w:rFonts w:ascii="Garamond" w:hAnsi="Garamond"/>
            <w:sz w:val="22"/>
            <w:szCs w:val="22"/>
          </w:rPr>
          <w:t>la Formation</w:t>
        </w:r>
      </w:smartTag>
      <w:r w:rsidR="00211370" w:rsidRPr="007C5358">
        <w:rPr>
          <w:rFonts w:ascii="Garamond" w:hAnsi="Garamond"/>
          <w:sz w:val="22"/>
          <w:szCs w:val="22"/>
        </w:rPr>
        <w:t xml:space="preserve"> des Cadres </w:t>
      </w:r>
      <w:r w:rsidRPr="007C5358">
        <w:rPr>
          <w:rFonts w:ascii="Garamond" w:hAnsi="Garamond"/>
          <w:sz w:val="22"/>
          <w:szCs w:val="22"/>
        </w:rPr>
        <w:t xml:space="preserve">en partenariat avec le Service de Coopération et d’Action Culturelle (SCAC), ont </w:t>
      </w:r>
      <w:r w:rsidRPr="007C5358">
        <w:rPr>
          <w:rFonts w:ascii="Garamond" w:hAnsi="Garamond"/>
          <w:color w:val="000000"/>
          <w:sz w:val="22"/>
          <w:szCs w:val="22"/>
        </w:rPr>
        <w:t>convenu</w:t>
      </w:r>
      <w:r w:rsidRPr="007C5358">
        <w:rPr>
          <w:rFonts w:ascii="Garamond" w:hAnsi="Garamond"/>
          <w:sz w:val="22"/>
          <w:szCs w:val="22"/>
        </w:rPr>
        <w:t xml:space="preserve"> de lancer </w:t>
      </w:r>
      <w:r w:rsidRPr="007C5358">
        <w:rPr>
          <w:rFonts w:ascii="Garamond" w:hAnsi="Garamond"/>
          <w:color w:val="000000"/>
          <w:sz w:val="22"/>
          <w:szCs w:val="22"/>
        </w:rPr>
        <w:t>un</w:t>
      </w:r>
      <w:r w:rsidR="00B5591E" w:rsidRPr="007C5358">
        <w:rPr>
          <w:rFonts w:ascii="Garamond" w:hAnsi="Garamond"/>
          <w:sz w:val="22"/>
          <w:szCs w:val="22"/>
        </w:rPr>
        <w:t xml:space="preserve"> appel à projets, qui vise à soutenir la </w:t>
      </w:r>
      <w:r w:rsidR="00965A00" w:rsidRPr="007C5358">
        <w:rPr>
          <w:rFonts w:ascii="Garamond" w:hAnsi="Garamond"/>
          <w:sz w:val="22"/>
          <w:szCs w:val="22"/>
        </w:rPr>
        <w:t>recherche scientifique par le biais de l</w:t>
      </w:r>
      <w:r w:rsidR="00B5591E" w:rsidRPr="007C5358">
        <w:rPr>
          <w:rFonts w:ascii="Garamond" w:hAnsi="Garamond"/>
          <w:sz w:val="22"/>
          <w:szCs w:val="22"/>
        </w:rPr>
        <w:t>a formation à la recherche au profit des jeunes doctorants et chercheurs à travers des programmes de mobilité entre universités françaises et marocaines</w:t>
      </w:r>
      <w:r w:rsidR="00997027" w:rsidRPr="007C5358">
        <w:rPr>
          <w:rFonts w:ascii="Garamond" w:hAnsi="Garamond"/>
          <w:sz w:val="22"/>
          <w:szCs w:val="22"/>
        </w:rPr>
        <w:t>.</w:t>
      </w:r>
      <w:r w:rsidR="00B5591E" w:rsidRPr="007C5358">
        <w:rPr>
          <w:rFonts w:ascii="Garamond" w:hAnsi="Garamond"/>
          <w:sz w:val="22"/>
          <w:szCs w:val="22"/>
        </w:rPr>
        <w:t xml:space="preserve"> </w:t>
      </w:r>
      <w:r w:rsidR="00E51B5F" w:rsidRPr="007C5358">
        <w:rPr>
          <w:rFonts w:ascii="Garamond" w:hAnsi="Garamond"/>
          <w:sz w:val="22"/>
          <w:szCs w:val="22"/>
        </w:rPr>
        <w:t xml:space="preserve">Depuis </w:t>
      </w:r>
      <w:r w:rsidR="004D4250" w:rsidRPr="007C5358">
        <w:rPr>
          <w:rFonts w:ascii="Garamond" w:hAnsi="Garamond"/>
          <w:sz w:val="22"/>
          <w:szCs w:val="22"/>
        </w:rPr>
        <w:t>2014</w:t>
      </w:r>
      <w:r w:rsidR="00200F5D" w:rsidRPr="007C5358">
        <w:rPr>
          <w:rFonts w:ascii="Garamond" w:hAnsi="Garamond"/>
          <w:sz w:val="22"/>
          <w:szCs w:val="22"/>
        </w:rPr>
        <w:t xml:space="preserve">, le Ministère de l’Enseignement Supérieur, de </w:t>
      </w:r>
      <w:smartTag w:uri="urn:schemas-microsoft-com:office:smarttags" w:element="PersonName">
        <w:smartTagPr>
          <w:attr w:name="ProductID" w:val="la Recherche Scientifique"/>
        </w:smartTagPr>
        <w:r w:rsidR="00200F5D" w:rsidRPr="007C5358">
          <w:rPr>
            <w:rFonts w:ascii="Garamond" w:hAnsi="Garamond"/>
            <w:sz w:val="22"/>
            <w:szCs w:val="22"/>
          </w:rPr>
          <w:t>la Recherche Scientifique</w:t>
        </w:r>
      </w:smartTag>
      <w:r w:rsidR="00200F5D" w:rsidRPr="007C5358">
        <w:rPr>
          <w:rFonts w:ascii="Garamond" w:hAnsi="Garamond"/>
          <w:sz w:val="22"/>
          <w:szCs w:val="22"/>
        </w:rPr>
        <w:t xml:space="preserve"> et de la Formation des Cadres</w:t>
      </w:r>
      <w:r w:rsidR="008D509C" w:rsidRPr="007C5358">
        <w:rPr>
          <w:rFonts w:ascii="Garamond" w:hAnsi="Garamond"/>
          <w:sz w:val="22"/>
          <w:szCs w:val="22"/>
        </w:rPr>
        <w:t xml:space="preserve"> (MESRSFC) </w:t>
      </w:r>
      <w:r w:rsidR="00200F5D" w:rsidRPr="007C5358">
        <w:rPr>
          <w:rFonts w:ascii="Garamond" w:hAnsi="Garamond"/>
          <w:sz w:val="22"/>
          <w:szCs w:val="22"/>
        </w:rPr>
        <w:t>et l’Institut Français du Maroc</w:t>
      </w:r>
      <w:r w:rsidR="00E51B5F" w:rsidRPr="007C5358">
        <w:rPr>
          <w:rFonts w:ascii="Garamond" w:hAnsi="Garamond"/>
          <w:sz w:val="22"/>
          <w:szCs w:val="22"/>
        </w:rPr>
        <w:t xml:space="preserve"> </w:t>
      </w:r>
      <w:r w:rsidR="008D509C" w:rsidRPr="007C5358">
        <w:rPr>
          <w:rFonts w:ascii="Garamond" w:hAnsi="Garamond"/>
          <w:sz w:val="22"/>
          <w:szCs w:val="22"/>
        </w:rPr>
        <w:t xml:space="preserve">(IFM) </w:t>
      </w:r>
      <w:r w:rsidR="00E51B5F" w:rsidRPr="007C5358">
        <w:rPr>
          <w:rFonts w:ascii="Garamond" w:hAnsi="Garamond"/>
          <w:sz w:val="22"/>
          <w:szCs w:val="22"/>
        </w:rPr>
        <w:t xml:space="preserve">ont orienté </w:t>
      </w:r>
      <w:r w:rsidR="00200F5D" w:rsidRPr="007C5358">
        <w:rPr>
          <w:rFonts w:ascii="Garamond" w:hAnsi="Garamond"/>
          <w:sz w:val="22"/>
          <w:szCs w:val="22"/>
        </w:rPr>
        <w:t>cet appel à projets</w:t>
      </w:r>
      <w:r w:rsidR="004A6EE3" w:rsidRPr="007C5358">
        <w:rPr>
          <w:rFonts w:ascii="Garamond" w:hAnsi="Garamond"/>
          <w:sz w:val="22"/>
          <w:szCs w:val="22"/>
        </w:rPr>
        <w:t xml:space="preserve"> à destination des </w:t>
      </w:r>
      <w:r w:rsidR="00D16977" w:rsidRPr="007C5358">
        <w:rPr>
          <w:rFonts w:ascii="Garamond" w:hAnsi="Garamond"/>
          <w:sz w:val="22"/>
          <w:szCs w:val="22"/>
        </w:rPr>
        <w:t>centres d’études</w:t>
      </w:r>
      <w:r w:rsidR="004A6EE3" w:rsidRPr="007C5358">
        <w:rPr>
          <w:rFonts w:ascii="Garamond" w:hAnsi="Garamond"/>
          <w:sz w:val="22"/>
          <w:szCs w:val="22"/>
        </w:rPr>
        <w:t xml:space="preserve"> doctorales</w:t>
      </w:r>
      <w:r w:rsidR="00D16977" w:rsidRPr="007C5358">
        <w:rPr>
          <w:rFonts w:ascii="Garamond" w:hAnsi="Garamond"/>
          <w:sz w:val="22"/>
          <w:szCs w:val="22"/>
        </w:rPr>
        <w:t xml:space="preserve"> (</w:t>
      </w:r>
      <w:proofErr w:type="spellStart"/>
      <w:r w:rsidR="00D16977" w:rsidRPr="007C5358">
        <w:rPr>
          <w:rFonts w:ascii="Garamond" w:hAnsi="Garamond"/>
          <w:sz w:val="22"/>
          <w:szCs w:val="22"/>
        </w:rPr>
        <w:t>CEDoc</w:t>
      </w:r>
      <w:proofErr w:type="spellEnd"/>
      <w:r w:rsidR="00D16977" w:rsidRPr="007C5358">
        <w:rPr>
          <w:rFonts w:ascii="Garamond" w:hAnsi="Garamond"/>
          <w:sz w:val="22"/>
          <w:szCs w:val="22"/>
        </w:rPr>
        <w:t>)</w:t>
      </w:r>
      <w:r w:rsidR="00375076" w:rsidRPr="007C5358">
        <w:rPr>
          <w:rFonts w:ascii="Garamond" w:hAnsi="Garamond"/>
          <w:sz w:val="22"/>
          <w:szCs w:val="22"/>
        </w:rPr>
        <w:t>.</w:t>
      </w:r>
      <w:r w:rsidR="00C71E47" w:rsidRPr="007C5358">
        <w:rPr>
          <w:rFonts w:ascii="Garamond" w:hAnsi="Garamond"/>
          <w:sz w:val="22"/>
          <w:szCs w:val="22"/>
        </w:rPr>
        <w:t xml:space="preserve"> Le MESRSFC en a confié la gestion au CNRST pour la partie marocaine.</w:t>
      </w:r>
    </w:p>
    <w:p w:rsidR="00375076" w:rsidRPr="007C5358" w:rsidRDefault="00375076" w:rsidP="00375076">
      <w:pPr>
        <w:spacing w:after="120"/>
        <w:jc w:val="both"/>
        <w:rPr>
          <w:rFonts w:ascii="Garamond" w:hAnsi="Garamond"/>
          <w:b/>
          <w:bCs/>
          <w:sz w:val="28"/>
          <w:szCs w:val="28"/>
        </w:rPr>
      </w:pPr>
    </w:p>
    <w:p w:rsidR="009F38E6" w:rsidRPr="00D973BC" w:rsidRDefault="00997027" w:rsidP="00375076">
      <w:pPr>
        <w:spacing w:after="120"/>
        <w:jc w:val="both"/>
        <w:rPr>
          <w:rFonts w:ascii="Garamond" w:hAnsi="Garamond"/>
          <w:b/>
          <w:bCs/>
          <w:sz w:val="28"/>
          <w:szCs w:val="28"/>
        </w:rPr>
      </w:pPr>
      <w:r w:rsidRPr="00D973BC">
        <w:rPr>
          <w:rFonts w:ascii="Garamond" w:hAnsi="Garamond"/>
          <w:b/>
          <w:bCs/>
          <w:sz w:val="28"/>
          <w:szCs w:val="28"/>
        </w:rPr>
        <w:t>2. Termes de référence</w:t>
      </w:r>
    </w:p>
    <w:p w:rsidR="00B5591E" w:rsidRPr="00D973BC" w:rsidRDefault="00B5591E" w:rsidP="00082CD3">
      <w:pPr>
        <w:spacing w:after="120"/>
        <w:ind w:right="-108"/>
        <w:jc w:val="both"/>
        <w:rPr>
          <w:rFonts w:ascii="Garamond" w:hAnsi="Garamond"/>
          <w:b/>
          <w:bCs/>
        </w:rPr>
      </w:pPr>
      <w:r w:rsidRPr="00D973BC">
        <w:rPr>
          <w:rFonts w:ascii="Garamond" w:hAnsi="Garamond"/>
          <w:b/>
          <w:bCs/>
        </w:rPr>
        <w:t>2. 1. Projets attendus</w:t>
      </w:r>
    </w:p>
    <w:p w:rsidR="00B5591E" w:rsidRPr="00FE7449" w:rsidRDefault="00B5591E" w:rsidP="00082CD3">
      <w:pPr>
        <w:spacing w:after="120"/>
        <w:ind w:right="-108"/>
        <w:jc w:val="both"/>
        <w:rPr>
          <w:rFonts w:ascii="Garamond" w:hAnsi="Garamond"/>
          <w:b/>
          <w:bCs/>
          <w:i/>
          <w:sz w:val="22"/>
          <w:szCs w:val="22"/>
        </w:rPr>
      </w:pPr>
      <w:r w:rsidRPr="00D973BC">
        <w:rPr>
          <w:rFonts w:ascii="Garamond" w:hAnsi="Garamond"/>
          <w:b/>
          <w:bCs/>
          <w:sz w:val="20"/>
          <w:szCs w:val="20"/>
        </w:rPr>
        <w:tab/>
      </w:r>
      <w:r w:rsidRPr="00FE7449">
        <w:rPr>
          <w:rFonts w:ascii="Garamond" w:hAnsi="Garamond"/>
          <w:b/>
          <w:bCs/>
          <w:i/>
          <w:sz w:val="22"/>
          <w:szCs w:val="22"/>
        </w:rPr>
        <w:t>2.1.1 Destinataires de l’appel</w:t>
      </w:r>
    </w:p>
    <w:p w:rsidR="00997027" w:rsidRPr="007C5358" w:rsidRDefault="00233492" w:rsidP="00414AEF">
      <w:pPr>
        <w:spacing w:after="120"/>
        <w:jc w:val="both"/>
        <w:rPr>
          <w:rFonts w:ascii="Garamond" w:hAnsi="Garamond"/>
          <w:b/>
          <w:sz w:val="22"/>
          <w:szCs w:val="22"/>
        </w:rPr>
      </w:pPr>
      <w:r w:rsidRPr="007C5358">
        <w:rPr>
          <w:rFonts w:ascii="Garamond" w:hAnsi="Garamond"/>
          <w:sz w:val="22"/>
          <w:szCs w:val="22"/>
        </w:rPr>
        <w:t>Le présent appel à projets est destiné</w:t>
      </w:r>
      <w:r w:rsidR="00B5591E" w:rsidRPr="007C5358">
        <w:rPr>
          <w:rFonts w:ascii="Garamond" w:hAnsi="Garamond"/>
          <w:sz w:val="22"/>
          <w:szCs w:val="22"/>
        </w:rPr>
        <w:t xml:space="preserve"> </w:t>
      </w:r>
      <w:r w:rsidR="00997027" w:rsidRPr="007C5358">
        <w:rPr>
          <w:rFonts w:ascii="Garamond" w:hAnsi="Garamond"/>
          <w:b/>
          <w:sz w:val="22"/>
          <w:szCs w:val="22"/>
        </w:rPr>
        <w:t xml:space="preserve">exclusivement </w:t>
      </w:r>
      <w:r w:rsidR="00B5591E" w:rsidRPr="007C5358">
        <w:rPr>
          <w:rFonts w:ascii="Garamond" w:hAnsi="Garamond"/>
          <w:b/>
          <w:sz w:val="22"/>
          <w:szCs w:val="22"/>
        </w:rPr>
        <w:t>aux</w:t>
      </w:r>
      <w:r w:rsidR="00B5591E" w:rsidRPr="007C5358">
        <w:rPr>
          <w:rFonts w:ascii="Garamond" w:hAnsi="Garamond"/>
          <w:sz w:val="22"/>
          <w:szCs w:val="22"/>
        </w:rPr>
        <w:t xml:space="preserve"> </w:t>
      </w:r>
      <w:r w:rsidR="00414AEF" w:rsidRPr="007C5358">
        <w:rPr>
          <w:rFonts w:ascii="Garamond" w:hAnsi="Garamond"/>
          <w:b/>
          <w:sz w:val="22"/>
          <w:szCs w:val="22"/>
        </w:rPr>
        <w:t>centres d’études doctorales</w:t>
      </w:r>
      <w:r w:rsidR="00DF5F54" w:rsidRPr="007C5358">
        <w:rPr>
          <w:rFonts w:ascii="Garamond" w:hAnsi="Garamond"/>
          <w:b/>
          <w:sz w:val="22"/>
          <w:szCs w:val="22"/>
        </w:rPr>
        <w:t xml:space="preserve"> marocains</w:t>
      </w:r>
      <w:r w:rsidR="00997027" w:rsidRPr="007C5358">
        <w:rPr>
          <w:rFonts w:ascii="Garamond" w:hAnsi="Garamond"/>
          <w:b/>
          <w:sz w:val="22"/>
          <w:szCs w:val="22"/>
        </w:rPr>
        <w:t>.</w:t>
      </w:r>
    </w:p>
    <w:p w:rsidR="00743BFD" w:rsidRPr="00FE7449" w:rsidRDefault="00743BFD" w:rsidP="008D509C">
      <w:pPr>
        <w:spacing w:after="120"/>
        <w:jc w:val="both"/>
        <w:rPr>
          <w:rFonts w:ascii="Garamond" w:hAnsi="Garamond"/>
          <w:sz w:val="22"/>
          <w:szCs w:val="22"/>
        </w:rPr>
      </w:pPr>
      <w:r w:rsidRPr="007C5358">
        <w:rPr>
          <w:rFonts w:ascii="Garamond" w:hAnsi="Garamond"/>
          <w:sz w:val="22"/>
          <w:szCs w:val="22"/>
        </w:rPr>
        <w:t xml:space="preserve">La </w:t>
      </w:r>
      <w:r w:rsidR="00AE0B3A" w:rsidRPr="007C5358">
        <w:rPr>
          <w:rFonts w:ascii="Garamond" w:hAnsi="Garamond"/>
          <w:sz w:val="22"/>
          <w:szCs w:val="22"/>
        </w:rPr>
        <w:t>pré-</w:t>
      </w:r>
      <w:r w:rsidRPr="007C5358">
        <w:rPr>
          <w:rFonts w:ascii="Garamond" w:hAnsi="Garamond"/>
          <w:sz w:val="22"/>
          <w:szCs w:val="22"/>
        </w:rPr>
        <w:t xml:space="preserve">sélection des meilleurs </w:t>
      </w:r>
      <w:r w:rsidR="0014293D" w:rsidRPr="007C5358">
        <w:rPr>
          <w:rFonts w:ascii="Garamond" w:hAnsi="Garamond"/>
          <w:sz w:val="22"/>
          <w:szCs w:val="22"/>
        </w:rPr>
        <w:t>projets</w:t>
      </w:r>
      <w:r w:rsidRPr="007C5358">
        <w:rPr>
          <w:rFonts w:ascii="Garamond" w:hAnsi="Garamond"/>
          <w:sz w:val="22"/>
          <w:szCs w:val="22"/>
        </w:rPr>
        <w:t xml:space="preserve"> sera faite au sein d</w:t>
      </w:r>
      <w:r w:rsidR="008D509C" w:rsidRPr="007C5358">
        <w:rPr>
          <w:rFonts w:ascii="Garamond" w:hAnsi="Garamond"/>
          <w:sz w:val="22"/>
          <w:szCs w:val="22"/>
        </w:rPr>
        <w:t>es</w:t>
      </w:r>
      <w:r w:rsidRPr="007C5358">
        <w:rPr>
          <w:rFonts w:ascii="Garamond" w:hAnsi="Garamond"/>
          <w:sz w:val="22"/>
          <w:szCs w:val="22"/>
        </w:rPr>
        <w:t xml:space="preserve"> </w:t>
      </w:r>
      <w:proofErr w:type="spellStart"/>
      <w:r w:rsidRPr="007C5358">
        <w:rPr>
          <w:rFonts w:ascii="Garamond" w:hAnsi="Garamond"/>
          <w:sz w:val="22"/>
          <w:szCs w:val="22"/>
        </w:rPr>
        <w:t>CEDoc</w:t>
      </w:r>
      <w:proofErr w:type="spellEnd"/>
      <w:r w:rsidRPr="007C5358">
        <w:rPr>
          <w:rFonts w:ascii="Garamond" w:hAnsi="Garamond"/>
          <w:sz w:val="22"/>
          <w:szCs w:val="22"/>
        </w:rPr>
        <w:t xml:space="preserve">, </w:t>
      </w:r>
      <w:r w:rsidRPr="007C5358">
        <w:rPr>
          <w:rFonts w:ascii="Garamond" w:hAnsi="Garamond"/>
          <w:b/>
          <w:sz w:val="22"/>
          <w:szCs w:val="22"/>
        </w:rPr>
        <w:t xml:space="preserve">chaque </w:t>
      </w:r>
      <w:r w:rsidR="00DF5F54" w:rsidRPr="007C5358">
        <w:rPr>
          <w:rFonts w:ascii="Garamond" w:hAnsi="Garamond"/>
          <w:b/>
          <w:sz w:val="22"/>
          <w:szCs w:val="22"/>
        </w:rPr>
        <w:t>Centre</w:t>
      </w:r>
      <w:r w:rsidR="00C6466D" w:rsidRPr="007C5358">
        <w:rPr>
          <w:rFonts w:ascii="Garamond" w:hAnsi="Garamond"/>
          <w:b/>
          <w:sz w:val="22"/>
          <w:szCs w:val="22"/>
        </w:rPr>
        <w:t>, par l’</w:t>
      </w:r>
      <w:r w:rsidR="00DF5F54" w:rsidRPr="007C5358">
        <w:rPr>
          <w:rFonts w:ascii="Garamond" w:hAnsi="Garamond"/>
          <w:b/>
          <w:sz w:val="22"/>
          <w:szCs w:val="22"/>
        </w:rPr>
        <w:t>intermédiaire</w:t>
      </w:r>
      <w:r w:rsidR="00C6466D" w:rsidRPr="007C5358">
        <w:rPr>
          <w:rFonts w:ascii="Garamond" w:hAnsi="Garamond"/>
          <w:b/>
          <w:sz w:val="22"/>
          <w:szCs w:val="22"/>
        </w:rPr>
        <w:t xml:space="preserve"> de son directeur,</w:t>
      </w:r>
      <w:r w:rsidRPr="007C5358">
        <w:rPr>
          <w:rFonts w:ascii="Garamond" w:hAnsi="Garamond"/>
          <w:b/>
          <w:sz w:val="22"/>
          <w:szCs w:val="22"/>
        </w:rPr>
        <w:t xml:space="preserve"> </w:t>
      </w:r>
      <w:r w:rsidR="00AE0B3A" w:rsidRPr="007C5358">
        <w:rPr>
          <w:rFonts w:ascii="Garamond" w:hAnsi="Garamond"/>
          <w:bCs/>
          <w:sz w:val="22"/>
          <w:szCs w:val="22"/>
        </w:rPr>
        <w:t xml:space="preserve">ne </w:t>
      </w:r>
      <w:r w:rsidR="00AD0143" w:rsidRPr="007C5358">
        <w:rPr>
          <w:rFonts w:ascii="Garamond" w:hAnsi="Garamond"/>
          <w:sz w:val="22"/>
          <w:szCs w:val="22"/>
        </w:rPr>
        <w:t>peut présenter</w:t>
      </w:r>
      <w:r w:rsidR="00AE0B3A" w:rsidRPr="007C5358">
        <w:rPr>
          <w:rFonts w:ascii="Garamond" w:hAnsi="Garamond"/>
          <w:sz w:val="22"/>
          <w:szCs w:val="22"/>
        </w:rPr>
        <w:t xml:space="preserve"> que 4 projets au maximum (2 par thématique)</w:t>
      </w:r>
      <w:r w:rsidR="00AD0143" w:rsidRPr="007C5358">
        <w:rPr>
          <w:rFonts w:ascii="Garamond" w:hAnsi="Garamond"/>
          <w:sz w:val="22"/>
          <w:szCs w:val="22"/>
        </w:rPr>
        <w:t xml:space="preserve"> </w:t>
      </w:r>
      <w:r w:rsidR="00AE0B3A" w:rsidRPr="007C5358">
        <w:rPr>
          <w:rFonts w:ascii="Garamond" w:hAnsi="Garamond"/>
          <w:sz w:val="22"/>
          <w:szCs w:val="22"/>
        </w:rPr>
        <w:t xml:space="preserve">dont chacun </w:t>
      </w:r>
      <w:r w:rsidR="00AD0143" w:rsidRPr="007C5358">
        <w:rPr>
          <w:rFonts w:ascii="Garamond" w:hAnsi="Garamond"/>
          <w:sz w:val="22"/>
          <w:szCs w:val="22"/>
        </w:rPr>
        <w:t xml:space="preserve">avec un doctorant obligatoirement </w:t>
      </w:r>
      <w:r w:rsidR="00AD0143" w:rsidRPr="007C5358">
        <w:rPr>
          <w:rFonts w:ascii="Garamond" w:hAnsi="Garamond"/>
          <w:b/>
          <w:sz w:val="22"/>
          <w:szCs w:val="22"/>
        </w:rPr>
        <w:t>e</w:t>
      </w:r>
      <w:r w:rsidR="00D864D4" w:rsidRPr="007C5358">
        <w:rPr>
          <w:rFonts w:ascii="Garamond" w:hAnsi="Garamond"/>
          <w:b/>
          <w:sz w:val="22"/>
          <w:szCs w:val="22"/>
        </w:rPr>
        <w:t>ngagé</w:t>
      </w:r>
      <w:r w:rsidRPr="007C5358">
        <w:rPr>
          <w:rFonts w:ascii="Garamond" w:hAnsi="Garamond"/>
          <w:b/>
          <w:sz w:val="22"/>
          <w:szCs w:val="22"/>
        </w:rPr>
        <w:t xml:space="preserve"> dans la mise en place d’une cotutelle de thèse franco-marocaine</w:t>
      </w:r>
      <w:r w:rsidRPr="007C5358">
        <w:rPr>
          <w:rFonts w:ascii="Garamond" w:hAnsi="Garamond"/>
          <w:sz w:val="22"/>
          <w:szCs w:val="22"/>
        </w:rPr>
        <w:t>.</w:t>
      </w:r>
    </w:p>
    <w:p w:rsidR="00743BFD" w:rsidRPr="00200EB4" w:rsidRDefault="00743BFD" w:rsidP="00743BFD">
      <w:pPr>
        <w:spacing w:after="120"/>
        <w:jc w:val="both"/>
        <w:rPr>
          <w:rFonts w:ascii="Garamond" w:hAnsi="Garamond"/>
          <w:sz w:val="22"/>
          <w:szCs w:val="22"/>
        </w:rPr>
      </w:pPr>
      <w:r w:rsidRPr="00FE7449">
        <w:rPr>
          <w:rFonts w:ascii="Garamond" w:hAnsi="Garamond"/>
          <w:sz w:val="22"/>
          <w:szCs w:val="22"/>
        </w:rPr>
        <w:t>Chaque projet fera l’objet d’une description détaillée en utilisant le formulaire ci-après prévu à cet effet.</w:t>
      </w:r>
    </w:p>
    <w:p w:rsidR="003C1456" w:rsidRPr="00FE7449" w:rsidRDefault="00E50BB5" w:rsidP="00375076">
      <w:pPr>
        <w:spacing w:after="120"/>
        <w:jc w:val="both"/>
        <w:rPr>
          <w:rFonts w:ascii="Garamond" w:hAnsi="Garamond"/>
          <w:sz w:val="22"/>
          <w:szCs w:val="22"/>
        </w:rPr>
      </w:pPr>
      <w:r>
        <w:rPr>
          <w:rFonts w:ascii="Garamond" w:hAnsi="Garamond"/>
          <w:sz w:val="22"/>
          <w:szCs w:val="22"/>
        </w:rPr>
        <w:t xml:space="preserve">Les </w:t>
      </w:r>
      <w:r w:rsidR="00414AEF">
        <w:rPr>
          <w:rFonts w:ascii="Garamond" w:hAnsi="Garamond"/>
          <w:sz w:val="22"/>
          <w:szCs w:val="22"/>
        </w:rPr>
        <w:t xml:space="preserve">centres d’études doctorales </w:t>
      </w:r>
      <w:r w:rsidR="00B5591E" w:rsidRPr="00FE7449">
        <w:rPr>
          <w:rFonts w:ascii="Garamond" w:hAnsi="Garamond"/>
          <w:sz w:val="22"/>
          <w:szCs w:val="22"/>
        </w:rPr>
        <w:t xml:space="preserve">sont appelés à prendre connaissance </w:t>
      </w:r>
      <w:r w:rsidR="00997027" w:rsidRPr="00FE7449">
        <w:rPr>
          <w:rFonts w:ascii="Garamond" w:hAnsi="Garamond"/>
          <w:sz w:val="22"/>
          <w:szCs w:val="22"/>
        </w:rPr>
        <w:t>des termes de référence</w:t>
      </w:r>
      <w:r w:rsidR="00B5591E" w:rsidRPr="00FE7449">
        <w:rPr>
          <w:rFonts w:ascii="Garamond" w:hAnsi="Garamond"/>
          <w:sz w:val="22"/>
          <w:szCs w:val="22"/>
        </w:rPr>
        <w:t xml:space="preserve"> du présent appel et à remplir le formulaire ci-après s’y rapportant pour </w:t>
      </w:r>
      <w:r w:rsidR="00EE1470">
        <w:rPr>
          <w:rFonts w:ascii="Garamond" w:hAnsi="Garamond"/>
          <w:sz w:val="22"/>
          <w:szCs w:val="22"/>
        </w:rPr>
        <w:t>que</w:t>
      </w:r>
      <w:r w:rsidR="00E10E3B">
        <w:rPr>
          <w:rFonts w:ascii="Garamond" w:hAnsi="Garamond"/>
          <w:sz w:val="22"/>
          <w:szCs w:val="22"/>
        </w:rPr>
        <w:t xml:space="preserve"> leurs doctorants soi</w:t>
      </w:r>
      <w:r w:rsidR="00EE1470">
        <w:rPr>
          <w:rFonts w:ascii="Garamond" w:hAnsi="Garamond"/>
          <w:sz w:val="22"/>
          <w:szCs w:val="22"/>
        </w:rPr>
        <w:t>en</w:t>
      </w:r>
      <w:r w:rsidR="00E10E3B">
        <w:rPr>
          <w:rFonts w:ascii="Garamond" w:hAnsi="Garamond"/>
          <w:sz w:val="22"/>
          <w:szCs w:val="22"/>
        </w:rPr>
        <w:t xml:space="preserve">t </w:t>
      </w:r>
      <w:r w:rsidR="00B5591E" w:rsidRPr="00FE7449">
        <w:rPr>
          <w:rFonts w:ascii="Garamond" w:hAnsi="Garamond"/>
          <w:sz w:val="22"/>
          <w:szCs w:val="22"/>
        </w:rPr>
        <w:t>éligible</w:t>
      </w:r>
      <w:r w:rsidR="004D4250">
        <w:rPr>
          <w:rFonts w:ascii="Garamond" w:hAnsi="Garamond"/>
          <w:sz w:val="22"/>
          <w:szCs w:val="22"/>
        </w:rPr>
        <w:t>s</w:t>
      </w:r>
      <w:r w:rsidR="00B5591E" w:rsidRPr="00FE7449">
        <w:rPr>
          <w:rFonts w:ascii="Garamond" w:hAnsi="Garamond"/>
          <w:sz w:val="22"/>
          <w:szCs w:val="22"/>
        </w:rPr>
        <w:t xml:space="preserve"> à un financement</w:t>
      </w:r>
      <w:r w:rsidR="00E10E3B">
        <w:rPr>
          <w:rFonts w:ascii="Garamond" w:hAnsi="Garamond"/>
          <w:sz w:val="22"/>
          <w:szCs w:val="22"/>
        </w:rPr>
        <w:t>,</w:t>
      </w:r>
      <w:r w:rsidR="00B5591E" w:rsidRPr="00FE7449">
        <w:rPr>
          <w:rFonts w:ascii="Garamond" w:hAnsi="Garamond"/>
          <w:sz w:val="22"/>
          <w:szCs w:val="22"/>
        </w:rPr>
        <w:t xml:space="preserve"> moyennant </w:t>
      </w:r>
      <w:r w:rsidR="00E80344">
        <w:rPr>
          <w:rFonts w:ascii="Garamond" w:hAnsi="Garamond"/>
          <w:sz w:val="22"/>
          <w:szCs w:val="22"/>
        </w:rPr>
        <w:t>une inscription en cotutelle de thèse et un projet de recherche bien défini</w:t>
      </w:r>
      <w:r w:rsidR="00B5591E" w:rsidRPr="00FE7449">
        <w:rPr>
          <w:rFonts w:ascii="Garamond" w:hAnsi="Garamond"/>
          <w:sz w:val="22"/>
          <w:szCs w:val="22"/>
        </w:rPr>
        <w:t>.</w:t>
      </w:r>
    </w:p>
    <w:p w:rsidR="00233492" w:rsidRPr="00FE7449" w:rsidRDefault="00233492" w:rsidP="00082CD3">
      <w:pPr>
        <w:spacing w:after="120"/>
        <w:ind w:right="-108" w:firstLine="708"/>
        <w:jc w:val="both"/>
        <w:rPr>
          <w:rFonts w:ascii="Garamond" w:hAnsi="Garamond"/>
          <w:b/>
          <w:bCs/>
          <w:i/>
          <w:sz w:val="22"/>
          <w:szCs w:val="22"/>
        </w:rPr>
      </w:pPr>
      <w:r w:rsidRPr="00FE7449">
        <w:rPr>
          <w:rFonts w:ascii="Garamond" w:hAnsi="Garamond"/>
          <w:b/>
          <w:bCs/>
          <w:i/>
          <w:sz w:val="22"/>
          <w:szCs w:val="22"/>
        </w:rPr>
        <w:t>2.1.2 Champ de l’appel</w:t>
      </w:r>
    </w:p>
    <w:p w:rsidR="00C24CE5" w:rsidRDefault="002D6AA3" w:rsidP="007B4402">
      <w:pPr>
        <w:spacing w:after="120"/>
        <w:ind w:right="-108"/>
        <w:jc w:val="both"/>
        <w:rPr>
          <w:rFonts w:ascii="Garamond" w:hAnsi="Garamond"/>
          <w:sz w:val="22"/>
          <w:szCs w:val="22"/>
        </w:rPr>
      </w:pPr>
      <w:r>
        <w:rPr>
          <w:rFonts w:ascii="Garamond" w:hAnsi="Garamond"/>
          <w:bCs/>
          <w:sz w:val="22"/>
          <w:szCs w:val="22"/>
        </w:rPr>
        <w:t>Cet appel vise à soutenir des projets de thèse s’inscrivant dans les priorités de la coopération franco-marocaine</w:t>
      </w:r>
      <w:r w:rsidR="00C24CE5">
        <w:rPr>
          <w:rFonts w:ascii="Garamond" w:hAnsi="Garamond"/>
          <w:bCs/>
          <w:sz w:val="22"/>
          <w:szCs w:val="22"/>
        </w:rPr>
        <w:t xml:space="preserve"> et </w:t>
      </w:r>
      <w:r w:rsidR="007B4402">
        <w:rPr>
          <w:rFonts w:ascii="Garamond" w:hAnsi="Garamond"/>
          <w:sz w:val="22"/>
          <w:szCs w:val="22"/>
        </w:rPr>
        <w:t>r</w:t>
      </w:r>
      <w:r w:rsidR="00AD0143" w:rsidRPr="007B4402">
        <w:rPr>
          <w:rFonts w:ascii="Garamond" w:hAnsi="Garamond"/>
          <w:sz w:val="22"/>
          <w:szCs w:val="22"/>
        </w:rPr>
        <w:t>épondant aux enjeux sociétaux actuels et futurs définis conjointement par les deux pays, à savoir :</w:t>
      </w:r>
      <w:r w:rsidR="00C24CE5" w:rsidRPr="007B4402">
        <w:rPr>
          <w:rFonts w:ascii="Garamond" w:hAnsi="Garamond"/>
          <w:sz w:val="22"/>
          <w:szCs w:val="22"/>
        </w:rPr>
        <w:t xml:space="preserve"> </w:t>
      </w:r>
    </w:p>
    <w:p w:rsidR="00AE0B3A" w:rsidRPr="007C5358" w:rsidRDefault="00AE0B3A" w:rsidP="00AE0B3A">
      <w:pPr>
        <w:pStyle w:val="Commentaire"/>
        <w:numPr>
          <w:ilvl w:val="0"/>
          <w:numId w:val="33"/>
        </w:numPr>
        <w:tabs>
          <w:tab w:val="left" w:pos="284"/>
        </w:tabs>
        <w:ind w:left="426" w:hanging="426"/>
        <w:rPr>
          <w:rFonts w:ascii="Garamond" w:hAnsi="Garamond"/>
          <w:sz w:val="22"/>
          <w:szCs w:val="22"/>
        </w:rPr>
      </w:pPr>
      <w:r w:rsidRPr="007C5358">
        <w:rPr>
          <w:rFonts w:ascii="Garamond" w:hAnsi="Garamond"/>
          <w:sz w:val="22"/>
          <w:szCs w:val="22"/>
        </w:rPr>
        <w:t>Changements climatiques : atténuation et adaptation à leurs effets</w:t>
      </w:r>
    </w:p>
    <w:p w:rsidR="00AE0B3A" w:rsidRPr="007C5358" w:rsidRDefault="00AE0B3A" w:rsidP="00AE0B3A">
      <w:pPr>
        <w:pStyle w:val="Commentaire"/>
        <w:numPr>
          <w:ilvl w:val="0"/>
          <w:numId w:val="33"/>
        </w:numPr>
        <w:tabs>
          <w:tab w:val="left" w:pos="284"/>
        </w:tabs>
        <w:ind w:left="284" w:hanging="284"/>
        <w:rPr>
          <w:rFonts w:ascii="Garamond" w:hAnsi="Garamond"/>
          <w:sz w:val="22"/>
          <w:szCs w:val="22"/>
        </w:rPr>
      </w:pPr>
      <w:r w:rsidRPr="007C5358">
        <w:rPr>
          <w:rFonts w:ascii="Garamond" w:hAnsi="Garamond"/>
          <w:sz w:val="22"/>
          <w:szCs w:val="22"/>
        </w:rPr>
        <w:t xml:space="preserve">Technologies de l’information et de la communication : </w:t>
      </w:r>
      <w:proofErr w:type="spellStart"/>
      <w:r w:rsidRPr="007C5358">
        <w:rPr>
          <w:rFonts w:ascii="Garamond" w:hAnsi="Garamond"/>
          <w:sz w:val="22"/>
          <w:szCs w:val="22"/>
        </w:rPr>
        <w:t>Big</w:t>
      </w:r>
      <w:proofErr w:type="spellEnd"/>
      <w:r w:rsidRPr="007C5358">
        <w:rPr>
          <w:rFonts w:ascii="Garamond" w:hAnsi="Garamond"/>
          <w:sz w:val="22"/>
          <w:szCs w:val="22"/>
        </w:rPr>
        <w:t xml:space="preserve"> data et MOOC (Massive Open Online Course – cours en ligne ouvert à tous)</w:t>
      </w:r>
    </w:p>
    <w:p w:rsidR="007B4402" w:rsidRPr="007B4402" w:rsidRDefault="007B4402" w:rsidP="007B4402">
      <w:pPr>
        <w:spacing w:after="120"/>
        <w:ind w:right="-108"/>
        <w:jc w:val="both"/>
        <w:rPr>
          <w:rFonts w:ascii="Garamond" w:hAnsi="Garamond"/>
          <w:sz w:val="22"/>
          <w:szCs w:val="22"/>
        </w:rPr>
        <w:sectPr w:rsidR="007B4402" w:rsidRPr="007B4402" w:rsidSect="007C5358">
          <w:pgSz w:w="11906" w:h="16838"/>
          <w:pgMar w:top="851" w:right="1274" w:bottom="851" w:left="1134" w:header="709" w:footer="709" w:gutter="0"/>
          <w:pgNumType w:start="1"/>
          <w:cols w:space="708"/>
          <w:titlePg/>
          <w:docGrid w:linePitch="360"/>
        </w:sectPr>
      </w:pPr>
    </w:p>
    <w:p w:rsidR="00493B37" w:rsidRPr="00D069B4" w:rsidRDefault="00493B37" w:rsidP="00493B37">
      <w:pPr>
        <w:rPr>
          <w:rFonts w:ascii="Garamond" w:hAnsi="Garamond"/>
          <w:sz w:val="22"/>
          <w:szCs w:val="22"/>
        </w:rPr>
      </w:pPr>
    </w:p>
    <w:p w:rsidR="002F0E81" w:rsidRPr="00D069B4" w:rsidRDefault="002F0E81" w:rsidP="002F0E81">
      <w:pPr>
        <w:rPr>
          <w:rFonts w:ascii="Garamond" w:hAnsi="Garamond"/>
          <w:b/>
          <w:sz w:val="22"/>
          <w:szCs w:val="22"/>
        </w:rPr>
      </w:pPr>
    </w:p>
    <w:p w:rsidR="00835232" w:rsidRPr="00D069B4" w:rsidRDefault="00835232" w:rsidP="002F0E81">
      <w:pPr>
        <w:rPr>
          <w:rFonts w:ascii="Garamond" w:hAnsi="Garamond"/>
          <w:b/>
          <w:sz w:val="22"/>
          <w:szCs w:val="22"/>
        </w:rPr>
        <w:sectPr w:rsidR="00835232" w:rsidRPr="00D069B4" w:rsidSect="007B4402">
          <w:type w:val="continuous"/>
          <w:pgSz w:w="11906" w:h="16838"/>
          <w:pgMar w:top="851" w:right="851" w:bottom="851" w:left="851" w:header="709" w:footer="709" w:gutter="0"/>
          <w:pgNumType w:start="1"/>
          <w:cols w:num="2" w:space="142" w:equalWidth="0">
            <w:col w:w="4748" w:space="708"/>
            <w:col w:w="4748"/>
          </w:cols>
          <w:titlePg/>
          <w:docGrid w:linePitch="360"/>
        </w:sectPr>
      </w:pPr>
    </w:p>
    <w:p w:rsidR="007B4402" w:rsidRPr="007C5358" w:rsidRDefault="00835232" w:rsidP="00A1110A">
      <w:pPr>
        <w:spacing w:after="120"/>
        <w:ind w:right="-108"/>
        <w:jc w:val="both"/>
        <w:rPr>
          <w:rFonts w:ascii="Garamond" w:hAnsi="Garamond"/>
          <w:sz w:val="22"/>
          <w:szCs w:val="22"/>
        </w:rPr>
      </w:pPr>
      <w:r w:rsidRPr="007B4402">
        <w:rPr>
          <w:rFonts w:ascii="Garamond" w:hAnsi="Garamond"/>
          <w:sz w:val="22"/>
          <w:szCs w:val="22"/>
        </w:rPr>
        <w:lastRenderedPageBreak/>
        <w:t xml:space="preserve">NB : </w:t>
      </w:r>
      <w:r w:rsidR="007B4402" w:rsidRPr="007B4402">
        <w:rPr>
          <w:rFonts w:ascii="Garamond" w:hAnsi="Garamond"/>
          <w:sz w:val="22"/>
          <w:szCs w:val="22"/>
        </w:rPr>
        <w:t xml:space="preserve">Une attention particulière sera portée aux projets de thèse en sciences économiques, humaines et sociales </w:t>
      </w:r>
      <w:r w:rsidR="00A1110A" w:rsidRPr="007C5358">
        <w:rPr>
          <w:rFonts w:ascii="Garamond" w:hAnsi="Garamond"/>
          <w:sz w:val="22"/>
          <w:szCs w:val="22"/>
        </w:rPr>
        <w:t>ayant trait à ces prior</w:t>
      </w:r>
      <w:r w:rsidR="007C5358">
        <w:rPr>
          <w:rFonts w:ascii="Garamond" w:hAnsi="Garamond"/>
          <w:sz w:val="22"/>
          <w:szCs w:val="22"/>
        </w:rPr>
        <w:t>ités y compris la thématique « </w:t>
      </w:r>
      <w:r w:rsidR="00A1110A" w:rsidRPr="007C5358">
        <w:rPr>
          <w:rFonts w:ascii="Garamond" w:hAnsi="Garamond"/>
          <w:sz w:val="22"/>
          <w:szCs w:val="22"/>
        </w:rPr>
        <w:t>migration des populations »</w:t>
      </w:r>
      <w:r w:rsidR="007C5358">
        <w:rPr>
          <w:rFonts w:ascii="Garamond" w:hAnsi="Garamond"/>
          <w:sz w:val="22"/>
          <w:szCs w:val="22"/>
        </w:rPr>
        <w:t>.</w:t>
      </w:r>
      <w:r w:rsidR="00A1110A" w:rsidRPr="007C5358">
        <w:rPr>
          <w:rFonts w:ascii="Garamond" w:hAnsi="Garamond"/>
          <w:sz w:val="22"/>
          <w:szCs w:val="22"/>
        </w:rPr>
        <w:t xml:space="preserve"> </w:t>
      </w:r>
    </w:p>
    <w:p w:rsidR="00F43B86" w:rsidRPr="00FE7449" w:rsidRDefault="00F43B86" w:rsidP="00F43B86">
      <w:pPr>
        <w:spacing w:after="120"/>
        <w:ind w:right="-108" w:firstLine="708"/>
        <w:jc w:val="both"/>
        <w:rPr>
          <w:rFonts w:ascii="Garamond" w:hAnsi="Garamond"/>
          <w:b/>
          <w:bCs/>
          <w:i/>
          <w:sz w:val="22"/>
          <w:szCs w:val="22"/>
        </w:rPr>
      </w:pPr>
      <w:r>
        <w:rPr>
          <w:rFonts w:ascii="Garamond" w:hAnsi="Garamond"/>
          <w:b/>
          <w:bCs/>
          <w:i/>
          <w:sz w:val="22"/>
          <w:szCs w:val="22"/>
        </w:rPr>
        <w:t>2.1.3</w:t>
      </w:r>
      <w:r w:rsidRPr="00FE7449">
        <w:rPr>
          <w:rFonts w:ascii="Garamond" w:hAnsi="Garamond"/>
          <w:b/>
          <w:bCs/>
          <w:i/>
          <w:sz w:val="22"/>
          <w:szCs w:val="22"/>
        </w:rPr>
        <w:t xml:space="preserve"> </w:t>
      </w:r>
      <w:r>
        <w:rPr>
          <w:rFonts w:ascii="Garamond" w:hAnsi="Garamond"/>
          <w:b/>
          <w:bCs/>
          <w:i/>
          <w:sz w:val="22"/>
          <w:szCs w:val="22"/>
        </w:rPr>
        <w:t>Projets</w:t>
      </w:r>
    </w:p>
    <w:p w:rsidR="00F43B86" w:rsidRDefault="00F43B86" w:rsidP="005E12F6">
      <w:pPr>
        <w:spacing w:after="120"/>
        <w:ind w:right="-108"/>
        <w:jc w:val="both"/>
        <w:rPr>
          <w:rFonts w:ascii="Garamond" w:hAnsi="Garamond"/>
          <w:sz w:val="22"/>
          <w:szCs w:val="22"/>
        </w:rPr>
      </w:pPr>
      <w:r>
        <w:rPr>
          <w:rFonts w:ascii="Garamond" w:hAnsi="Garamond"/>
          <w:sz w:val="22"/>
          <w:szCs w:val="22"/>
        </w:rPr>
        <w:t xml:space="preserve">Un « projet » est centré autour </w:t>
      </w:r>
      <w:r w:rsidR="007B4402">
        <w:rPr>
          <w:rFonts w:ascii="Garamond" w:hAnsi="Garamond"/>
          <w:sz w:val="22"/>
          <w:szCs w:val="22"/>
        </w:rPr>
        <w:t>d</w:t>
      </w:r>
      <w:r w:rsidR="007B4402" w:rsidRPr="007B4402">
        <w:rPr>
          <w:rFonts w:ascii="Garamond" w:hAnsi="Garamond"/>
          <w:sz w:val="22"/>
          <w:szCs w:val="22"/>
        </w:rPr>
        <w:t xml:space="preserve">’un seul doctorant </w:t>
      </w:r>
      <w:r w:rsidR="00EE1470" w:rsidRPr="00EE1470">
        <w:rPr>
          <w:rFonts w:ascii="Garamond" w:hAnsi="Garamond"/>
          <w:sz w:val="22"/>
          <w:szCs w:val="22"/>
        </w:rPr>
        <w:t xml:space="preserve">en </w:t>
      </w:r>
      <w:r w:rsidR="00123D4E">
        <w:rPr>
          <w:rFonts w:ascii="Garamond" w:hAnsi="Garamond"/>
          <w:sz w:val="22"/>
          <w:szCs w:val="22"/>
        </w:rPr>
        <w:t>cotutelle de thèse. Il rassemble</w:t>
      </w:r>
      <w:r w:rsidR="006166D2">
        <w:rPr>
          <w:rFonts w:ascii="Garamond" w:hAnsi="Garamond"/>
          <w:sz w:val="22"/>
          <w:szCs w:val="22"/>
        </w:rPr>
        <w:t>,</w:t>
      </w:r>
      <w:r w:rsidR="00123D4E">
        <w:rPr>
          <w:rFonts w:ascii="Garamond" w:hAnsi="Garamond"/>
          <w:sz w:val="22"/>
          <w:szCs w:val="22"/>
        </w:rPr>
        <w:t xml:space="preserve"> </w:t>
      </w:r>
      <w:r w:rsidR="003B573B">
        <w:rPr>
          <w:rFonts w:ascii="Garamond" w:hAnsi="Garamond"/>
          <w:sz w:val="22"/>
          <w:szCs w:val="22"/>
        </w:rPr>
        <w:t>pour l’encadrement</w:t>
      </w:r>
      <w:r w:rsidR="006166D2">
        <w:rPr>
          <w:rFonts w:ascii="Garamond" w:hAnsi="Garamond"/>
          <w:sz w:val="22"/>
          <w:szCs w:val="22"/>
        </w:rPr>
        <w:t>,</w:t>
      </w:r>
      <w:r w:rsidR="003B573B">
        <w:rPr>
          <w:rFonts w:ascii="Garamond" w:hAnsi="Garamond"/>
          <w:sz w:val="22"/>
          <w:szCs w:val="22"/>
        </w:rPr>
        <w:t xml:space="preserve"> </w:t>
      </w:r>
      <w:r w:rsidR="007B4402">
        <w:rPr>
          <w:rFonts w:ascii="Garamond" w:hAnsi="Garamond"/>
          <w:sz w:val="22"/>
          <w:szCs w:val="22"/>
        </w:rPr>
        <w:t>u</w:t>
      </w:r>
      <w:r w:rsidR="007B4402" w:rsidRPr="007B4402">
        <w:rPr>
          <w:rFonts w:ascii="Garamond" w:hAnsi="Garamond"/>
          <w:sz w:val="22"/>
          <w:szCs w:val="22"/>
        </w:rPr>
        <w:t xml:space="preserve">ne équipe de recherche française </w:t>
      </w:r>
      <w:r w:rsidR="00FF7B5B">
        <w:rPr>
          <w:rFonts w:ascii="Garamond" w:hAnsi="Garamond"/>
          <w:sz w:val="22"/>
          <w:szCs w:val="22"/>
        </w:rPr>
        <w:t xml:space="preserve">(un </w:t>
      </w:r>
      <w:proofErr w:type="spellStart"/>
      <w:r w:rsidR="00FF7B5B">
        <w:rPr>
          <w:rFonts w:ascii="Garamond" w:hAnsi="Garamond"/>
          <w:sz w:val="22"/>
          <w:szCs w:val="22"/>
        </w:rPr>
        <w:t>co</w:t>
      </w:r>
      <w:proofErr w:type="spellEnd"/>
      <w:r w:rsidR="00FF7B5B">
        <w:rPr>
          <w:rFonts w:ascii="Garamond" w:hAnsi="Garamond"/>
          <w:sz w:val="22"/>
          <w:szCs w:val="22"/>
        </w:rPr>
        <w:t>-encadrant par doctorant)</w:t>
      </w:r>
      <w:r w:rsidR="00123D4E">
        <w:rPr>
          <w:rFonts w:ascii="Garamond" w:hAnsi="Garamond"/>
          <w:sz w:val="22"/>
          <w:szCs w:val="22"/>
        </w:rPr>
        <w:t xml:space="preserve"> et </w:t>
      </w:r>
      <w:r w:rsidR="007B4402">
        <w:rPr>
          <w:rFonts w:ascii="Garamond" w:hAnsi="Garamond"/>
          <w:sz w:val="22"/>
          <w:szCs w:val="22"/>
        </w:rPr>
        <w:t>u</w:t>
      </w:r>
      <w:r w:rsidR="007B4402" w:rsidRPr="007B4402">
        <w:rPr>
          <w:rFonts w:ascii="Garamond" w:hAnsi="Garamond"/>
          <w:sz w:val="22"/>
          <w:szCs w:val="22"/>
        </w:rPr>
        <w:t>ne équipe de recherche marocaine</w:t>
      </w:r>
      <w:r w:rsidR="00FF7B5B">
        <w:rPr>
          <w:rFonts w:ascii="Garamond" w:hAnsi="Garamond"/>
          <w:sz w:val="22"/>
          <w:szCs w:val="22"/>
        </w:rPr>
        <w:t xml:space="preserve"> (un </w:t>
      </w:r>
      <w:proofErr w:type="spellStart"/>
      <w:r w:rsidR="00FF7B5B">
        <w:rPr>
          <w:rFonts w:ascii="Garamond" w:hAnsi="Garamond"/>
          <w:sz w:val="22"/>
          <w:szCs w:val="22"/>
        </w:rPr>
        <w:t>co</w:t>
      </w:r>
      <w:proofErr w:type="spellEnd"/>
      <w:r w:rsidR="00FF7B5B">
        <w:rPr>
          <w:rFonts w:ascii="Garamond" w:hAnsi="Garamond"/>
          <w:sz w:val="22"/>
          <w:szCs w:val="22"/>
        </w:rPr>
        <w:t>-encadrant par doctorant)</w:t>
      </w:r>
      <w:r w:rsidR="005E12F6">
        <w:rPr>
          <w:rFonts w:ascii="Garamond" w:hAnsi="Garamond"/>
          <w:sz w:val="22"/>
          <w:szCs w:val="22"/>
        </w:rPr>
        <w:t xml:space="preserve"> comme </w:t>
      </w:r>
      <w:r w:rsidR="00123D4E">
        <w:rPr>
          <w:rFonts w:ascii="Garamond" w:hAnsi="Garamond"/>
          <w:sz w:val="22"/>
          <w:szCs w:val="22"/>
        </w:rPr>
        <w:t xml:space="preserve">partenaires de coopération </w:t>
      </w:r>
      <w:r w:rsidR="005E12F6">
        <w:rPr>
          <w:rFonts w:ascii="Garamond" w:hAnsi="Garamond"/>
          <w:sz w:val="22"/>
          <w:szCs w:val="22"/>
        </w:rPr>
        <w:t xml:space="preserve">sur un sujet de recherche précis : le sujet de thèse </w:t>
      </w:r>
      <w:r w:rsidR="007B4402" w:rsidRPr="007B4402">
        <w:rPr>
          <w:rFonts w:ascii="Garamond" w:hAnsi="Garamond"/>
          <w:sz w:val="22"/>
          <w:szCs w:val="22"/>
        </w:rPr>
        <w:t>du doctorant</w:t>
      </w:r>
      <w:r w:rsidR="007B4402">
        <w:rPr>
          <w:rFonts w:ascii="Garamond" w:hAnsi="Garamond"/>
          <w:sz w:val="22"/>
          <w:szCs w:val="22"/>
        </w:rPr>
        <w:t>.</w:t>
      </w:r>
    </w:p>
    <w:p w:rsidR="003B573B" w:rsidRDefault="00073958" w:rsidP="005E12F6">
      <w:pPr>
        <w:spacing w:after="120"/>
        <w:ind w:right="-108"/>
        <w:jc w:val="both"/>
        <w:rPr>
          <w:rFonts w:ascii="Garamond" w:hAnsi="Garamond"/>
          <w:sz w:val="22"/>
          <w:szCs w:val="22"/>
        </w:rPr>
      </w:pPr>
      <w:r>
        <w:rPr>
          <w:rFonts w:ascii="Garamond" w:hAnsi="Garamond"/>
          <w:sz w:val="22"/>
          <w:szCs w:val="22"/>
        </w:rPr>
        <w:t xml:space="preserve">- </w:t>
      </w:r>
      <w:r w:rsidR="003B573B">
        <w:rPr>
          <w:rFonts w:ascii="Garamond" w:hAnsi="Garamond"/>
          <w:sz w:val="22"/>
          <w:szCs w:val="22"/>
        </w:rPr>
        <w:t>L’implication d’une équipe européenne non française est un plus.</w:t>
      </w:r>
    </w:p>
    <w:p w:rsidR="00271527" w:rsidRPr="00FE7449" w:rsidRDefault="00073958" w:rsidP="006166D2">
      <w:pPr>
        <w:spacing w:after="120"/>
        <w:ind w:right="-108"/>
        <w:jc w:val="both"/>
        <w:rPr>
          <w:rFonts w:ascii="Garamond" w:hAnsi="Garamond"/>
          <w:sz w:val="22"/>
          <w:szCs w:val="22"/>
        </w:rPr>
      </w:pPr>
      <w:r>
        <w:rPr>
          <w:rFonts w:ascii="Garamond" w:hAnsi="Garamond"/>
          <w:sz w:val="22"/>
          <w:szCs w:val="22"/>
        </w:rPr>
        <w:t xml:space="preserve">- </w:t>
      </w:r>
      <w:r w:rsidR="00271527" w:rsidRPr="00FE7449">
        <w:rPr>
          <w:rFonts w:ascii="Garamond" w:hAnsi="Garamond"/>
          <w:sz w:val="22"/>
          <w:szCs w:val="22"/>
        </w:rPr>
        <w:t xml:space="preserve">Les projets présentant une ou plusieurs </w:t>
      </w:r>
      <w:r w:rsidR="00271527" w:rsidRPr="00FE7449">
        <w:rPr>
          <w:rFonts w:ascii="Garamond" w:hAnsi="Garamond"/>
          <w:b/>
          <w:sz w:val="22"/>
          <w:szCs w:val="22"/>
        </w:rPr>
        <w:t>caractéristiques innovantes</w:t>
      </w:r>
      <w:r w:rsidR="00271527" w:rsidRPr="00FE7449">
        <w:rPr>
          <w:rFonts w:ascii="Garamond" w:hAnsi="Garamond"/>
          <w:sz w:val="22"/>
          <w:szCs w:val="22"/>
        </w:rPr>
        <w:t xml:space="preserve"> seront considérés </w:t>
      </w:r>
      <w:r w:rsidR="006166D2">
        <w:rPr>
          <w:rFonts w:ascii="Garamond" w:hAnsi="Garamond"/>
          <w:sz w:val="22"/>
          <w:szCs w:val="22"/>
        </w:rPr>
        <w:t>comme prioritaires</w:t>
      </w:r>
      <w:r w:rsidR="00271527" w:rsidRPr="00FE7449">
        <w:rPr>
          <w:rFonts w:ascii="Garamond" w:hAnsi="Garamond"/>
          <w:sz w:val="22"/>
          <w:szCs w:val="22"/>
        </w:rPr>
        <w:t xml:space="preserve">, </w:t>
      </w:r>
    </w:p>
    <w:p w:rsidR="00271527" w:rsidRPr="00FE7449" w:rsidRDefault="00073958" w:rsidP="00082CD3">
      <w:pPr>
        <w:spacing w:after="120"/>
        <w:ind w:right="-108"/>
        <w:jc w:val="both"/>
        <w:rPr>
          <w:rFonts w:ascii="Garamond" w:hAnsi="Garamond"/>
          <w:sz w:val="22"/>
          <w:szCs w:val="22"/>
        </w:rPr>
      </w:pPr>
      <w:r>
        <w:rPr>
          <w:rFonts w:ascii="Garamond" w:hAnsi="Garamond"/>
          <w:b/>
          <w:sz w:val="22"/>
          <w:szCs w:val="22"/>
        </w:rPr>
        <w:t xml:space="preserve">- </w:t>
      </w:r>
      <w:r w:rsidR="00271527" w:rsidRPr="00FE7449">
        <w:rPr>
          <w:rFonts w:ascii="Garamond" w:hAnsi="Garamond"/>
          <w:b/>
          <w:sz w:val="22"/>
          <w:szCs w:val="22"/>
        </w:rPr>
        <w:t>L’intégration du monde socio-économique</w:t>
      </w:r>
      <w:r w:rsidR="00271527" w:rsidRPr="00FE7449">
        <w:rPr>
          <w:rFonts w:ascii="Garamond" w:hAnsi="Garamond"/>
          <w:sz w:val="22"/>
          <w:szCs w:val="22"/>
        </w:rPr>
        <w:t xml:space="preserve"> dans le montage du projet (</w:t>
      </w:r>
      <w:r w:rsidR="008B35B7" w:rsidRPr="00FE7449">
        <w:rPr>
          <w:rFonts w:ascii="Garamond" w:hAnsi="Garamond"/>
          <w:sz w:val="22"/>
          <w:szCs w:val="22"/>
        </w:rPr>
        <w:t xml:space="preserve">recherche appliquée, </w:t>
      </w:r>
      <w:r w:rsidR="00271527" w:rsidRPr="00FE7449">
        <w:rPr>
          <w:rFonts w:ascii="Garamond" w:hAnsi="Garamond"/>
          <w:sz w:val="22"/>
          <w:szCs w:val="22"/>
        </w:rPr>
        <w:t>comités mixtes, réflexion sur l’employabilité, accent mis sur la professionnalisation,…) est fortement encouragée.</w:t>
      </w:r>
    </w:p>
    <w:p w:rsidR="00AA720C" w:rsidRPr="00FE7449" w:rsidRDefault="00AA720C" w:rsidP="00AA720C">
      <w:pPr>
        <w:spacing w:after="120"/>
        <w:jc w:val="both"/>
        <w:rPr>
          <w:rFonts w:ascii="Garamond" w:hAnsi="Garamond"/>
          <w:i/>
          <w:sz w:val="22"/>
          <w:szCs w:val="22"/>
        </w:rPr>
      </w:pPr>
      <w:r w:rsidRPr="00073958">
        <w:rPr>
          <w:rFonts w:ascii="Garamond" w:hAnsi="Garamond"/>
          <w:b/>
          <w:bCs/>
          <w:i/>
          <w:sz w:val="22"/>
          <w:szCs w:val="22"/>
        </w:rPr>
        <w:t>Les doctorants ayant déjà bénéficié</w:t>
      </w:r>
      <w:r w:rsidR="007B4402">
        <w:rPr>
          <w:rFonts w:ascii="Garamond" w:hAnsi="Garamond"/>
          <w:b/>
          <w:bCs/>
          <w:i/>
          <w:sz w:val="22"/>
          <w:szCs w:val="22"/>
        </w:rPr>
        <w:t xml:space="preserve"> o</w:t>
      </w:r>
      <w:r w:rsidR="007B4402" w:rsidRPr="007B4402">
        <w:rPr>
          <w:rFonts w:ascii="Garamond" w:hAnsi="Garamond"/>
          <w:b/>
          <w:bCs/>
          <w:i/>
          <w:sz w:val="22"/>
          <w:szCs w:val="22"/>
        </w:rPr>
        <w:t>u bénéficiant</w:t>
      </w:r>
      <w:r w:rsidRPr="00073958">
        <w:rPr>
          <w:rFonts w:ascii="Garamond" w:hAnsi="Garamond"/>
          <w:b/>
          <w:bCs/>
          <w:i/>
          <w:sz w:val="22"/>
          <w:szCs w:val="22"/>
        </w:rPr>
        <w:t xml:space="preserve"> d’un soutien dans le cadre d’un autre programme de coopération </w:t>
      </w:r>
      <w:proofErr w:type="spellStart"/>
      <w:r w:rsidRPr="00073958">
        <w:rPr>
          <w:rFonts w:ascii="Garamond" w:hAnsi="Garamond"/>
          <w:b/>
          <w:bCs/>
          <w:i/>
          <w:sz w:val="22"/>
          <w:szCs w:val="22"/>
        </w:rPr>
        <w:t>maroco</w:t>
      </w:r>
      <w:proofErr w:type="spellEnd"/>
      <w:r w:rsidRPr="00073958">
        <w:rPr>
          <w:rFonts w:ascii="Garamond" w:hAnsi="Garamond"/>
          <w:b/>
          <w:bCs/>
          <w:i/>
          <w:sz w:val="22"/>
          <w:szCs w:val="22"/>
        </w:rPr>
        <w:t>-français (PHC Volubilis, PHC PRAD</w:t>
      </w:r>
      <w:r w:rsidR="00073F55">
        <w:rPr>
          <w:rFonts w:ascii="Garamond" w:hAnsi="Garamond"/>
          <w:b/>
          <w:bCs/>
          <w:i/>
          <w:sz w:val="22"/>
          <w:szCs w:val="22"/>
        </w:rPr>
        <w:t xml:space="preserve">, </w:t>
      </w:r>
      <w:r w:rsidR="00EE1470" w:rsidRPr="00EE1470">
        <w:rPr>
          <w:rFonts w:ascii="Garamond" w:hAnsi="Garamond"/>
          <w:b/>
          <w:bCs/>
          <w:i/>
          <w:sz w:val="22"/>
          <w:szCs w:val="22"/>
        </w:rPr>
        <w:t>PHC Toubkal</w:t>
      </w:r>
      <w:r w:rsidR="007B4402">
        <w:rPr>
          <w:rFonts w:ascii="Garamond" w:hAnsi="Garamond"/>
          <w:b/>
          <w:bCs/>
          <w:i/>
          <w:sz w:val="22"/>
          <w:szCs w:val="22"/>
        </w:rPr>
        <w:t xml:space="preserve">, </w:t>
      </w:r>
      <w:r w:rsidR="007B4402">
        <w:t>PHC Maghreb</w:t>
      </w:r>
      <w:r w:rsidR="00EE1470" w:rsidRPr="00EE1470">
        <w:rPr>
          <w:rFonts w:ascii="Garamond" w:hAnsi="Garamond"/>
          <w:b/>
          <w:bCs/>
          <w:i/>
          <w:sz w:val="22"/>
          <w:szCs w:val="22"/>
        </w:rPr>
        <w:t>)</w:t>
      </w:r>
      <w:r w:rsidR="00EE1470" w:rsidRPr="00073958">
        <w:rPr>
          <w:rFonts w:ascii="Garamond" w:hAnsi="Garamond"/>
          <w:b/>
          <w:bCs/>
          <w:i/>
          <w:sz w:val="22"/>
          <w:szCs w:val="22"/>
        </w:rPr>
        <w:t xml:space="preserve"> </w:t>
      </w:r>
      <w:r w:rsidRPr="00073958">
        <w:rPr>
          <w:rFonts w:ascii="Garamond" w:hAnsi="Garamond"/>
          <w:b/>
          <w:bCs/>
          <w:i/>
          <w:sz w:val="22"/>
          <w:szCs w:val="22"/>
        </w:rPr>
        <w:t>ne sont pas éligible</w:t>
      </w:r>
      <w:r w:rsidR="00354501">
        <w:rPr>
          <w:rFonts w:ascii="Garamond" w:hAnsi="Garamond"/>
          <w:b/>
          <w:bCs/>
          <w:i/>
          <w:sz w:val="22"/>
          <w:szCs w:val="22"/>
        </w:rPr>
        <w:t>s</w:t>
      </w:r>
      <w:r w:rsidRPr="00073958">
        <w:rPr>
          <w:rFonts w:ascii="Garamond" w:hAnsi="Garamond"/>
          <w:i/>
          <w:sz w:val="22"/>
          <w:szCs w:val="22"/>
        </w:rPr>
        <w:t xml:space="preserve"> </w:t>
      </w:r>
      <w:r w:rsidRPr="00073958">
        <w:rPr>
          <w:rFonts w:ascii="Garamond" w:hAnsi="Garamond"/>
          <w:b/>
          <w:bCs/>
          <w:i/>
          <w:sz w:val="22"/>
          <w:szCs w:val="22"/>
        </w:rPr>
        <w:t>au présent appel.</w:t>
      </w:r>
    </w:p>
    <w:p w:rsidR="00AA720C" w:rsidRPr="00FE7449" w:rsidRDefault="00AA720C" w:rsidP="00742432">
      <w:pPr>
        <w:spacing w:after="120"/>
        <w:jc w:val="both"/>
        <w:rPr>
          <w:rFonts w:ascii="Garamond" w:hAnsi="Garamond"/>
          <w:i/>
          <w:sz w:val="22"/>
          <w:szCs w:val="22"/>
        </w:rPr>
      </w:pPr>
    </w:p>
    <w:p w:rsidR="00976CCC" w:rsidRPr="00D973BC" w:rsidRDefault="00C26131" w:rsidP="00587ECC">
      <w:pPr>
        <w:spacing w:after="120"/>
        <w:ind w:right="-108"/>
        <w:jc w:val="both"/>
        <w:rPr>
          <w:rFonts w:ascii="Garamond" w:hAnsi="Garamond"/>
          <w:b/>
        </w:rPr>
      </w:pPr>
      <w:r w:rsidRPr="00D973BC">
        <w:rPr>
          <w:rFonts w:ascii="Garamond" w:hAnsi="Garamond"/>
          <w:b/>
        </w:rPr>
        <w:lastRenderedPageBreak/>
        <w:t>2.2 Moyens de coopération</w:t>
      </w:r>
    </w:p>
    <w:p w:rsidR="00267218" w:rsidRPr="008B2780" w:rsidRDefault="00976CCC" w:rsidP="00082CD3">
      <w:pPr>
        <w:spacing w:after="120"/>
        <w:ind w:firstLine="708"/>
        <w:jc w:val="both"/>
        <w:rPr>
          <w:rFonts w:ascii="Garamond" w:hAnsi="Garamond"/>
          <w:b/>
          <w:bCs/>
          <w:i/>
          <w:sz w:val="22"/>
          <w:szCs w:val="22"/>
        </w:rPr>
      </w:pPr>
      <w:r w:rsidRPr="008B2780">
        <w:rPr>
          <w:rFonts w:ascii="Garamond" w:hAnsi="Garamond"/>
          <w:b/>
          <w:bCs/>
          <w:i/>
          <w:sz w:val="22"/>
          <w:szCs w:val="22"/>
        </w:rPr>
        <w:t>2</w:t>
      </w:r>
      <w:r w:rsidR="00267218" w:rsidRPr="008B2780">
        <w:rPr>
          <w:rFonts w:ascii="Garamond" w:hAnsi="Garamond"/>
          <w:b/>
          <w:bCs/>
          <w:i/>
          <w:sz w:val="22"/>
          <w:szCs w:val="22"/>
        </w:rPr>
        <w:t>.2.1 Moyens financiers</w:t>
      </w:r>
    </w:p>
    <w:p w:rsidR="00C26131" w:rsidRPr="008B2780" w:rsidRDefault="00C26131" w:rsidP="00AB0C6F">
      <w:pPr>
        <w:spacing w:after="120"/>
        <w:jc w:val="both"/>
        <w:rPr>
          <w:rFonts w:ascii="Garamond" w:hAnsi="Garamond"/>
          <w:sz w:val="22"/>
          <w:szCs w:val="22"/>
        </w:rPr>
      </w:pPr>
      <w:r w:rsidRPr="008B2780">
        <w:rPr>
          <w:rFonts w:ascii="Garamond" w:hAnsi="Garamond"/>
          <w:sz w:val="22"/>
          <w:szCs w:val="22"/>
        </w:rPr>
        <w:t>Les moyens financiers mis en place d</w:t>
      </w:r>
      <w:r w:rsidR="00B511F1" w:rsidRPr="008B2780">
        <w:rPr>
          <w:rFonts w:ascii="Garamond" w:hAnsi="Garamond"/>
          <w:sz w:val="22"/>
          <w:szCs w:val="22"/>
        </w:rPr>
        <w:t xml:space="preserve">ans le cadre de la coopération </w:t>
      </w:r>
      <w:proofErr w:type="spellStart"/>
      <w:r w:rsidR="00B511F1" w:rsidRPr="008B2780">
        <w:rPr>
          <w:rFonts w:ascii="Garamond" w:hAnsi="Garamond"/>
          <w:sz w:val="22"/>
          <w:szCs w:val="22"/>
        </w:rPr>
        <w:t>maroco</w:t>
      </w:r>
      <w:proofErr w:type="spellEnd"/>
      <w:r w:rsidR="00B511F1" w:rsidRPr="008B2780">
        <w:rPr>
          <w:rFonts w:ascii="Garamond" w:hAnsi="Garamond"/>
          <w:sz w:val="22"/>
          <w:szCs w:val="22"/>
        </w:rPr>
        <w:t>-f</w:t>
      </w:r>
      <w:r w:rsidRPr="008B2780">
        <w:rPr>
          <w:rFonts w:ascii="Garamond" w:hAnsi="Garamond"/>
          <w:sz w:val="22"/>
          <w:szCs w:val="22"/>
        </w:rPr>
        <w:t xml:space="preserve">rançaise seront destinés à la </w:t>
      </w:r>
      <w:r w:rsidR="001B0F24" w:rsidRPr="008B2780">
        <w:rPr>
          <w:rFonts w:ascii="Garamond" w:hAnsi="Garamond"/>
          <w:b/>
          <w:sz w:val="22"/>
          <w:szCs w:val="22"/>
        </w:rPr>
        <w:t xml:space="preserve">mobilité (missions, invitations et </w:t>
      </w:r>
      <w:r w:rsidR="00AB0C6F" w:rsidRPr="008B2780">
        <w:rPr>
          <w:rFonts w:ascii="Garamond" w:hAnsi="Garamond"/>
          <w:b/>
          <w:sz w:val="22"/>
          <w:szCs w:val="22"/>
        </w:rPr>
        <w:t>bourses</w:t>
      </w:r>
      <w:r w:rsidRPr="008B2780">
        <w:rPr>
          <w:rFonts w:ascii="Garamond" w:hAnsi="Garamond"/>
          <w:b/>
          <w:sz w:val="22"/>
          <w:szCs w:val="22"/>
        </w:rPr>
        <w:t>)</w:t>
      </w:r>
      <w:r w:rsidRPr="008B2780">
        <w:rPr>
          <w:rFonts w:ascii="Garamond" w:hAnsi="Garamond"/>
          <w:sz w:val="22"/>
          <w:szCs w:val="22"/>
        </w:rPr>
        <w:t xml:space="preserve"> des ressortissants des deux pays partenaires. </w:t>
      </w:r>
    </w:p>
    <w:p w:rsidR="00C26131" w:rsidRPr="00A1110A" w:rsidRDefault="007B4402" w:rsidP="007B4402">
      <w:pPr>
        <w:pStyle w:val="Commentaire"/>
        <w:jc w:val="both"/>
        <w:rPr>
          <w:rFonts w:ascii="Garamond" w:hAnsi="Garamond"/>
        </w:rPr>
      </w:pPr>
      <w:r w:rsidRPr="007B4402">
        <w:rPr>
          <w:rFonts w:ascii="Garamond" w:hAnsi="Garamond"/>
          <w:sz w:val="22"/>
          <w:szCs w:val="22"/>
        </w:rPr>
        <w:t xml:space="preserve">La mission est attribuée </w:t>
      </w:r>
      <w:r w:rsidR="00C26131" w:rsidRPr="00CF128F">
        <w:rPr>
          <w:rFonts w:ascii="Garamond" w:hAnsi="Garamond"/>
          <w:sz w:val="22"/>
          <w:szCs w:val="22"/>
        </w:rPr>
        <w:t xml:space="preserve">pour la venue </w:t>
      </w:r>
      <w:r w:rsidR="008469F2" w:rsidRPr="00CF128F">
        <w:rPr>
          <w:rFonts w:ascii="Garamond" w:hAnsi="Garamond"/>
          <w:sz w:val="22"/>
          <w:szCs w:val="22"/>
        </w:rPr>
        <w:t xml:space="preserve">au Maroc </w:t>
      </w:r>
      <w:r w:rsidR="00EE1470" w:rsidRPr="00CF128F">
        <w:rPr>
          <w:rFonts w:ascii="Garamond" w:hAnsi="Garamond"/>
          <w:sz w:val="22"/>
          <w:szCs w:val="22"/>
        </w:rPr>
        <w:t xml:space="preserve">du </w:t>
      </w:r>
      <w:proofErr w:type="spellStart"/>
      <w:r w:rsidR="00EE1470" w:rsidRPr="00CF128F">
        <w:rPr>
          <w:rFonts w:ascii="Garamond" w:hAnsi="Garamond"/>
          <w:sz w:val="22"/>
          <w:szCs w:val="22"/>
        </w:rPr>
        <w:t>co</w:t>
      </w:r>
      <w:proofErr w:type="spellEnd"/>
      <w:r w:rsidR="00EE1470" w:rsidRPr="00CF128F">
        <w:rPr>
          <w:rFonts w:ascii="Garamond" w:hAnsi="Garamond"/>
          <w:sz w:val="22"/>
          <w:szCs w:val="22"/>
        </w:rPr>
        <w:t xml:space="preserve">-encadrant </w:t>
      </w:r>
      <w:r w:rsidR="00974244" w:rsidRPr="00CF128F">
        <w:rPr>
          <w:rFonts w:ascii="Garamond" w:hAnsi="Garamond"/>
          <w:sz w:val="22"/>
          <w:szCs w:val="22"/>
        </w:rPr>
        <w:t xml:space="preserve">employé dans l’équipe </w:t>
      </w:r>
      <w:r w:rsidR="008469F2" w:rsidRPr="00CF128F">
        <w:rPr>
          <w:rFonts w:ascii="Garamond" w:hAnsi="Garamond"/>
          <w:sz w:val="22"/>
          <w:szCs w:val="22"/>
        </w:rPr>
        <w:t>de recherche française partenaire du projet</w:t>
      </w:r>
      <w:r w:rsidR="00D817CD" w:rsidRPr="00CF128F">
        <w:rPr>
          <w:rFonts w:ascii="Garamond" w:hAnsi="Garamond"/>
          <w:sz w:val="22"/>
          <w:szCs w:val="22"/>
        </w:rPr>
        <w:t>;</w:t>
      </w:r>
      <w:r w:rsidR="00C26131" w:rsidRPr="00CF128F">
        <w:rPr>
          <w:rFonts w:ascii="Garamond" w:hAnsi="Garamond"/>
          <w:sz w:val="22"/>
          <w:szCs w:val="22"/>
        </w:rPr>
        <w:t xml:space="preserve"> </w:t>
      </w:r>
      <w:r>
        <w:rPr>
          <w:rFonts w:ascii="Garamond" w:hAnsi="Garamond"/>
          <w:sz w:val="22"/>
          <w:szCs w:val="22"/>
        </w:rPr>
        <w:t>l’invitation</w:t>
      </w:r>
      <w:r w:rsidR="00C26131" w:rsidRPr="00CF128F">
        <w:rPr>
          <w:rFonts w:ascii="Garamond" w:hAnsi="Garamond"/>
          <w:sz w:val="22"/>
          <w:szCs w:val="22"/>
        </w:rPr>
        <w:t xml:space="preserve"> pour le séjour </w:t>
      </w:r>
      <w:r w:rsidR="008469F2" w:rsidRPr="00CF128F">
        <w:rPr>
          <w:rFonts w:ascii="Garamond" w:hAnsi="Garamond"/>
          <w:sz w:val="22"/>
          <w:szCs w:val="22"/>
        </w:rPr>
        <w:t>en France</w:t>
      </w:r>
      <w:r w:rsidR="00EE1470" w:rsidRPr="00CF128F">
        <w:rPr>
          <w:rFonts w:ascii="Garamond" w:hAnsi="Garamond"/>
          <w:sz w:val="22"/>
          <w:szCs w:val="22"/>
        </w:rPr>
        <w:t xml:space="preserve"> du </w:t>
      </w:r>
      <w:proofErr w:type="spellStart"/>
      <w:r w:rsidR="00EE1470" w:rsidRPr="00CF128F">
        <w:rPr>
          <w:rFonts w:ascii="Garamond" w:hAnsi="Garamond"/>
          <w:sz w:val="22"/>
          <w:szCs w:val="22"/>
        </w:rPr>
        <w:t>co</w:t>
      </w:r>
      <w:proofErr w:type="spellEnd"/>
      <w:r w:rsidR="00EE1470" w:rsidRPr="00CF128F">
        <w:rPr>
          <w:rFonts w:ascii="Garamond" w:hAnsi="Garamond"/>
          <w:sz w:val="22"/>
          <w:szCs w:val="22"/>
        </w:rPr>
        <w:t>-encadrant e</w:t>
      </w:r>
      <w:r w:rsidR="008469F2" w:rsidRPr="00CF128F">
        <w:rPr>
          <w:rFonts w:ascii="Garamond" w:hAnsi="Garamond"/>
          <w:sz w:val="22"/>
          <w:szCs w:val="22"/>
        </w:rPr>
        <w:t xml:space="preserve">mployé dans l’équipe de recherche marocaine </w:t>
      </w:r>
      <w:r w:rsidR="00766C24" w:rsidRPr="00CF128F">
        <w:rPr>
          <w:rFonts w:ascii="Garamond" w:hAnsi="Garamond"/>
          <w:sz w:val="22"/>
          <w:szCs w:val="22"/>
        </w:rPr>
        <w:t>(forfait une semaine de travail</w:t>
      </w:r>
      <w:r w:rsidR="00EE1470" w:rsidRPr="00CF128F">
        <w:rPr>
          <w:rFonts w:ascii="Garamond" w:hAnsi="Garamond"/>
          <w:sz w:val="22"/>
          <w:szCs w:val="22"/>
        </w:rPr>
        <w:t>)</w:t>
      </w:r>
      <w:r w:rsidR="00D817CD" w:rsidRPr="00CF128F">
        <w:rPr>
          <w:rFonts w:ascii="Garamond" w:hAnsi="Garamond"/>
          <w:sz w:val="22"/>
          <w:szCs w:val="22"/>
        </w:rPr>
        <w:t>;</w:t>
      </w:r>
      <w:r w:rsidR="00C26131" w:rsidRPr="00CF128F">
        <w:rPr>
          <w:rFonts w:ascii="Garamond" w:hAnsi="Garamond"/>
          <w:sz w:val="22"/>
          <w:szCs w:val="22"/>
        </w:rPr>
        <w:t xml:space="preserve"> les « </w:t>
      </w:r>
      <w:r w:rsidR="00B511F1" w:rsidRPr="00CF128F">
        <w:rPr>
          <w:rFonts w:ascii="Garamond" w:hAnsi="Garamond"/>
          <w:sz w:val="22"/>
          <w:szCs w:val="22"/>
        </w:rPr>
        <w:t>bourses</w:t>
      </w:r>
      <w:r w:rsidR="00C26131" w:rsidRPr="00CF128F">
        <w:rPr>
          <w:rFonts w:ascii="Garamond" w:hAnsi="Garamond"/>
          <w:sz w:val="22"/>
          <w:szCs w:val="22"/>
        </w:rPr>
        <w:t> » per</w:t>
      </w:r>
      <w:r w:rsidR="00077DA7" w:rsidRPr="00CF128F">
        <w:rPr>
          <w:rFonts w:ascii="Garamond" w:hAnsi="Garamond"/>
          <w:sz w:val="22"/>
          <w:szCs w:val="22"/>
        </w:rPr>
        <w:t xml:space="preserve">mettent d’appuyer la venue </w:t>
      </w:r>
      <w:r w:rsidR="00546467" w:rsidRPr="00CF128F">
        <w:rPr>
          <w:rFonts w:ascii="Garamond" w:hAnsi="Garamond"/>
          <w:sz w:val="22"/>
          <w:szCs w:val="22"/>
        </w:rPr>
        <w:t xml:space="preserve">en </w:t>
      </w:r>
      <w:r w:rsidR="00D817CD" w:rsidRPr="00CF128F">
        <w:rPr>
          <w:rFonts w:ascii="Garamond" w:hAnsi="Garamond"/>
          <w:sz w:val="22"/>
          <w:szCs w:val="22"/>
        </w:rPr>
        <w:t>France,</w:t>
      </w:r>
      <w:r w:rsidR="00546467" w:rsidRPr="00CF128F">
        <w:rPr>
          <w:rFonts w:ascii="Garamond" w:hAnsi="Garamond"/>
          <w:sz w:val="22"/>
          <w:szCs w:val="22"/>
        </w:rPr>
        <w:t xml:space="preserve"> </w:t>
      </w:r>
      <w:r w:rsidR="00D817CD" w:rsidRPr="00CF128F">
        <w:rPr>
          <w:rFonts w:ascii="Garamond" w:hAnsi="Garamond"/>
          <w:sz w:val="22"/>
          <w:szCs w:val="22"/>
        </w:rPr>
        <w:t>pour une durée minimale de 3 mois</w:t>
      </w:r>
      <w:r w:rsidR="00CD6024" w:rsidRPr="00CF128F">
        <w:rPr>
          <w:rFonts w:ascii="Garamond" w:hAnsi="Garamond"/>
          <w:sz w:val="22"/>
          <w:szCs w:val="22"/>
        </w:rPr>
        <w:t xml:space="preserve"> et maximale de 4 mois d</w:t>
      </w:r>
      <w:r w:rsidR="00077DA7" w:rsidRPr="00CF128F">
        <w:rPr>
          <w:rFonts w:ascii="Garamond" w:hAnsi="Garamond"/>
          <w:sz w:val="22"/>
          <w:szCs w:val="22"/>
        </w:rPr>
        <w:t>’un</w:t>
      </w:r>
      <w:r w:rsidR="00CD6024" w:rsidRPr="00CF128F">
        <w:rPr>
          <w:rFonts w:ascii="Garamond" w:hAnsi="Garamond"/>
          <w:sz w:val="22"/>
          <w:szCs w:val="22"/>
        </w:rPr>
        <w:t xml:space="preserve"> </w:t>
      </w:r>
      <w:r w:rsidR="0073143F" w:rsidRPr="00CF128F">
        <w:rPr>
          <w:rFonts w:ascii="Garamond" w:hAnsi="Garamond"/>
          <w:sz w:val="22"/>
          <w:szCs w:val="22"/>
        </w:rPr>
        <w:t>doctorant</w:t>
      </w:r>
      <w:r w:rsidR="00C26131" w:rsidRPr="00CF128F">
        <w:rPr>
          <w:rFonts w:ascii="Garamond" w:hAnsi="Garamond"/>
          <w:sz w:val="22"/>
          <w:szCs w:val="22"/>
        </w:rPr>
        <w:t xml:space="preserve"> </w:t>
      </w:r>
      <w:r w:rsidR="00546467" w:rsidRPr="00CF128F">
        <w:rPr>
          <w:rFonts w:ascii="Garamond" w:hAnsi="Garamond"/>
          <w:sz w:val="22"/>
          <w:szCs w:val="22"/>
        </w:rPr>
        <w:t>inscrit au Maroc</w:t>
      </w:r>
      <w:r w:rsidR="00C26131" w:rsidRPr="008B2780">
        <w:t xml:space="preserve">. </w:t>
      </w:r>
      <w:r w:rsidR="00C26131" w:rsidRPr="00A1110A">
        <w:rPr>
          <w:rFonts w:ascii="Garamond" w:hAnsi="Garamond"/>
          <w:b/>
          <w:bCs/>
        </w:rPr>
        <w:t xml:space="preserve">Tous les </w:t>
      </w:r>
      <w:r w:rsidR="009063E5" w:rsidRPr="00A1110A">
        <w:rPr>
          <w:rFonts w:ascii="Garamond" w:hAnsi="Garamond"/>
          <w:b/>
          <w:bCs/>
        </w:rPr>
        <w:t xml:space="preserve">partenaires </w:t>
      </w:r>
      <w:r w:rsidR="00C26131" w:rsidRPr="00A1110A">
        <w:rPr>
          <w:rFonts w:ascii="Garamond" w:hAnsi="Garamond"/>
          <w:b/>
          <w:bCs/>
        </w:rPr>
        <w:t>sélectionnés pour une invitation ou une bourse bénéficient d’une gratuité de visa</w:t>
      </w:r>
      <w:r w:rsidR="004050AF" w:rsidRPr="00A1110A">
        <w:rPr>
          <w:rFonts w:ascii="Garamond" w:hAnsi="Garamond"/>
          <w:b/>
          <w:bCs/>
        </w:rPr>
        <w:t xml:space="preserve"> </w:t>
      </w:r>
      <w:r w:rsidR="004050AF" w:rsidRPr="00A1110A">
        <w:rPr>
          <w:rFonts w:ascii="Garamond" w:hAnsi="Garamond"/>
          <w:sz w:val="22"/>
          <w:szCs w:val="22"/>
        </w:rPr>
        <w:t>pour la durée de leur séjour</w:t>
      </w:r>
      <w:r w:rsidR="00C26131" w:rsidRPr="00A1110A">
        <w:rPr>
          <w:rFonts w:ascii="Garamond" w:hAnsi="Garamond"/>
        </w:rPr>
        <w:t>.</w:t>
      </w:r>
    </w:p>
    <w:p w:rsidR="00C26131" w:rsidRPr="008B2780" w:rsidRDefault="00C26131" w:rsidP="00524A85">
      <w:pPr>
        <w:jc w:val="both"/>
        <w:rPr>
          <w:rFonts w:ascii="Garamond" w:hAnsi="Garamond"/>
          <w:sz w:val="22"/>
          <w:szCs w:val="22"/>
        </w:rPr>
      </w:pPr>
      <w:r w:rsidRPr="00A1110A">
        <w:rPr>
          <w:rFonts w:ascii="Garamond" w:hAnsi="Garamond"/>
          <w:b/>
          <w:sz w:val="22"/>
          <w:szCs w:val="22"/>
        </w:rPr>
        <w:t xml:space="preserve">Chaque dossier déposé devra comporter un document additionnel </w:t>
      </w:r>
      <w:r w:rsidR="00081CD4" w:rsidRPr="00A1110A">
        <w:rPr>
          <w:rFonts w:ascii="Garamond" w:hAnsi="Garamond"/>
          <w:b/>
          <w:sz w:val="22"/>
          <w:szCs w:val="22"/>
        </w:rPr>
        <w:t>(tableau)</w:t>
      </w:r>
      <w:r w:rsidR="00524A85" w:rsidRPr="00A1110A">
        <w:rPr>
          <w:rFonts w:ascii="Garamond" w:hAnsi="Garamond"/>
          <w:b/>
          <w:sz w:val="22"/>
          <w:szCs w:val="22"/>
        </w:rPr>
        <w:t xml:space="preserve"> planifi</w:t>
      </w:r>
      <w:r w:rsidRPr="00A1110A">
        <w:rPr>
          <w:rFonts w:ascii="Garamond" w:hAnsi="Garamond"/>
          <w:b/>
          <w:sz w:val="22"/>
          <w:szCs w:val="22"/>
        </w:rPr>
        <w:t>ant p</w:t>
      </w:r>
      <w:r w:rsidR="00524A85" w:rsidRPr="00A1110A">
        <w:rPr>
          <w:rFonts w:ascii="Garamond" w:hAnsi="Garamond"/>
          <w:b/>
          <w:sz w:val="22"/>
          <w:szCs w:val="22"/>
        </w:rPr>
        <w:t>our les 3 années c</w:t>
      </w:r>
      <w:r w:rsidRPr="00A1110A">
        <w:rPr>
          <w:rFonts w:ascii="Garamond" w:hAnsi="Garamond"/>
          <w:b/>
          <w:sz w:val="22"/>
          <w:szCs w:val="22"/>
        </w:rPr>
        <w:t>hacune des missions, invitations ou bourses</w:t>
      </w:r>
      <w:r w:rsidRPr="00A1110A">
        <w:rPr>
          <w:rFonts w:ascii="Garamond" w:hAnsi="Garamond"/>
          <w:sz w:val="22"/>
          <w:szCs w:val="22"/>
        </w:rPr>
        <w:t xml:space="preserve"> </w:t>
      </w:r>
      <w:r w:rsidR="00690A0D">
        <w:rPr>
          <w:rFonts w:ascii="Garamond" w:hAnsi="Garamond"/>
          <w:sz w:val="22"/>
          <w:szCs w:val="22"/>
        </w:rPr>
        <w:t>programmées</w:t>
      </w:r>
      <w:r w:rsidR="00602E1B">
        <w:rPr>
          <w:rFonts w:ascii="Garamond" w:hAnsi="Garamond"/>
          <w:sz w:val="22"/>
          <w:szCs w:val="22"/>
        </w:rPr>
        <w:t xml:space="preserve"> en précisant</w:t>
      </w:r>
      <w:r w:rsidRPr="008B2780">
        <w:rPr>
          <w:rFonts w:ascii="Garamond" w:hAnsi="Garamond"/>
          <w:sz w:val="22"/>
          <w:szCs w:val="22"/>
        </w:rPr>
        <w:t xml:space="preserve"> :</w:t>
      </w:r>
    </w:p>
    <w:p w:rsidR="00C26131" w:rsidRPr="008B2780" w:rsidRDefault="00C26131" w:rsidP="00524A85">
      <w:pPr>
        <w:numPr>
          <w:ilvl w:val="0"/>
          <w:numId w:val="24"/>
        </w:numPr>
        <w:jc w:val="both"/>
        <w:rPr>
          <w:rFonts w:ascii="Garamond" w:hAnsi="Garamond"/>
          <w:sz w:val="22"/>
          <w:szCs w:val="22"/>
        </w:rPr>
      </w:pPr>
      <w:r w:rsidRPr="008B2780">
        <w:rPr>
          <w:rFonts w:ascii="Garamond" w:hAnsi="Garamond"/>
          <w:sz w:val="22"/>
          <w:szCs w:val="22"/>
        </w:rPr>
        <w:t>le but de chaque mission, bourse et invitation par rapport au projet global, et son a</w:t>
      </w:r>
      <w:r w:rsidR="00DB3F4C">
        <w:rPr>
          <w:rFonts w:ascii="Garamond" w:hAnsi="Garamond"/>
          <w:sz w:val="22"/>
          <w:szCs w:val="22"/>
        </w:rPr>
        <w:t>pport</w:t>
      </w:r>
      <w:r w:rsidR="00524A85">
        <w:rPr>
          <w:rFonts w:ascii="Garamond" w:hAnsi="Garamond"/>
          <w:sz w:val="22"/>
          <w:szCs w:val="22"/>
        </w:rPr>
        <w:t xml:space="preserve"> </w:t>
      </w:r>
      <w:r w:rsidRPr="008B2780">
        <w:rPr>
          <w:rFonts w:ascii="Garamond" w:hAnsi="Garamond"/>
          <w:sz w:val="22"/>
          <w:szCs w:val="22"/>
        </w:rPr>
        <w:t>;</w:t>
      </w:r>
    </w:p>
    <w:p w:rsidR="00C26131" w:rsidRPr="008B2780" w:rsidRDefault="00C26131" w:rsidP="00790ACC">
      <w:pPr>
        <w:numPr>
          <w:ilvl w:val="0"/>
          <w:numId w:val="24"/>
        </w:numPr>
        <w:spacing w:after="120"/>
        <w:ind w:left="714" w:hanging="357"/>
        <w:jc w:val="both"/>
        <w:rPr>
          <w:rFonts w:ascii="Garamond" w:hAnsi="Garamond"/>
          <w:sz w:val="22"/>
          <w:szCs w:val="22"/>
        </w:rPr>
      </w:pPr>
      <w:r w:rsidRPr="008B2780">
        <w:rPr>
          <w:rFonts w:ascii="Garamond" w:hAnsi="Garamond"/>
          <w:sz w:val="22"/>
          <w:szCs w:val="22"/>
        </w:rPr>
        <w:t xml:space="preserve">le </w:t>
      </w:r>
      <w:r w:rsidR="00CD6024">
        <w:rPr>
          <w:rFonts w:ascii="Garamond" w:hAnsi="Garamond"/>
          <w:sz w:val="22"/>
          <w:szCs w:val="22"/>
        </w:rPr>
        <w:t xml:space="preserve">nom </w:t>
      </w:r>
      <w:r w:rsidRPr="008B2780">
        <w:rPr>
          <w:rFonts w:ascii="Garamond" w:hAnsi="Garamond"/>
          <w:sz w:val="22"/>
          <w:szCs w:val="22"/>
        </w:rPr>
        <w:t>de la personne ou de l’organisme pressenti (</w:t>
      </w:r>
      <w:r w:rsidR="00CD6024">
        <w:rPr>
          <w:rFonts w:ascii="Garamond" w:hAnsi="Garamond"/>
          <w:sz w:val="22"/>
          <w:szCs w:val="22"/>
        </w:rPr>
        <w:t xml:space="preserve">voire </w:t>
      </w:r>
      <w:r w:rsidR="00367BAA" w:rsidRPr="008B2780">
        <w:rPr>
          <w:rFonts w:ascii="Garamond" w:hAnsi="Garamond"/>
          <w:sz w:val="22"/>
          <w:szCs w:val="22"/>
        </w:rPr>
        <w:t>les dates de séjour</w:t>
      </w:r>
      <w:r w:rsidRPr="008B2780">
        <w:rPr>
          <w:rFonts w:ascii="Garamond" w:hAnsi="Garamond"/>
          <w:sz w:val="22"/>
          <w:szCs w:val="22"/>
        </w:rPr>
        <w:t xml:space="preserve">, si cela est déjà déterminé), en expliquant les raisons. </w:t>
      </w:r>
    </w:p>
    <w:p w:rsidR="00A1110A" w:rsidRPr="007C5358" w:rsidRDefault="00C26131" w:rsidP="00CF128F">
      <w:pPr>
        <w:pStyle w:val="Commentaire"/>
        <w:rPr>
          <w:rFonts w:ascii="Garamond" w:hAnsi="Garamond"/>
          <w:sz w:val="22"/>
          <w:szCs w:val="22"/>
        </w:rPr>
      </w:pPr>
      <w:r w:rsidRPr="007C5358">
        <w:rPr>
          <w:rFonts w:ascii="Garamond" w:hAnsi="Garamond"/>
          <w:sz w:val="22"/>
          <w:szCs w:val="22"/>
        </w:rPr>
        <w:t xml:space="preserve">Par la suite, chaque </w:t>
      </w:r>
      <w:r w:rsidR="00CF128F" w:rsidRPr="007C5358">
        <w:rPr>
          <w:rFonts w:ascii="Garamond" w:hAnsi="Garamond"/>
          <w:sz w:val="22"/>
          <w:szCs w:val="22"/>
        </w:rPr>
        <w:t>porteur de projet</w:t>
      </w:r>
      <w:r w:rsidRPr="007C5358">
        <w:rPr>
          <w:rFonts w:ascii="Garamond" w:hAnsi="Garamond"/>
          <w:sz w:val="22"/>
          <w:szCs w:val="22"/>
        </w:rPr>
        <w:t xml:space="preserve"> devra au début de chaque année civile préciser les noms des bénéficiaires </w:t>
      </w:r>
      <w:r w:rsidR="008141C3" w:rsidRPr="007C5358">
        <w:rPr>
          <w:rFonts w:ascii="Garamond" w:hAnsi="Garamond"/>
          <w:sz w:val="22"/>
          <w:szCs w:val="22"/>
        </w:rPr>
        <w:t xml:space="preserve">et dates </w:t>
      </w:r>
      <w:r w:rsidRPr="007C5358">
        <w:rPr>
          <w:rFonts w:ascii="Garamond" w:hAnsi="Garamond"/>
          <w:sz w:val="22"/>
          <w:szCs w:val="22"/>
        </w:rPr>
        <w:t>de mission</w:t>
      </w:r>
      <w:r w:rsidR="008141C3" w:rsidRPr="007C5358">
        <w:rPr>
          <w:rFonts w:ascii="Garamond" w:hAnsi="Garamond"/>
          <w:sz w:val="22"/>
          <w:szCs w:val="22"/>
        </w:rPr>
        <w:t>s</w:t>
      </w:r>
      <w:r w:rsidRPr="007C5358">
        <w:rPr>
          <w:rFonts w:ascii="Garamond" w:hAnsi="Garamond"/>
          <w:sz w:val="22"/>
          <w:szCs w:val="22"/>
        </w:rPr>
        <w:t>, bourse</w:t>
      </w:r>
      <w:r w:rsidR="008141C3" w:rsidRPr="007C5358">
        <w:rPr>
          <w:rFonts w:ascii="Garamond" w:hAnsi="Garamond"/>
          <w:sz w:val="22"/>
          <w:szCs w:val="22"/>
        </w:rPr>
        <w:t>s</w:t>
      </w:r>
      <w:r w:rsidRPr="007C5358">
        <w:rPr>
          <w:rFonts w:ascii="Garamond" w:hAnsi="Garamond"/>
          <w:sz w:val="22"/>
          <w:szCs w:val="22"/>
        </w:rPr>
        <w:t xml:space="preserve"> et invitation</w:t>
      </w:r>
      <w:r w:rsidR="008141C3" w:rsidRPr="007C5358">
        <w:rPr>
          <w:rFonts w:ascii="Garamond" w:hAnsi="Garamond"/>
          <w:sz w:val="22"/>
          <w:szCs w:val="22"/>
        </w:rPr>
        <w:t>s</w:t>
      </w:r>
      <w:r w:rsidR="00CF128F" w:rsidRPr="007C5358">
        <w:rPr>
          <w:rFonts w:ascii="Garamond" w:hAnsi="Garamond"/>
          <w:sz w:val="22"/>
          <w:szCs w:val="22"/>
        </w:rPr>
        <w:t xml:space="preserve"> dans un document qu’il transmettra aux </w:t>
      </w:r>
      <w:r w:rsidR="00A1110A" w:rsidRPr="007C5358">
        <w:rPr>
          <w:rFonts w:ascii="Garamond" w:hAnsi="Garamond"/>
          <w:sz w:val="22"/>
          <w:szCs w:val="22"/>
        </w:rPr>
        <w:t xml:space="preserve">trois </w:t>
      </w:r>
      <w:r w:rsidR="00CF128F" w:rsidRPr="007C5358">
        <w:rPr>
          <w:rFonts w:ascii="Garamond" w:hAnsi="Garamond"/>
          <w:sz w:val="22"/>
          <w:szCs w:val="22"/>
        </w:rPr>
        <w:t>institutions</w:t>
      </w:r>
      <w:r w:rsidR="00A1110A" w:rsidRPr="007C5358">
        <w:rPr>
          <w:rFonts w:ascii="Garamond" w:hAnsi="Garamond"/>
          <w:sz w:val="22"/>
          <w:szCs w:val="22"/>
        </w:rPr>
        <w:t xml:space="preserve"> suivantes</w:t>
      </w:r>
      <w:r w:rsidR="00CF128F" w:rsidRPr="007C5358">
        <w:rPr>
          <w:rFonts w:ascii="Garamond" w:hAnsi="Garamond"/>
          <w:sz w:val="22"/>
          <w:szCs w:val="22"/>
        </w:rPr>
        <w:t> :</w:t>
      </w:r>
    </w:p>
    <w:p w:rsidR="00A1110A" w:rsidRPr="007C5358" w:rsidRDefault="00A1110A" w:rsidP="00A1110A">
      <w:pPr>
        <w:pStyle w:val="Commentaire"/>
        <w:numPr>
          <w:ilvl w:val="0"/>
          <w:numId w:val="35"/>
        </w:numPr>
        <w:ind w:left="284" w:hanging="284"/>
        <w:rPr>
          <w:rStyle w:val="Lienhypertexte"/>
          <w:rFonts w:ascii="Garamond" w:hAnsi="Garamond"/>
          <w:color w:val="auto"/>
        </w:rPr>
      </w:pPr>
      <w:r w:rsidRPr="007C5358">
        <w:rPr>
          <w:rFonts w:ascii="Garamond" w:hAnsi="Garamond"/>
          <w:sz w:val="22"/>
          <w:szCs w:val="22"/>
        </w:rPr>
        <w:t xml:space="preserve">Ministère de l’Enseignement Supérieur, de </w:t>
      </w:r>
      <w:smartTag w:uri="urn:schemas-microsoft-com:office:smarttags" w:element="PersonName">
        <w:smartTagPr>
          <w:attr w:name="ProductID" w:val="la Recherche Scientifique"/>
        </w:smartTagPr>
        <w:r w:rsidRPr="007C5358">
          <w:rPr>
            <w:rFonts w:ascii="Garamond" w:hAnsi="Garamond"/>
            <w:sz w:val="22"/>
            <w:szCs w:val="22"/>
          </w:rPr>
          <w:t>la Recherche Scientifique</w:t>
        </w:r>
      </w:smartTag>
      <w:r w:rsidRPr="007C5358">
        <w:rPr>
          <w:rFonts w:ascii="Garamond" w:hAnsi="Garamond"/>
          <w:sz w:val="22"/>
          <w:szCs w:val="22"/>
        </w:rPr>
        <w:t xml:space="preserve"> et de </w:t>
      </w:r>
      <w:smartTag w:uri="urn:schemas-microsoft-com:office:smarttags" w:element="PersonName">
        <w:smartTagPr>
          <w:attr w:name="ProductID" w:val="la Formation"/>
        </w:smartTagPr>
        <w:r w:rsidRPr="007C5358">
          <w:rPr>
            <w:rFonts w:ascii="Garamond" w:hAnsi="Garamond"/>
            <w:sz w:val="22"/>
            <w:szCs w:val="22"/>
          </w:rPr>
          <w:t>la Formation</w:t>
        </w:r>
      </w:smartTag>
      <w:r w:rsidRPr="007C5358">
        <w:rPr>
          <w:rFonts w:ascii="Garamond" w:hAnsi="Garamond"/>
          <w:sz w:val="22"/>
          <w:szCs w:val="22"/>
        </w:rPr>
        <w:t xml:space="preserve"> des Cadres</w:t>
      </w:r>
      <w:r w:rsidR="0013300D" w:rsidRPr="007C5358">
        <w:rPr>
          <w:rFonts w:ascii="Garamond" w:hAnsi="Garamond"/>
          <w:sz w:val="22"/>
          <w:szCs w:val="22"/>
        </w:rPr>
        <w:t xml:space="preserve"> (Direction de la recherche scientifique et de l’innovation)</w:t>
      </w:r>
      <w:r w:rsidRPr="007C5358">
        <w:rPr>
          <w:rFonts w:ascii="Garamond" w:hAnsi="Garamond"/>
          <w:sz w:val="22"/>
          <w:szCs w:val="22"/>
        </w:rPr>
        <w:t xml:space="preserve"> : </w:t>
      </w:r>
      <w:hyperlink r:id="rId16" w:history="1">
        <w:r w:rsidRPr="007C5358">
          <w:rPr>
            <w:rStyle w:val="Lienhypertexte"/>
            <w:rFonts w:ascii="Garamond" w:hAnsi="Garamond"/>
            <w:color w:val="auto"/>
            <w:sz w:val="22"/>
          </w:rPr>
          <w:t>drsinnov@gmail.com</w:t>
        </w:r>
      </w:hyperlink>
    </w:p>
    <w:p w:rsidR="00A1110A" w:rsidRPr="007C5358" w:rsidRDefault="00A1110A" w:rsidP="00A1110A">
      <w:pPr>
        <w:pStyle w:val="Commentaire"/>
        <w:numPr>
          <w:ilvl w:val="0"/>
          <w:numId w:val="35"/>
        </w:numPr>
        <w:ind w:left="284" w:hanging="284"/>
        <w:rPr>
          <w:rFonts w:ascii="Garamond" w:hAnsi="Garamond"/>
          <w:sz w:val="22"/>
          <w:szCs w:val="22"/>
        </w:rPr>
      </w:pPr>
      <w:r w:rsidRPr="007C5358">
        <w:rPr>
          <w:rFonts w:ascii="Garamond" w:hAnsi="Garamond"/>
          <w:sz w:val="22"/>
          <w:szCs w:val="22"/>
        </w:rPr>
        <w:t xml:space="preserve">CNRST : </w:t>
      </w:r>
      <w:hyperlink r:id="rId17" w:history="1">
        <w:r w:rsidRPr="007C5358">
          <w:rPr>
            <w:rStyle w:val="Lienhypertexte"/>
            <w:rFonts w:ascii="Garamond" w:hAnsi="Garamond"/>
            <w:color w:val="auto"/>
            <w:sz w:val="22"/>
            <w:szCs w:val="22"/>
          </w:rPr>
          <w:t>cedocs@cnrst.ma</w:t>
        </w:r>
      </w:hyperlink>
    </w:p>
    <w:p w:rsidR="00A1110A" w:rsidRPr="00824A49" w:rsidRDefault="00A1110A" w:rsidP="00A1110A">
      <w:pPr>
        <w:pStyle w:val="Commentaire"/>
        <w:numPr>
          <w:ilvl w:val="0"/>
          <w:numId w:val="35"/>
        </w:numPr>
        <w:ind w:left="284" w:hanging="284"/>
        <w:rPr>
          <w:rFonts w:ascii="Garamond" w:hAnsi="Garamond"/>
          <w:sz w:val="22"/>
          <w:szCs w:val="22"/>
          <w:lang w:val="en-US"/>
        </w:rPr>
      </w:pPr>
      <w:r w:rsidRPr="00824A49">
        <w:rPr>
          <w:rFonts w:ascii="Garamond" w:hAnsi="Garamond"/>
          <w:sz w:val="22"/>
          <w:szCs w:val="22"/>
          <w:lang w:val="en-US"/>
        </w:rPr>
        <w:t>IFM :</w:t>
      </w:r>
      <w:r w:rsidR="00CF128F" w:rsidRPr="00824A49">
        <w:rPr>
          <w:rFonts w:ascii="Garamond" w:hAnsi="Garamond"/>
          <w:sz w:val="22"/>
          <w:szCs w:val="22"/>
          <w:lang w:val="en-US"/>
        </w:rPr>
        <w:t xml:space="preserve"> </w:t>
      </w:r>
      <w:r w:rsidR="00824A49" w:rsidRPr="00824A49">
        <w:rPr>
          <w:rFonts w:ascii="Garamond" w:hAnsi="Garamond"/>
          <w:sz w:val="22"/>
          <w:szCs w:val="22"/>
          <w:lang w:val="en-US"/>
        </w:rPr>
        <w:t>aline.massy</w:t>
      </w:r>
      <w:r w:rsidRPr="00824A49">
        <w:rPr>
          <w:rFonts w:ascii="Garamond" w:hAnsi="Garamond"/>
          <w:sz w:val="22"/>
          <w:szCs w:val="22"/>
          <w:lang w:val="en-US"/>
        </w:rPr>
        <w:t>@institutfrancais-maroc.com</w:t>
      </w:r>
    </w:p>
    <w:p w:rsidR="00805B20" w:rsidRPr="00824A49" w:rsidRDefault="00805B20" w:rsidP="00A1110A">
      <w:pPr>
        <w:pStyle w:val="Commentaire"/>
        <w:ind w:left="284"/>
        <w:rPr>
          <w:rFonts w:ascii="Garamond" w:hAnsi="Garamond"/>
          <w:sz w:val="22"/>
          <w:szCs w:val="22"/>
          <w:lang w:val="en-US"/>
        </w:rPr>
      </w:pPr>
    </w:p>
    <w:p w:rsidR="00AB0C6F" w:rsidRPr="0013300D" w:rsidRDefault="009063E5" w:rsidP="008D509C">
      <w:pPr>
        <w:pStyle w:val="Commentaire"/>
        <w:rPr>
          <w:rFonts w:ascii="Garamond" w:hAnsi="Garamond"/>
        </w:rPr>
      </w:pPr>
      <w:r w:rsidRPr="00CF128F">
        <w:rPr>
          <w:rFonts w:ascii="Garamond" w:hAnsi="Garamond"/>
          <w:sz w:val="22"/>
          <w:szCs w:val="22"/>
        </w:rPr>
        <w:t xml:space="preserve">Les </w:t>
      </w:r>
      <w:r w:rsidR="003A575F" w:rsidRPr="00CF128F">
        <w:rPr>
          <w:rFonts w:ascii="Garamond" w:hAnsi="Garamond"/>
          <w:sz w:val="22"/>
          <w:szCs w:val="22"/>
        </w:rPr>
        <w:t>centres d’études doctorales</w:t>
      </w:r>
      <w:r w:rsidR="00C26131" w:rsidRPr="00CF128F">
        <w:rPr>
          <w:rFonts w:ascii="Garamond" w:hAnsi="Garamond"/>
          <w:sz w:val="22"/>
          <w:szCs w:val="22"/>
        </w:rPr>
        <w:t xml:space="preserve"> dont les projets auront été sélectionnés seront informés courant </w:t>
      </w:r>
      <w:r w:rsidR="008D509C" w:rsidRPr="007C5358">
        <w:rPr>
          <w:rFonts w:ascii="Garamond" w:hAnsi="Garamond"/>
          <w:sz w:val="22"/>
          <w:szCs w:val="22"/>
        </w:rPr>
        <w:t>avril</w:t>
      </w:r>
      <w:r w:rsidR="008D509C">
        <w:rPr>
          <w:rFonts w:ascii="Garamond" w:hAnsi="Garamond"/>
          <w:sz w:val="22"/>
          <w:szCs w:val="22"/>
        </w:rPr>
        <w:t xml:space="preserve"> </w:t>
      </w:r>
      <w:r w:rsidR="00CF128F">
        <w:rPr>
          <w:rFonts w:ascii="Garamond" w:hAnsi="Garamond"/>
          <w:sz w:val="22"/>
          <w:szCs w:val="22"/>
        </w:rPr>
        <w:t>201</w:t>
      </w:r>
      <w:r w:rsidR="00BE4CBB">
        <w:rPr>
          <w:rFonts w:ascii="Garamond" w:hAnsi="Garamond"/>
          <w:sz w:val="22"/>
          <w:szCs w:val="22"/>
        </w:rPr>
        <w:t>6</w:t>
      </w:r>
      <w:r w:rsidR="00C26131" w:rsidRPr="00CF128F">
        <w:rPr>
          <w:rFonts w:ascii="Garamond" w:hAnsi="Garamond"/>
          <w:sz w:val="22"/>
          <w:szCs w:val="22"/>
        </w:rPr>
        <w:t xml:space="preserve">, pour un décaissement de l’aide allouée au titre de l’année </w:t>
      </w:r>
      <w:r w:rsidR="00CF128F">
        <w:rPr>
          <w:rFonts w:ascii="Garamond" w:hAnsi="Garamond"/>
          <w:sz w:val="22"/>
          <w:szCs w:val="22"/>
        </w:rPr>
        <w:t>201</w:t>
      </w:r>
      <w:r w:rsidR="00BE4CBB">
        <w:rPr>
          <w:rFonts w:ascii="Garamond" w:hAnsi="Garamond"/>
          <w:sz w:val="22"/>
          <w:szCs w:val="22"/>
        </w:rPr>
        <w:t>6</w:t>
      </w:r>
      <w:r w:rsidR="00C26131" w:rsidRPr="00CF128F">
        <w:rPr>
          <w:rFonts w:ascii="Garamond" w:hAnsi="Garamond"/>
          <w:sz w:val="22"/>
          <w:szCs w:val="22"/>
        </w:rPr>
        <w:t xml:space="preserve"> </w:t>
      </w:r>
      <w:r w:rsidR="00A961D9" w:rsidRPr="00CF128F">
        <w:rPr>
          <w:rFonts w:ascii="Garamond" w:hAnsi="Garamond"/>
          <w:sz w:val="22"/>
          <w:szCs w:val="22"/>
        </w:rPr>
        <w:t>dès la publication des résultats</w:t>
      </w:r>
      <w:r w:rsidR="00C26131" w:rsidRPr="00CF128F">
        <w:rPr>
          <w:rFonts w:ascii="Garamond" w:hAnsi="Garamond"/>
          <w:sz w:val="22"/>
          <w:szCs w:val="22"/>
        </w:rPr>
        <w:t>.</w:t>
      </w:r>
      <w:r w:rsidR="00AB0C6F" w:rsidRPr="00CF128F">
        <w:rPr>
          <w:rFonts w:ascii="Garamond" w:hAnsi="Garamond"/>
          <w:sz w:val="22"/>
          <w:szCs w:val="22"/>
        </w:rPr>
        <w:t xml:space="preserve"> Pour des questions pratiques (fermeture des laboratoires en août),</w:t>
      </w:r>
      <w:r w:rsidR="00AB0C6F" w:rsidRPr="008B2780">
        <w:t xml:space="preserve"> </w:t>
      </w:r>
      <w:r w:rsidR="00AB0C6F" w:rsidRPr="00A1110A">
        <w:rPr>
          <w:rFonts w:ascii="Garamond" w:hAnsi="Garamond"/>
          <w:b/>
          <w:bCs/>
        </w:rPr>
        <w:t xml:space="preserve">le départ </w:t>
      </w:r>
      <w:r w:rsidR="008141C3" w:rsidRPr="00A1110A">
        <w:rPr>
          <w:rFonts w:ascii="Garamond" w:hAnsi="Garamond"/>
          <w:b/>
          <w:bCs/>
        </w:rPr>
        <w:t xml:space="preserve">en France du doctorant est à prévoir au plus vite, de préférence entre </w:t>
      </w:r>
      <w:r w:rsidR="008141C3" w:rsidRPr="008D509C">
        <w:rPr>
          <w:rFonts w:ascii="Garamond" w:hAnsi="Garamond"/>
          <w:b/>
          <w:bCs/>
          <w:u w:val="single"/>
        </w:rPr>
        <w:t>février</w:t>
      </w:r>
      <w:r w:rsidR="008141C3" w:rsidRPr="00A1110A">
        <w:rPr>
          <w:rFonts w:ascii="Garamond" w:hAnsi="Garamond"/>
          <w:b/>
          <w:bCs/>
          <w:u w:val="single"/>
        </w:rPr>
        <w:t xml:space="preserve"> et juillet</w:t>
      </w:r>
      <w:r w:rsidR="008141C3" w:rsidRPr="00A1110A">
        <w:rPr>
          <w:rFonts w:ascii="Garamond" w:hAnsi="Garamond"/>
        </w:rPr>
        <w:t>.</w:t>
      </w:r>
      <w:r w:rsidR="008141C3" w:rsidRPr="008B2780">
        <w:t xml:space="preserve"> </w:t>
      </w:r>
      <w:r w:rsidR="008141C3" w:rsidRPr="0013300D">
        <w:rPr>
          <w:rFonts w:ascii="Garamond" w:hAnsi="Garamond"/>
          <w:u w:val="single"/>
        </w:rPr>
        <w:t>Tout séjour en août sera refusé</w:t>
      </w:r>
      <w:r w:rsidR="008141C3" w:rsidRPr="0013300D">
        <w:rPr>
          <w:rFonts w:ascii="Garamond" w:hAnsi="Garamond"/>
        </w:rPr>
        <w:t>.</w:t>
      </w:r>
    </w:p>
    <w:p w:rsidR="00976CCC" w:rsidRPr="008B2780" w:rsidRDefault="00976CCC" w:rsidP="00790ACC">
      <w:pPr>
        <w:ind w:firstLine="709"/>
        <w:jc w:val="both"/>
        <w:rPr>
          <w:rFonts w:ascii="Garamond" w:hAnsi="Garamond"/>
          <w:b/>
          <w:bCs/>
          <w:i/>
          <w:sz w:val="22"/>
          <w:szCs w:val="22"/>
        </w:rPr>
      </w:pPr>
    </w:p>
    <w:p w:rsidR="00267218" w:rsidRPr="008B2780" w:rsidRDefault="00267218" w:rsidP="00082CD3">
      <w:pPr>
        <w:spacing w:after="120"/>
        <w:ind w:firstLine="708"/>
        <w:jc w:val="both"/>
        <w:rPr>
          <w:rFonts w:ascii="Garamond" w:hAnsi="Garamond"/>
          <w:b/>
          <w:bCs/>
          <w:i/>
          <w:sz w:val="22"/>
          <w:szCs w:val="22"/>
        </w:rPr>
      </w:pPr>
      <w:r w:rsidRPr="008B2780">
        <w:rPr>
          <w:rFonts w:ascii="Garamond" w:hAnsi="Garamond"/>
          <w:b/>
          <w:bCs/>
          <w:i/>
          <w:sz w:val="22"/>
          <w:szCs w:val="22"/>
        </w:rPr>
        <w:t>2.2.2 Objectifs</w:t>
      </w:r>
      <w:r w:rsidR="00271527" w:rsidRPr="008B2780">
        <w:rPr>
          <w:rFonts w:ascii="Garamond" w:hAnsi="Garamond"/>
          <w:b/>
          <w:bCs/>
          <w:i/>
          <w:sz w:val="22"/>
          <w:szCs w:val="22"/>
        </w:rPr>
        <w:t xml:space="preserve"> et moyens financiers spécifiques</w:t>
      </w:r>
    </w:p>
    <w:p w:rsidR="00C430F0" w:rsidRPr="008B2780" w:rsidRDefault="00271527" w:rsidP="00AA720C">
      <w:pPr>
        <w:spacing w:after="120"/>
        <w:jc w:val="both"/>
        <w:rPr>
          <w:rFonts w:ascii="Garamond" w:hAnsi="Garamond"/>
          <w:sz w:val="22"/>
          <w:szCs w:val="22"/>
        </w:rPr>
      </w:pPr>
      <w:r w:rsidRPr="008B2780">
        <w:rPr>
          <w:rFonts w:ascii="Garamond" w:hAnsi="Garamond"/>
          <w:sz w:val="22"/>
          <w:szCs w:val="22"/>
        </w:rPr>
        <w:t>Le présent appel à projet</w:t>
      </w:r>
      <w:r w:rsidR="009063E5" w:rsidRPr="008B2780">
        <w:rPr>
          <w:rFonts w:ascii="Garamond" w:hAnsi="Garamond"/>
          <w:sz w:val="22"/>
          <w:szCs w:val="22"/>
        </w:rPr>
        <w:t xml:space="preserve"> a pour objectif : </w:t>
      </w:r>
      <w:r w:rsidR="000234F5">
        <w:rPr>
          <w:rFonts w:ascii="Garamond" w:hAnsi="Garamond"/>
          <w:sz w:val="22"/>
          <w:szCs w:val="22"/>
        </w:rPr>
        <w:t>d’aider</w:t>
      </w:r>
      <w:r w:rsidR="001A1C9D">
        <w:rPr>
          <w:rFonts w:ascii="Garamond" w:hAnsi="Garamond"/>
          <w:sz w:val="22"/>
          <w:szCs w:val="22"/>
        </w:rPr>
        <w:t>,</w:t>
      </w:r>
      <w:r w:rsidR="000234F5">
        <w:rPr>
          <w:rFonts w:ascii="Garamond" w:hAnsi="Garamond"/>
          <w:sz w:val="22"/>
          <w:szCs w:val="22"/>
        </w:rPr>
        <w:t xml:space="preserve"> </w:t>
      </w:r>
      <w:r w:rsidR="001A1C9D" w:rsidRPr="008B2780">
        <w:rPr>
          <w:rFonts w:ascii="Garamond" w:hAnsi="Garamond"/>
          <w:sz w:val="22"/>
          <w:szCs w:val="22"/>
        </w:rPr>
        <w:t xml:space="preserve">dans </w:t>
      </w:r>
      <w:r w:rsidR="001A1C9D">
        <w:rPr>
          <w:rFonts w:ascii="Garamond" w:hAnsi="Garamond"/>
          <w:sz w:val="22"/>
          <w:szCs w:val="22"/>
        </w:rPr>
        <w:t>les</w:t>
      </w:r>
      <w:r w:rsidR="001A1C9D" w:rsidRPr="008B2780">
        <w:rPr>
          <w:rFonts w:ascii="Garamond" w:hAnsi="Garamond"/>
          <w:sz w:val="22"/>
          <w:szCs w:val="22"/>
        </w:rPr>
        <w:t xml:space="preserve"> thématique</w:t>
      </w:r>
      <w:r w:rsidR="001A1C9D">
        <w:rPr>
          <w:rFonts w:ascii="Garamond" w:hAnsi="Garamond"/>
          <w:sz w:val="22"/>
          <w:szCs w:val="22"/>
        </w:rPr>
        <w:t>s</w:t>
      </w:r>
      <w:r w:rsidR="001A1C9D" w:rsidRPr="008B2780">
        <w:rPr>
          <w:rFonts w:ascii="Garamond" w:hAnsi="Garamond"/>
          <w:sz w:val="22"/>
          <w:szCs w:val="22"/>
        </w:rPr>
        <w:t xml:space="preserve"> </w:t>
      </w:r>
      <w:r w:rsidR="001A1C9D">
        <w:rPr>
          <w:rFonts w:ascii="Garamond" w:hAnsi="Garamond"/>
          <w:sz w:val="22"/>
          <w:szCs w:val="22"/>
        </w:rPr>
        <w:t>prioritaires</w:t>
      </w:r>
      <w:r w:rsidR="001A1C9D" w:rsidRPr="008B2780">
        <w:rPr>
          <w:rFonts w:ascii="Garamond" w:hAnsi="Garamond"/>
          <w:sz w:val="22"/>
          <w:szCs w:val="22"/>
        </w:rPr>
        <w:t xml:space="preserve"> définie</w:t>
      </w:r>
      <w:r w:rsidR="001A1C9D">
        <w:rPr>
          <w:rFonts w:ascii="Garamond" w:hAnsi="Garamond"/>
          <w:sz w:val="22"/>
          <w:szCs w:val="22"/>
        </w:rPr>
        <w:t xml:space="preserve">s </w:t>
      </w:r>
      <w:r w:rsidR="001A1C9D" w:rsidRPr="008B2780">
        <w:rPr>
          <w:rFonts w:ascii="Garamond" w:hAnsi="Garamond"/>
          <w:sz w:val="22"/>
          <w:szCs w:val="22"/>
        </w:rPr>
        <w:t>ci-dessus</w:t>
      </w:r>
      <w:r w:rsidR="004B73E8" w:rsidRPr="004B73E8">
        <w:rPr>
          <w:rFonts w:ascii="Garamond" w:hAnsi="Garamond"/>
          <w:sz w:val="22"/>
          <w:szCs w:val="22"/>
        </w:rPr>
        <w:t xml:space="preserve"> </w:t>
      </w:r>
      <w:r w:rsidR="004B73E8">
        <w:rPr>
          <w:rFonts w:ascii="Garamond" w:hAnsi="Garamond"/>
          <w:sz w:val="22"/>
          <w:szCs w:val="22"/>
        </w:rPr>
        <w:t xml:space="preserve">et au sein de </w:t>
      </w:r>
      <w:r w:rsidR="004B73E8" w:rsidRPr="008B2780">
        <w:rPr>
          <w:rFonts w:ascii="Garamond" w:hAnsi="Garamond"/>
          <w:b/>
          <w:sz w:val="22"/>
          <w:szCs w:val="22"/>
        </w:rPr>
        <w:t>projets communs de recherche</w:t>
      </w:r>
      <w:r w:rsidR="001A1C9D">
        <w:rPr>
          <w:rFonts w:ascii="Garamond" w:hAnsi="Garamond"/>
          <w:sz w:val="22"/>
          <w:szCs w:val="22"/>
        </w:rPr>
        <w:t xml:space="preserve">, </w:t>
      </w:r>
      <w:r w:rsidR="000234F5">
        <w:rPr>
          <w:rFonts w:ascii="Garamond" w:hAnsi="Garamond"/>
          <w:sz w:val="22"/>
          <w:szCs w:val="22"/>
        </w:rPr>
        <w:t>à la</w:t>
      </w:r>
      <w:r w:rsidR="000A23B6" w:rsidRPr="008B2780">
        <w:rPr>
          <w:rFonts w:ascii="Garamond" w:hAnsi="Garamond"/>
          <w:sz w:val="22"/>
          <w:szCs w:val="22"/>
        </w:rPr>
        <w:t xml:space="preserve"> </w:t>
      </w:r>
      <w:r w:rsidR="000234F5">
        <w:rPr>
          <w:rFonts w:ascii="Garamond" w:hAnsi="Garamond"/>
          <w:sz w:val="22"/>
          <w:szCs w:val="22"/>
        </w:rPr>
        <w:t>préparation</w:t>
      </w:r>
      <w:r w:rsidR="000234F5" w:rsidRPr="008B2780">
        <w:rPr>
          <w:rFonts w:ascii="Garamond" w:hAnsi="Garamond"/>
          <w:sz w:val="22"/>
          <w:szCs w:val="22"/>
        </w:rPr>
        <w:t xml:space="preserve"> </w:t>
      </w:r>
      <w:r w:rsidR="000234F5">
        <w:rPr>
          <w:rFonts w:ascii="Garamond" w:hAnsi="Garamond"/>
          <w:sz w:val="22"/>
          <w:szCs w:val="22"/>
        </w:rPr>
        <w:t>d</w:t>
      </w:r>
      <w:r w:rsidR="000234F5" w:rsidRPr="008B2780">
        <w:rPr>
          <w:rFonts w:ascii="Garamond" w:hAnsi="Garamond"/>
          <w:sz w:val="22"/>
          <w:szCs w:val="22"/>
        </w:rPr>
        <w:t xml:space="preserve">e </w:t>
      </w:r>
      <w:r w:rsidR="000234F5" w:rsidRPr="00F41282">
        <w:rPr>
          <w:rFonts w:ascii="Garamond" w:hAnsi="Garamond"/>
          <w:b/>
          <w:sz w:val="22"/>
          <w:szCs w:val="22"/>
        </w:rPr>
        <w:t>thèse</w:t>
      </w:r>
      <w:r w:rsidR="000234F5">
        <w:rPr>
          <w:rFonts w:ascii="Garamond" w:hAnsi="Garamond"/>
          <w:b/>
          <w:sz w:val="22"/>
          <w:szCs w:val="22"/>
        </w:rPr>
        <w:t>s</w:t>
      </w:r>
      <w:r w:rsidR="000234F5" w:rsidRPr="00F41282">
        <w:rPr>
          <w:rFonts w:ascii="Garamond" w:hAnsi="Garamond"/>
          <w:b/>
          <w:sz w:val="22"/>
          <w:szCs w:val="22"/>
        </w:rPr>
        <w:t xml:space="preserve"> en cotutelle</w:t>
      </w:r>
      <w:r w:rsidR="00DD6288">
        <w:rPr>
          <w:rFonts w:ascii="Garamond" w:hAnsi="Garamond"/>
          <w:sz w:val="22"/>
          <w:szCs w:val="22"/>
        </w:rPr>
        <w:t xml:space="preserve"> franco-marocaine</w:t>
      </w:r>
      <w:r w:rsidR="00A16FA2">
        <w:rPr>
          <w:rFonts w:ascii="Garamond" w:hAnsi="Garamond"/>
          <w:sz w:val="22"/>
          <w:szCs w:val="22"/>
        </w:rPr>
        <w:t>s</w:t>
      </w:r>
      <w:r w:rsidR="00DD6288">
        <w:rPr>
          <w:rFonts w:ascii="Garamond" w:hAnsi="Garamond"/>
          <w:sz w:val="22"/>
          <w:szCs w:val="22"/>
        </w:rPr>
        <w:t xml:space="preserve"> </w:t>
      </w:r>
      <w:r w:rsidR="001A1C9D" w:rsidRPr="008B2780">
        <w:rPr>
          <w:rFonts w:ascii="Garamond" w:hAnsi="Garamond"/>
          <w:sz w:val="22"/>
          <w:szCs w:val="22"/>
        </w:rPr>
        <w:t>par des étudiants</w:t>
      </w:r>
      <w:r w:rsidR="001A1C9D">
        <w:rPr>
          <w:rFonts w:ascii="Garamond" w:hAnsi="Garamond"/>
          <w:sz w:val="22"/>
          <w:szCs w:val="22"/>
        </w:rPr>
        <w:t xml:space="preserve"> déjà</w:t>
      </w:r>
      <w:r w:rsidR="001A1C9D" w:rsidRPr="008B2780">
        <w:rPr>
          <w:rFonts w:ascii="Garamond" w:hAnsi="Garamond"/>
          <w:sz w:val="22"/>
          <w:szCs w:val="22"/>
        </w:rPr>
        <w:t xml:space="preserve"> </w:t>
      </w:r>
      <w:r w:rsidR="001A1C9D" w:rsidRPr="008B2780">
        <w:rPr>
          <w:rFonts w:ascii="Garamond" w:hAnsi="Garamond"/>
          <w:sz w:val="22"/>
          <w:szCs w:val="22"/>
          <w:u w:val="single"/>
        </w:rPr>
        <w:t>titulaires</w:t>
      </w:r>
      <w:r w:rsidR="001A1C9D" w:rsidRPr="008B2780">
        <w:rPr>
          <w:rFonts w:ascii="Garamond" w:hAnsi="Garamond"/>
          <w:sz w:val="22"/>
          <w:szCs w:val="22"/>
        </w:rPr>
        <w:t xml:space="preserve"> d’un diplôme de </w:t>
      </w:r>
      <w:r w:rsidR="00B60D97" w:rsidRPr="004851F8">
        <w:rPr>
          <w:rFonts w:ascii="Garamond" w:hAnsi="Garamond"/>
          <w:sz w:val="22"/>
          <w:szCs w:val="22"/>
        </w:rPr>
        <w:t>Master</w:t>
      </w:r>
      <w:r w:rsidR="00B60D97">
        <w:rPr>
          <w:rFonts w:ascii="Garamond" w:hAnsi="Garamond"/>
          <w:sz w:val="22"/>
          <w:szCs w:val="22"/>
        </w:rPr>
        <w:t xml:space="preserve"> </w:t>
      </w:r>
      <w:r w:rsidR="001A1C9D" w:rsidRPr="008B2780">
        <w:rPr>
          <w:rFonts w:ascii="Garamond" w:hAnsi="Garamond"/>
          <w:sz w:val="22"/>
          <w:szCs w:val="22"/>
        </w:rPr>
        <w:t>(</w:t>
      </w:r>
      <w:r w:rsidR="001A1C9D" w:rsidRPr="004851F8">
        <w:rPr>
          <w:rFonts w:ascii="Garamond" w:hAnsi="Garamond"/>
          <w:sz w:val="22"/>
          <w:szCs w:val="22"/>
        </w:rPr>
        <w:t xml:space="preserve">ou </w:t>
      </w:r>
      <w:r w:rsidR="00B60D97" w:rsidRPr="004851F8">
        <w:rPr>
          <w:rFonts w:ascii="Garamond" w:hAnsi="Garamond"/>
          <w:sz w:val="22"/>
          <w:szCs w:val="22"/>
        </w:rPr>
        <w:t>diplôme</w:t>
      </w:r>
      <w:r w:rsidR="00B60D97">
        <w:rPr>
          <w:rFonts w:ascii="Garamond" w:hAnsi="Garamond"/>
          <w:sz w:val="22"/>
          <w:szCs w:val="22"/>
        </w:rPr>
        <w:t xml:space="preserve"> </w:t>
      </w:r>
      <w:r w:rsidR="001A1C9D" w:rsidRPr="008B2780">
        <w:rPr>
          <w:rFonts w:ascii="Garamond" w:hAnsi="Garamond"/>
          <w:sz w:val="22"/>
          <w:szCs w:val="22"/>
        </w:rPr>
        <w:t>équivalent)</w:t>
      </w:r>
      <w:r w:rsidR="000A23B6" w:rsidRPr="008B2780">
        <w:rPr>
          <w:rFonts w:ascii="Garamond" w:hAnsi="Garamond"/>
          <w:sz w:val="22"/>
          <w:szCs w:val="22"/>
        </w:rPr>
        <w:t>.</w:t>
      </w:r>
      <w:r w:rsidR="00935521" w:rsidRPr="008B2780">
        <w:rPr>
          <w:rFonts w:ascii="Garamond" w:hAnsi="Garamond"/>
          <w:sz w:val="22"/>
          <w:szCs w:val="22"/>
        </w:rPr>
        <w:t xml:space="preserve"> </w:t>
      </w:r>
    </w:p>
    <w:p w:rsidR="00487733" w:rsidRPr="008B2780" w:rsidRDefault="004A3AC3" w:rsidP="00975632">
      <w:pPr>
        <w:spacing w:after="120"/>
        <w:jc w:val="both"/>
        <w:rPr>
          <w:rFonts w:ascii="Garamond" w:hAnsi="Garamond"/>
          <w:sz w:val="22"/>
          <w:szCs w:val="22"/>
        </w:rPr>
      </w:pPr>
      <w:r>
        <w:rPr>
          <w:rFonts w:ascii="Garamond" w:hAnsi="Garamond"/>
          <w:b/>
          <w:sz w:val="22"/>
          <w:szCs w:val="22"/>
        </w:rPr>
        <w:t>La thèse en cotutelle est obligatoire</w:t>
      </w:r>
      <w:r w:rsidR="00487733" w:rsidRPr="008B2780">
        <w:rPr>
          <w:rFonts w:ascii="Garamond" w:hAnsi="Garamond"/>
          <w:sz w:val="22"/>
          <w:szCs w:val="22"/>
        </w:rPr>
        <w:t>. Basée sur une convention entre les universités ou établissements des deux co-directeurs, la cotutelle permet au doctorant d'obtenir le diplôme des deux pays</w:t>
      </w:r>
      <w:r w:rsidR="00BA2753" w:rsidRPr="008B2780">
        <w:rPr>
          <w:rFonts w:ascii="Garamond" w:hAnsi="Garamond"/>
          <w:sz w:val="22"/>
          <w:szCs w:val="22"/>
        </w:rPr>
        <w:t xml:space="preserve"> (Maroc et France)</w:t>
      </w:r>
      <w:r w:rsidR="00487733" w:rsidRPr="008B2780">
        <w:rPr>
          <w:rFonts w:ascii="Garamond" w:hAnsi="Garamond"/>
          <w:sz w:val="22"/>
          <w:szCs w:val="22"/>
        </w:rPr>
        <w:t xml:space="preserve">. </w:t>
      </w:r>
      <w:r w:rsidR="009063E5" w:rsidRPr="00F41282">
        <w:rPr>
          <w:rFonts w:ascii="Garamond" w:hAnsi="Garamond"/>
          <w:sz w:val="22"/>
          <w:szCs w:val="22"/>
          <w:u w:val="single"/>
        </w:rPr>
        <w:t>Exceptionnellement</w:t>
      </w:r>
      <w:r w:rsidR="009063E5" w:rsidRPr="008B2780">
        <w:rPr>
          <w:rFonts w:ascii="Garamond" w:hAnsi="Garamond"/>
          <w:sz w:val="22"/>
          <w:szCs w:val="22"/>
        </w:rPr>
        <w:t xml:space="preserve"> les</w:t>
      </w:r>
      <w:r w:rsidR="00965A00" w:rsidRPr="008B2780">
        <w:rPr>
          <w:rFonts w:ascii="Garamond" w:hAnsi="Garamond"/>
          <w:sz w:val="22"/>
          <w:szCs w:val="22"/>
        </w:rPr>
        <w:t xml:space="preserve"> thèses en</w:t>
      </w:r>
      <w:r w:rsidR="009063E5" w:rsidRPr="008B2780">
        <w:rPr>
          <w:rFonts w:ascii="Garamond" w:hAnsi="Garamond"/>
          <w:sz w:val="22"/>
          <w:szCs w:val="22"/>
        </w:rPr>
        <w:t xml:space="preserve"> </w:t>
      </w:r>
      <w:proofErr w:type="spellStart"/>
      <w:r w:rsidR="009063E5" w:rsidRPr="008B2780">
        <w:rPr>
          <w:rFonts w:ascii="Garamond" w:hAnsi="Garamond"/>
          <w:sz w:val="22"/>
          <w:szCs w:val="22"/>
        </w:rPr>
        <w:t>co-</w:t>
      </w:r>
      <w:r w:rsidR="000A4822">
        <w:rPr>
          <w:rFonts w:ascii="Garamond" w:hAnsi="Garamond"/>
          <w:sz w:val="22"/>
          <w:szCs w:val="22"/>
        </w:rPr>
        <w:t>direction</w:t>
      </w:r>
      <w:proofErr w:type="spellEnd"/>
      <w:r w:rsidR="009063E5" w:rsidRPr="008B2780">
        <w:rPr>
          <w:rFonts w:ascii="Garamond" w:hAnsi="Garamond"/>
          <w:sz w:val="22"/>
          <w:szCs w:val="22"/>
        </w:rPr>
        <w:t xml:space="preserve"> </w:t>
      </w:r>
      <w:r w:rsidR="00975632">
        <w:rPr>
          <w:rFonts w:ascii="Garamond" w:hAnsi="Garamond"/>
          <w:sz w:val="22"/>
          <w:szCs w:val="22"/>
        </w:rPr>
        <w:t>pourront être acceptées au moment de la sélection des projets</w:t>
      </w:r>
      <w:r w:rsidR="009063E5" w:rsidRPr="008B2780">
        <w:rPr>
          <w:rFonts w:ascii="Garamond" w:hAnsi="Garamond"/>
          <w:sz w:val="22"/>
          <w:szCs w:val="22"/>
        </w:rPr>
        <w:t xml:space="preserve">, </w:t>
      </w:r>
      <w:r w:rsidR="00975632">
        <w:rPr>
          <w:rFonts w:ascii="Garamond" w:hAnsi="Garamond"/>
          <w:sz w:val="22"/>
          <w:szCs w:val="22"/>
        </w:rPr>
        <w:t xml:space="preserve">la </w:t>
      </w:r>
      <w:proofErr w:type="spellStart"/>
      <w:r w:rsidR="00975632">
        <w:rPr>
          <w:rFonts w:ascii="Garamond" w:hAnsi="Garamond"/>
          <w:sz w:val="22"/>
          <w:szCs w:val="22"/>
        </w:rPr>
        <w:t>co-d</w:t>
      </w:r>
      <w:r w:rsidR="00965A00" w:rsidRPr="008B2780">
        <w:rPr>
          <w:rFonts w:ascii="Garamond" w:hAnsi="Garamond"/>
          <w:sz w:val="22"/>
          <w:szCs w:val="22"/>
        </w:rPr>
        <w:t>irection</w:t>
      </w:r>
      <w:proofErr w:type="spellEnd"/>
      <w:r w:rsidR="00965A00" w:rsidRPr="008B2780">
        <w:rPr>
          <w:rFonts w:ascii="Garamond" w:hAnsi="Garamond"/>
          <w:sz w:val="22"/>
          <w:szCs w:val="22"/>
        </w:rPr>
        <w:t xml:space="preserve"> devant évoluer</w:t>
      </w:r>
      <w:r w:rsidR="009063E5" w:rsidRPr="008B2780">
        <w:rPr>
          <w:rFonts w:ascii="Garamond" w:hAnsi="Garamond"/>
          <w:sz w:val="22"/>
          <w:szCs w:val="22"/>
        </w:rPr>
        <w:t xml:space="preserve"> </w:t>
      </w:r>
      <w:r w:rsidR="009063E5" w:rsidRPr="00C97577">
        <w:rPr>
          <w:rFonts w:ascii="Garamond" w:hAnsi="Garamond"/>
          <w:b/>
          <w:bCs/>
          <w:sz w:val="22"/>
          <w:szCs w:val="22"/>
        </w:rPr>
        <w:t>obligatoirement</w:t>
      </w:r>
      <w:r w:rsidR="009063E5" w:rsidRPr="008B2780">
        <w:rPr>
          <w:rFonts w:ascii="Garamond" w:hAnsi="Garamond"/>
          <w:sz w:val="22"/>
          <w:szCs w:val="22"/>
        </w:rPr>
        <w:t xml:space="preserve"> en cotutelle durant la première année</w:t>
      </w:r>
      <w:r w:rsidR="00965A00" w:rsidRPr="008B2780">
        <w:rPr>
          <w:rFonts w:ascii="Garamond" w:hAnsi="Garamond"/>
          <w:sz w:val="22"/>
          <w:szCs w:val="22"/>
        </w:rPr>
        <w:t xml:space="preserve"> (sous peine d’arrêt du projet).</w:t>
      </w:r>
      <w:r w:rsidR="009063E5" w:rsidRPr="008B2780">
        <w:rPr>
          <w:rFonts w:ascii="Garamond" w:hAnsi="Garamond"/>
          <w:sz w:val="22"/>
          <w:szCs w:val="22"/>
        </w:rPr>
        <w:t xml:space="preserve"> </w:t>
      </w:r>
    </w:p>
    <w:p w:rsidR="00082CD3" w:rsidRPr="008B2780" w:rsidRDefault="00487733" w:rsidP="00C8056B">
      <w:pPr>
        <w:suppressAutoHyphens/>
        <w:spacing w:after="120"/>
        <w:ind w:right="-2"/>
        <w:jc w:val="both"/>
        <w:rPr>
          <w:rFonts w:ascii="Garamond" w:hAnsi="Garamond"/>
          <w:b/>
          <w:sz w:val="22"/>
          <w:szCs w:val="22"/>
        </w:rPr>
      </w:pPr>
      <w:r w:rsidRPr="008B2780">
        <w:rPr>
          <w:rFonts w:ascii="Garamond" w:hAnsi="Garamond"/>
          <w:b/>
          <w:sz w:val="22"/>
          <w:szCs w:val="22"/>
        </w:rPr>
        <w:t>L</w:t>
      </w:r>
      <w:r w:rsidR="007249E7" w:rsidRPr="008B2780">
        <w:rPr>
          <w:rFonts w:ascii="Garamond" w:hAnsi="Garamond"/>
          <w:b/>
          <w:sz w:val="22"/>
          <w:szCs w:val="22"/>
        </w:rPr>
        <w:t>es projets seront financés sur trois ans</w:t>
      </w:r>
      <w:r w:rsidR="00180316" w:rsidRPr="008B2780">
        <w:rPr>
          <w:rFonts w:ascii="Garamond" w:hAnsi="Garamond"/>
          <w:sz w:val="22"/>
          <w:szCs w:val="22"/>
        </w:rPr>
        <w:t xml:space="preserve"> (temps de réalisation d’une thèse), </w:t>
      </w:r>
      <w:r w:rsidR="00180316" w:rsidRPr="008B2780">
        <w:rPr>
          <w:rFonts w:ascii="Garamond" w:hAnsi="Garamond"/>
          <w:b/>
          <w:sz w:val="22"/>
          <w:szCs w:val="22"/>
        </w:rPr>
        <w:t>si le projet est évalué positivement.</w:t>
      </w:r>
    </w:p>
    <w:p w:rsidR="00FC420A" w:rsidRDefault="00180316" w:rsidP="00FC420A">
      <w:pPr>
        <w:pStyle w:val="Commentaire"/>
      </w:pPr>
      <w:r w:rsidRPr="008B2780">
        <w:rPr>
          <w:rFonts w:ascii="Garamond" w:hAnsi="Garamond"/>
          <w:sz w:val="22"/>
          <w:szCs w:val="22"/>
        </w:rPr>
        <w:t xml:space="preserve">Les financements sont accordés sur une base annuelle. Ils doivent être impérativement consommés entre le 1er janvier et le 31 décembre de l'année concernée et ne peuvent être reportés sur l'exercice suivant. </w:t>
      </w:r>
      <w:r w:rsidR="00935521" w:rsidRPr="008B2780">
        <w:rPr>
          <w:rFonts w:ascii="Garamond" w:hAnsi="Garamond"/>
          <w:sz w:val="22"/>
          <w:szCs w:val="22"/>
        </w:rPr>
        <w:t xml:space="preserve">La reconduction d'une année à l'autre est conditionnée </w:t>
      </w:r>
      <w:r w:rsidR="00C97577">
        <w:rPr>
          <w:rFonts w:ascii="Garamond" w:hAnsi="Garamond"/>
          <w:sz w:val="22"/>
          <w:szCs w:val="22"/>
        </w:rPr>
        <w:t>à la</w:t>
      </w:r>
      <w:r w:rsidR="000A4822">
        <w:rPr>
          <w:rFonts w:ascii="Garamond" w:hAnsi="Garamond"/>
          <w:sz w:val="22"/>
          <w:szCs w:val="22"/>
        </w:rPr>
        <w:t xml:space="preserve"> consommation</w:t>
      </w:r>
      <w:r w:rsidR="00C97577">
        <w:rPr>
          <w:rFonts w:ascii="Garamond" w:hAnsi="Garamond"/>
          <w:sz w:val="22"/>
          <w:szCs w:val="22"/>
        </w:rPr>
        <w:t xml:space="preserve"> des moyens</w:t>
      </w:r>
      <w:r w:rsidR="009063E5" w:rsidRPr="008B2780">
        <w:rPr>
          <w:rFonts w:ascii="Garamond" w:hAnsi="Garamond"/>
          <w:sz w:val="22"/>
          <w:szCs w:val="22"/>
        </w:rPr>
        <w:t xml:space="preserve"> alloués et </w:t>
      </w:r>
      <w:r w:rsidR="00B64183">
        <w:rPr>
          <w:rFonts w:ascii="Garamond" w:hAnsi="Garamond"/>
          <w:sz w:val="22"/>
          <w:szCs w:val="22"/>
        </w:rPr>
        <w:t xml:space="preserve">à la </w:t>
      </w:r>
      <w:r w:rsidR="00935521" w:rsidRPr="008B2780">
        <w:rPr>
          <w:rFonts w:ascii="Garamond" w:hAnsi="Garamond"/>
          <w:sz w:val="22"/>
          <w:szCs w:val="22"/>
        </w:rPr>
        <w:t>présentation d’un bil</w:t>
      </w:r>
      <w:r w:rsidR="00BA2753" w:rsidRPr="008B2780">
        <w:rPr>
          <w:rFonts w:ascii="Garamond" w:hAnsi="Garamond"/>
          <w:sz w:val="22"/>
          <w:szCs w:val="22"/>
        </w:rPr>
        <w:t xml:space="preserve">an </w:t>
      </w:r>
      <w:r w:rsidR="00FC420A">
        <w:rPr>
          <w:rFonts w:ascii="Garamond" w:hAnsi="Garamond"/>
          <w:sz w:val="22"/>
          <w:szCs w:val="22"/>
        </w:rPr>
        <w:t xml:space="preserve">d’activités </w:t>
      </w:r>
      <w:r w:rsidR="00BA2753" w:rsidRPr="008B2780">
        <w:rPr>
          <w:rFonts w:ascii="Garamond" w:hAnsi="Garamond"/>
          <w:sz w:val="22"/>
          <w:szCs w:val="22"/>
        </w:rPr>
        <w:t>positif (à l’appréciation</w:t>
      </w:r>
      <w:r w:rsidR="00935521" w:rsidRPr="008B2780">
        <w:rPr>
          <w:rFonts w:ascii="Garamond" w:hAnsi="Garamond"/>
          <w:sz w:val="22"/>
          <w:szCs w:val="22"/>
        </w:rPr>
        <w:t xml:space="preserve"> du comité).</w:t>
      </w:r>
      <w:r w:rsidR="00FC420A" w:rsidRPr="00FC420A">
        <w:rPr>
          <w:rFonts w:ascii="Garamond" w:hAnsi="Garamond"/>
          <w:sz w:val="22"/>
          <w:szCs w:val="22"/>
        </w:rPr>
        <w:t xml:space="preserve"> </w:t>
      </w:r>
      <w:r w:rsidR="00FC420A">
        <w:rPr>
          <w:rFonts w:ascii="Garamond" w:hAnsi="Garamond"/>
          <w:sz w:val="22"/>
          <w:szCs w:val="22"/>
        </w:rPr>
        <w:t>La trame de ce bilan sera fournie au chef de projet en fin d’année.</w:t>
      </w:r>
    </w:p>
    <w:p w:rsidR="00FC420A" w:rsidRDefault="00FC420A" w:rsidP="00996C5D">
      <w:pPr>
        <w:spacing w:after="120"/>
        <w:ind w:right="-2"/>
        <w:jc w:val="both"/>
        <w:rPr>
          <w:rFonts w:ascii="Garamond" w:hAnsi="Garamond"/>
          <w:b/>
          <w:sz w:val="22"/>
          <w:szCs w:val="22"/>
        </w:rPr>
      </w:pPr>
    </w:p>
    <w:p w:rsidR="00DA20C0" w:rsidRPr="008B2780" w:rsidRDefault="00DA20C0" w:rsidP="00996C5D">
      <w:pPr>
        <w:spacing w:after="120"/>
        <w:ind w:right="-2"/>
        <w:jc w:val="both"/>
        <w:rPr>
          <w:rFonts w:ascii="Garamond" w:hAnsi="Garamond"/>
          <w:sz w:val="22"/>
          <w:szCs w:val="22"/>
        </w:rPr>
      </w:pPr>
      <w:r w:rsidRPr="008B2780">
        <w:rPr>
          <w:rFonts w:ascii="Garamond" w:hAnsi="Garamond"/>
          <w:b/>
          <w:sz w:val="22"/>
          <w:szCs w:val="22"/>
        </w:rPr>
        <w:t xml:space="preserve">Pour chaque projet </w:t>
      </w:r>
      <w:r w:rsidR="00805B20" w:rsidRPr="00805B20">
        <w:rPr>
          <w:rFonts w:ascii="Garamond" w:hAnsi="Garamond"/>
          <w:b/>
          <w:sz w:val="22"/>
          <w:szCs w:val="22"/>
        </w:rPr>
        <w:t xml:space="preserve">un candidat </w:t>
      </w:r>
      <w:r w:rsidR="00D015F5" w:rsidRPr="008B2780">
        <w:rPr>
          <w:rFonts w:ascii="Garamond" w:hAnsi="Garamond"/>
          <w:b/>
          <w:sz w:val="22"/>
          <w:szCs w:val="22"/>
        </w:rPr>
        <w:t>« </w:t>
      </w:r>
      <w:r w:rsidRPr="008B2780">
        <w:rPr>
          <w:rFonts w:ascii="Garamond" w:hAnsi="Garamond"/>
          <w:b/>
          <w:sz w:val="22"/>
          <w:szCs w:val="22"/>
        </w:rPr>
        <w:t>doctorant</w:t>
      </w:r>
      <w:r w:rsidR="00D015F5" w:rsidRPr="008B2780">
        <w:rPr>
          <w:rFonts w:ascii="Garamond" w:hAnsi="Garamond"/>
          <w:b/>
          <w:sz w:val="22"/>
          <w:szCs w:val="22"/>
        </w:rPr>
        <w:t> »</w:t>
      </w:r>
      <w:r w:rsidRPr="008B2780">
        <w:rPr>
          <w:rFonts w:ascii="Garamond" w:hAnsi="Garamond"/>
          <w:b/>
          <w:sz w:val="22"/>
          <w:szCs w:val="22"/>
        </w:rPr>
        <w:t xml:space="preserve"> doit être clairement </w:t>
      </w:r>
      <w:r w:rsidR="00271527" w:rsidRPr="008B2780">
        <w:rPr>
          <w:rFonts w:ascii="Garamond" w:hAnsi="Garamond"/>
          <w:b/>
          <w:sz w:val="22"/>
          <w:szCs w:val="22"/>
        </w:rPr>
        <w:t>identifié</w:t>
      </w:r>
      <w:r w:rsidRPr="008B2780">
        <w:rPr>
          <w:rFonts w:ascii="Garamond" w:hAnsi="Garamond"/>
          <w:sz w:val="22"/>
          <w:szCs w:val="22"/>
        </w:rPr>
        <w:t xml:space="preserve"> ; il </w:t>
      </w:r>
      <w:r w:rsidR="00FC420A">
        <w:rPr>
          <w:rFonts w:ascii="Garamond" w:hAnsi="Garamond"/>
          <w:sz w:val="22"/>
          <w:szCs w:val="22"/>
        </w:rPr>
        <w:t>ne peut b</w:t>
      </w:r>
      <w:r w:rsidR="001A7BAA" w:rsidRPr="008B2780">
        <w:rPr>
          <w:rFonts w:ascii="Garamond" w:hAnsi="Garamond"/>
          <w:sz w:val="22"/>
          <w:szCs w:val="22"/>
        </w:rPr>
        <w:t>énéficier d’autres bourses françaises</w:t>
      </w:r>
      <w:r w:rsidRPr="008B2780">
        <w:rPr>
          <w:rFonts w:ascii="Garamond" w:hAnsi="Garamond"/>
          <w:sz w:val="22"/>
          <w:szCs w:val="22"/>
        </w:rPr>
        <w:t>.</w:t>
      </w:r>
    </w:p>
    <w:p w:rsidR="00DA20C0" w:rsidRPr="008B2780" w:rsidRDefault="00DA20C0" w:rsidP="00C8056B">
      <w:pPr>
        <w:spacing w:after="120"/>
        <w:ind w:right="-2"/>
        <w:jc w:val="both"/>
        <w:rPr>
          <w:rFonts w:ascii="Garamond" w:hAnsi="Garamond"/>
          <w:sz w:val="22"/>
          <w:szCs w:val="22"/>
        </w:rPr>
      </w:pPr>
      <w:r w:rsidRPr="008B2780">
        <w:rPr>
          <w:rFonts w:ascii="Garamond" w:hAnsi="Garamond"/>
          <w:sz w:val="22"/>
          <w:szCs w:val="22"/>
        </w:rPr>
        <w:t>Les doctorants impliqués dans l</w:t>
      </w:r>
      <w:r w:rsidR="00271527" w:rsidRPr="008B2780">
        <w:rPr>
          <w:rFonts w:ascii="Garamond" w:hAnsi="Garamond"/>
          <w:sz w:val="22"/>
          <w:szCs w:val="22"/>
        </w:rPr>
        <w:t xml:space="preserve">es </w:t>
      </w:r>
      <w:r w:rsidRPr="008B2780">
        <w:rPr>
          <w:rFonts w:ascii="Garamond" w:hAnsi="Garamond"/>
          <w:sz w:val="22"/>
          <w:szCs w:val="22"/>
        </w:rPr>
        <w:t xml:space="preserve">projets retenus seront </w:t>
      </w:r>
      <w:r w:rsidR="00271527" w:rsidRPr="008B2780">
        <w:rPr>
          <w:rFonts w:ascii="Garamond" w:hAnsi="Garamond"/>
          <w:sz w:val="22"/>
          <w:szCs w:val="22"/>
        </w:rPr>
        <w:t>boursier</w:t>
      </w:r>
      <w:r w:rsidR="00AB0C6F" w:rsidRPr="008B2780">
        <w:rPr>
          <w:rFonts w:ascii="Garamond" w:hAnsi="Garamond"/>
          <w:sz w:val="22"/>
          <w:szCs w:val="22"/>
        </w:rPr>
        <w:t>s</w:t>
      </w:r>
      <w:r w:rsidR="00271527" w:rsidRPr="008B2780">
        <w:rPr>
          <w:rFonts w:ascii="Garamond" w:hAnsi="Garamond"/>
          <w:sz w:val="22"/>
          <w:szCs w:val="22"/>
        </w:rPr>
        <w:t xml:space="preserve"> du gouvernement français </w:t>
      </w:r>
      <w:r w:rsidR="00BA2753" w:rsidRPr="008B2780">
        <w:rPr>
          <w:rFonts w:ascii="Garamond" w:hAnsi="Garamond"/>
          <w:sz w:val="22"/>
          <w:szCs w:val="22"/>
        </w:rPr>
        <w:t>durant leur séjour en France</w:t>
      </w:r>
      <w:r w:rsidRPr="008B2780">
        <w:rPr>
          <w:rFonts w:ascii="Garamond" w:hAnsi="Garamond"/>
          <w:sz w:val="22"/>
          <w:szCs w:val="22"/>
        </w:rPr>
        <w:t xml:space="preserve"> (un séjour équilibré entre Maroc et France doit être prévu</w:t>
      </w:r>
      <w:r w:rsidR="00A6054A" w:rsidRPr="008B2780">
        <w:rPr>
          <w:rFonts w:ascii="Garamond" w:hAnsi="Garamond"/>
          <w:sz w:val="22"/>
          <w:szCs w:val="22"/>
        </w:rPr>
        <w:t xml:space="preserve">) ; </w:t>
      </w:r>
      <w:r w:rsidRPr="008B2780">
        <w:rPr>
          <w:rFonts w:ascii="Garamond" w:hAnsi="Garamond"/>
          <w:sz w:val="22"/>
          <w:szCs w:val="22"/>
        </w:rPr>
        <w:t xml:space="preserve">il serait souhaitable qu’ils soient boursiers d’un organisme marocain durant leur séjour </w:t>
      </w:r>
      <w:r w:rsidR="00271527" w:rsidRPr="008B2780">
        <w:rPr>
          <w:rFonts w:ascii="Garamond" w:hAnsi="Garamond"/>
          <w:sz w:val="22"/>
          <w:szCs w:val="22"/>
        </w:rPr>
        <w:t>au Maroc</w:t>
      </w:r>
      <w:r w:rsidR="009063E5" w:rsidRPr="008B2780">
        <w:rPr>
          <w:rFonts w:ascii="Garamond" w:hAnsi="Garamond"/>
          <w:sz w:val="22"/>
          <w:szCs w:val="22"/>
        </w:rPr>
        <w:t xml:space="preserve">. Ainsi </w:t>
      </w:r>
      <w:r w:rsidR="009063E5" w:rsidRPr="00B723A7">
        <w:rPr>
          <w:rFonts w:ascii="Garamond" w:hAnsi="Garamond"/>
          <w:b/>
          <w:bCs/>
          <w:sz w:val="22"/>
          <w:szCs w:val="22"/>
        </w:rPr>
        <w:t>les boursiers d’excellence seront favorisés</w:t>
      </w:r>
      <w:r w:rsidR="009063E5" w:rsidRPr="008B2780">
        <w:rPr>
          <w:rFonts w:ascii="Garamond" w:hAnsi="Garamond"/>
          <w:sz w:val="22"/>
          <w:szCs w:val="22"/>
        </w:rPr>
        <w:t>.</w:t>
      </w:r>
    </w:p>
    <w:p w:rsidR="000A23B6" w:rsidRPr="008B2780" w:rsidRDefault="00935521" w:rsidP="00082CD3">
      <w:pPr>
        <w:spacing w:after="120"/>
        <w:jc w:val="both"/>
        <w:rPr>
          <w:rFonts w:ascii="Garamond" w:hAnsi="Garamond"/>
          <w:sz w:val="22"/>
          <w:szCs w:val="22"/>
        </w:rPr>
      </w:pPr>
      <w:r w:rsidRPr="008B2780">
        <w:rPr>
          <w:rFonts w:ascii="Garamond" w:hAnsi="Garamond"/>
          <w:sz w:val="22"/>
          <w:szCs w:val="22"/>
        </w:rPr>
        <w:t xml:space="preserve">Le projet bénéficiera </w:t>
      </w:r>
      <w:r w:rsidR="009C552C" w:rsidRPr="008B2780">
        <w:rPr>
          <w:rFonts w:ascii="Garamond" w:hAnsi="Garamond"/>
          <w:sz w:val="22"/>
          <w:szCs w:val="22"/>
        </w:rPr>
        <w:t xml:space="preserve">chaque année, du </w:t>
      </w:r>
      <w:proofErr w:type="spellStart"/>
      <w:r w:rsidR="009C552C" w:rsidRPr="008B2780">
        <w:rPr>
          <w:rFonts w:ascii="Garamond" w:hAnsi="Garamond"/>
          <w:sz w:val="22"/>
          <w:szCs w:val="22"/>
        </w:rPr>
        <w:t>coté</w:t>
      </w:r>
      <w:proofErr w:type="spellEnd"/>
      <w:r w:rsidR="009C552C" w:rsidRPr="008B2780">
        <w:rPr>
          <w:rFonts w:ascii="Garamond" w:hAnsi="Garamond"/>
          <w:sz w:val="22"/>
          <w:szCs w:val="22"/>
        </w:rPr>
        <w:t xml:space="preserve"> français</w:t>
      </w:r>
      <w:r w:rsidR="007249E7" w:rsidRPr="008B2780">
        <w:rPr>
          <w:rFonts w:ascii="Garamond" w:hAnsi="Garamond"/>
          <w:sz w:val="22"/>
          <w:szCs w:val="22"/>
        </w:rPr>
        <w:t> </w:t>
      </w:r>
      <w:r w:rsidR="00D015F5" w:rsidRPr="008B2780">
        <w:rPr>
          <w:rFonts w:ascii="Garamond" w:hAnsi="Garamond"/>
          <w:sz w:val="22"/>
          <w:szCs w:val="22"/>
        </w:rPr>
        <w:t xml:space="preserve">de </w:t>
      </w:r>
      <w:r w:rsidR="007249E7" w:rsidRPr="008B2780">
        <w:rPr>
          <w:rFonts w:ascii="Garamond" w:hAnsi="Garamond"/>
          <w:sz w:val="22"/>
          <w:szCs w:val="22"/>
        </w:rPr>
        <w:t>:</w:t>
      </w:r>
    </w:p>
    <w:p w:rsidR="009C552C" w:rsidRPr="00F52D7F" w:rsidRDefault="00367BAA" w:rsidP="00874939">
      <w:pPr>
        <w:numPr>
          <w:ilvl w:val="0"/>
          <w:numId w:val="24"/>
        </w:numPr>
        <w:spacing w:after="120"/>
        <w:ind w:left="714" w:hanging="357"/>
        <w:jc w:val="both"/>
      </w:pPr>
      <w:r w:rsidRPr="00874939">
        <w:rPr>
          <w:rFonts w:ascii="Garamond" w:hAnsi="Garamond"/>
          <w:sz w:val="22"/>
          <w:szCs w:val="22"/>
        </w:rPr>
        <w:t xml:space="preserve">jusqu’à </w:t>
      </w:r>
      <w:r w:rsidR="00874939" w:rsidRPr="00874939">
        <w:rPr>
          <w:rFonts w:ascii="Garamond" w:hAnsi="Garamond"/>
          <w:sz w:val="22"/>
          <w:szCs w:val="22"/>
        </w:rPr>
        <w:t>4</w:t>
      </w:r>
      <w:r w:rsidR="009C552C" w:rsidRPr="00874939">
        <w:rPr>
          <w:rFonts w:ascii="Garamond" w:hAnsi="Garamond"/>
          <w:sz w:val="22"/>
          <w:szCs w:val="22"/>
        </w:rPr>
        <w:t xml:space="preserve"> mois de séjour junior (pour </w:t>
      </w:r>
      <w:r w:rsidR="00874939" w:rsidRPr="00874939">
        <w:rPr>
          <w:rFonts w:ascii="Garamond" w:hAnsi="Garamond"/>
          <w:sz w:val="22"/>
          <w:szCs w:val="22"/>
        </w:rPr>
        <w:t xml:space="preserve">le doctorant </w:t>
      </w:r>
      <w:r w:rsidR="009C552C" w:rsidRPr="00874939">
        <w:rPr>
          <w:rFonts w:ascii="Garamond" w:hAnsi="Garamond"/>
          <w:sz w:val="22"/>
          <w:szCs w:val="22"/>
        </w:rPr>
        <w:t>re</w:t>
      </w:r>
      <w:r w:rsidR="00935521" w:rsidRPr="00874939">
        <w:rPr>
          <w:rFonts w:ascii="Garamond" w:hAnsi="Garamond"/>
          <w:sz w:val="22"/>
          <w:szCs w:val="22"/>
        </w:rPr>
        <w:t>levant de la partie marocaine)</w:t>
      </w:r>
      <w:r w:rsidR="00B95056" w:rsidRPr="00874939">
        <w:rPr>
          <w:rFonts w:ascii="Garamond" w:hAnsi="Garamond"/>
          <w:sz w:val="22"/>
          <w:szCs w:val="22"/>
        </w:rPr>
        <w:t>,</w:t>
      </w:r>
      <w:r w:rsidRPr="00874939">
        <w:rPr>
          <w:rFonts w:ascii="Garamond" w:hAnsi="Garamond"/>
          <w:sz w:val="22"/>
          <w:szCs w:val="22"/>
        </w:rPr>
        <w:t xml:space="preserve"> en un seul séjour</w:t>
      </w:r>
      <w:r w:rsidRPr="00F52D7F">
        <w:t> ;</w:t>
      </w:r>
    </w:p>
    <w:p w:rsidR="00935521" w:rsidRPr="00874939" w:rsidRDefault="00935521" w:rsidP="00874939">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 billet d'avion aller-retour pour </w:t>
      </w:r>
      <w:r w:rsidR="00874939" w:rsidRPr="00874939">
        <w:rPr>
          <w:rFonts w:ascii="Garamond" w:hAnsi="Garamond"/>
          <w:sz w:val="22"/>
          <w:szCs w:val="22"/>
        </w:rPr>
        <w:t xml:space="preserve">le </w:t>
      </w:r>
      <w:proofErr w:type="spellStart"/>
      <w:r w:rsidR="00874939" w:rsidRPr="00874939">
        <w:rPr>
          <w:rFonts w:ascii="Garamond" w:hAnsi="Garamond"/>
          <w:sz w:val="22"/>
          <w:szCs w:val="22"/>
        </w:rPr>
        <w:t>co</w:t>
      </w:r>
      <w:proofErr w:type="spellEnd"/>
      <w:r w:rsidR="00874939" w:rsidRPr="00874939">
        <w:rPr>
          <w:rFonts w:ascii="Garamond" w:hAnsi="Garamond"/>
          <w:sz w:val="22"/>
          <w:szCs w:val="22"/>
        </w:rPr>
        <w:t>-encadrant français</w:t>
      </w:r>
      <w:r w:rsidR="00367BAA" w:rsidRPr="00874939">
        <w:rPr>
          <w:rFonts w:ascii="Garamond" w:hAnsi="Garamond"/>
          <w:sz w:val="22"/>
          <w:szCs w:val="22"/>
        </w:rPr>
        <w:t> ;</w:t>
      </w:r>
    </w:p>
    <w:p w:rsidR="00935521" w:rsidRPr="00874939" w:rsidRDefault="00935521" w:rsidP="00075482">
      <w:pPr>
        <w:numPr>
          <w:ilvl w:val="0"/>
          <w:numId w:val="24"/>
        </w:numPr>
        <w:spacing w:after="120"/>
        <w:ind w:left="714" w:hanging="357"/>
        <w:jc w:val="both"/>
        <w:rPr>
          <w:rFonts w:ascii="Garamond" w:hAnsi="Garamond"/>
          <w:sz w:val="22"/>
          <w:szCs w:val="22"/>
        </w:rPr>
      </w:pPr>
      <w:r w:rsidRPr="00874939">
        <w:rPr>
          <w:rFonts w:ascii="Garamond" w:hAnsi="Garamond"/>
          <w:sz w:val="22"/>
          <w:szCs w:val="22"/>
        </w:rPr>
        <w:t xml:space="preserve">une semaine </w:t>
      </w:r>
      <w:r w:rsidR="001B54EA" w:rsidRPr="00874939">
        <w:rPr>
          <w:rFonts w:ascii="Garamond" w:hAnsi="Garamond"/>
          <w:sz w:val="22"/>
          <w:szCs w:val="22"/>
        </w:rPr>
        <w:t>d’invitation</w:t>
      </w:r>
      <w:r w:rsidRPr="00874939">
        <w:rPr>
          <w:rFonts w:ascii="Garamond" w:hAnsi="Garamond"/>
          <w:sz w:val="22"/>
          <w:szCs w:val="22"/>
        </w:rPr>
        <w:t xml:space="preserve"> senior (</w:t>
      </w:r>
      <w:r w:rsidR="002618FC" w:rsidRPr="00874939">
        <w:rPr>
          <w:rFonts w:ascii="Garamond" w:hAnsi="Garamond"/>
          <w:sz w:val="22"/>
          <w:szCs w:val="22"/>
        </w:rPr>
        <w:t>forfait</w:t>
      </w:r>
      <w:r w:rsidRPr="00874939">
        <w:rPr>
          <w:rFonts w:ascii="Garamond" w:hAnsi="Garamond"/>
          <w:sz w:val="22"/>
          <w:szCs w:val="22"/>
        </w:rPr>
        <w:t xml:space="preserve">) pour </w:t>
      </w:r>
      <w:r w:rsidR="00874939">
        <w:rPr>
          <w:rFonts w:ascii="Garamond" w:hAnsi="Garamond"/>
          <w:sz w:val="22"/>
          <w:szCs w:val="22"/>
        </w:rPr>
        <w:t xml:space="preserve">le </w:t>
      </w:r>
      <w:proofErr w:type="spellStart"/>
      <w:r w:rsidR="00874939">
        <w:rPr>
          <w:rFonts w:ascii="Garamond" w:hAnsi="Garamond"/>
          <w:sz w:val="22"/>
          <w:szCs w:val="22"/>
        </w:rPr>
        <w:t>co</w:t>
      </w:r>
      <w:proofErr w:type="spellEnd"/>
      <w:r w:rsidR="00874939">
        <w:rPr>
          <w:rFonts w:ascii="Garamond" w:hAnsi="Garamond"/>
          <w:sz w:val="22"/>
          <w:szCs w:val="22"/>
        </w:rPr>
        <w:t>-encadrant marocain</w:t>
      </w:r>
      <w:r w:rsidR="001B54EA" w:rsidRPr="00874939">
        <w:rPr>
          <w:rFonts w:ascii="Garamond" w:hAnsi="Garamond"/>
          <w:sz w:val="22"/>
          <w:szCs w:val="22"/>
        </w:rPr>
        <w:t>.</w:t>
      </w:r>
    </w:p>
    <w:p w:rsidR="00075482" w:rsidRDefault="00935521" w:rsidP="00082CD3">
      <w:pPr>
        <w:suppressAutoHyphens/>
        <w:spacing w:after="120"/>
        <w:ind w:right="480"/>
        <w:jc w:val="both"/>
        <w:rPr>
          <w:rFonts w:ascii="Garamond" w:hAnsi="Garamond"/>
          <w:sz w:val="22"/>
          <w:szCs w:val="22"/>
        </w:rPr>
      </w:pPr>
      <w:r w:rsidRPr="008B2780">
        <w:rPr>
          <w:rFonts w:ascii="Garamond" w:hAnsi="Garamond"/>
          <w:sz w:val="22"/>
          <w:szCs w:val="22"/>
        </w:rPr>
        <w:t>Du côté marocain, les moyens correspondants sont attribués</w:t>
      </w:r>
      <w:r w:rsidR="002618FC">
        <w:rPr>
          <w:rFonts w:ascii="Garamond" w:hAnsi="Garamond"/>
          <w:sz w:val="22"/>
          <w:szCs w:val="22"/>
        </w:rPr>
        <w:t xml:space="preserve"> par le MESRSFC</w:t>
      </w:r>
      <w:r w:rsidR="00956C9D" w:rsidRPr="008B2780">
        <w:rPr>
          <w:rFonts w:ascii="Garamond" w:hAnsi="Garamond"/>
          <w:sz w:val="22"/>
          <w:szCs w:val="22"/>
        </w:rPr>
        <w:t xml:space="preserve">, selon les termes de </w:t>
      </w:r>
      <w:smartTag w:uri="urn:schemas-microsoft-com:office:smarttags" w:element="PersonName">
        <w:smartTagPr>
          <w:attr w:name="ProductID" w:val="la Convention"/>
        </w:smartTagPr>
        <w:r w:rsidR="00956C9D" w:rsidRPr="008B2780">
          <w:rPr>
            <w:rFonts w:ascii="Garamond" w:hAnsi="Garamond"/>
            <w:sz w:val="22"/>
            <w:szCs w:val="22"/>
          </w:rPr>
          <w:t xml:space="preserve">la </w:t>
        </w:r>
        <w:r w:rsidR="00271527" w:rsidRPr="008B2780">
          <w:rPr>
            <w:rFonts w:ascii="Garamond" w:hAnsi="Garamond"/>
            <w:sz w:val="22"/>
            <w:szCs w:val="22"/>
          </w:rPr>
          <w:t>Convention</w:t>
        </w:r>
      </w:smartTag>
      <w:r w:rsidR="00271527" w:rsidRPr="008B2780">
        <w:rPr>
          <w:rFonts w:ascii="Garamond" w:hAnsi="Garamond"/>
          <w:sz w:val="22"/>
          <w:szCs w:val="22"/>
        </w:rPr>
        <w:t xml:space="preserve"> de partenariat pour </w:t>
      </w:r>
      <w:smartTag w:uri="urn:schemas-microsoft-com:office:smarttags" w:element="PersonName">
        <w:smartTagPr>
          <w:attr w:name="ProductID" w:val="la Coop￩ration Culturelle"/>
        </w:smartTagPr>
        <w:r w:rsidR="00271527" w:rsidRPr="008B2780">
          <w:rPr>
            <w:rFonts w:ascii="Garamond" w:hAnsi="Garamond"/>
            <w:sz w:val="22"/>
            <w:szCs w:val="22"/>
          </w:rPr>
          <w:t>la Coopération Culturelle</w:t>
        </w:r>
      </w:smartTag>
      <w:r w:rsidR="00271527" w:rsidRPr="008B2780">
        <w:rPr>
          <w:rFonts w:ascii="Garamond" w:hAnsi="Garamond"/>
          <w:sz w:val="22"/>
          <w:szCs w:val="22"/>
        </w:rPr>
        <w:t xml:space="preserve"> et le Développement entre le Gouvernement du Royaume du Maroc et le Gouvernement de </w:t>
      </w:r>
      <w:smartTag w:uri="urn:schemas-microsoft-com:office:smarttags" w:element="PersonName">
        <w:smartTagPr>
          <w:attr w:name="ProductID" w:val="la R￩publique Fran￧aise"/>
        </w:smartTagPr>
        <w:r w:rsidR="00271527" w:rsidRPr="008B2780">
          <w:rPr>
            <w:rFonts w:ascii="Garamond" w:hAnsi="Garamond"/>
            <w:sz w:val="22"/>
            <w:szCs w:val="22"/>
          </w:rPr>
          <w:t>la République Française</w:t>
        </w:r>
      </w:smartTag>
      <w:r w:rsidR="00271527" w:rsidRPr="008B2780">
        <w:rPr>
          <w:rFonts w:ascii="Garamond" w:hAnsi="Garamond"/>
          <w:sz w:val="22"/>
          <w:szCs w:val="22"/>
        </w:rPr>
        <w:t>, de 2003</w:t>
      </w:r>
      <w:r w:rsidR="00075482">
        <w:rPr>
          <w:rFonts w:ascii="Garamond" w:hAnsi="Garamond"/>
          <w:sz w:val="22"/>
          <w:szCs w:val="22"/>
        </w:rPr>
        <w:t> :</w:t>
      </w:r>
    </w:p>
    <w:p w:rsidR="00BE4CBB" w:rsidRPr="00BE4CBB" w:rsidRDefault="00075482" w:rsidP="00874939">
      <w:pPr>
        <w:pStyle w:val="Commentaire"/>
        <w:ind w:firstLine="708"/>
        <w:rPr>
          <w:rFonts w:ascii="Garamond" w:hAnsi="Garamond"/>
          <w:sz w:val="22"/>
          <w:szCs w:val="22"/>
        </w:rPr>
      </w:pPr>
      <w:r w:rsidRPr="00BE4CBB">
        <w:rPr>
          <w:rFonts w:ascii="Garamond" w:hAnsi="Garamond"/>
          <w:sz w:val="22"/>
          <w:szCs w:val="22"/>
        </w:rPr>
        <w:lastRenderedPageBreak/>
        <w:t xml:space="preserve">- </w:t>
      </w:r>
      <w:r w:rsidR="001A7BAA" w:rsidRPr="00BE4CBB">
        <w:rPr>
          <w:rFonts w:ascii="Garamond" w:hAnsi="Garamond"/>
          <w:sz w:val="22"/>
          <w:szCs w:val="22"/>
        </w:rPr>
        <w:t>billets d’av</w:t>
      </w:r>
      <w:r w:rsidR="00617901" w:rsidRPr="00BE4CBB">
        <w:rPr>
          <w:rFonts w:ascii="Garamond" w:hAnsi="Garamond"/>
          <w:sz w:val="22"/>
          <w:szCs w:val="22"/>
        </w:rPr>
        <w:t xml:space="preserve">ion </w:t>
      </w:r>
      <w:r w:rsidR="00874939" w:rsidRPr="00BE4CBB">
        <w:rPr>
          <w:rFonts w:ascii="Garamond" w:hAnsi="Garamond"/>
          <w:sz w:val="22"/>
          <w:szCs w:val="22"/>
        </w:rPr>
        <w:t>du doctorant e</w:t>
      </w:r>
      <w:r w:rsidRPr="00BE4CBB">
        <w:rPr>
          <w:rFonts w:ascii="Garamond" w:hAnsi="Garamond"/>
          <w:sz w:val="22"/>
          <w:szCs w:val="22"/>
        </w:rPr>
        <w:t xml:space="preserve">t </w:t>
      </w:r>
      <w:r w:rsidR="00874939" w:rsidRPr="00BE4CBB">
        <w:rPr>
          <w:rFonts w:ascii="Garamond" w:hAnsi="Garamond"/>
          <w:sz w:val="22"/>
          <w:szCs w:val="22"/>
        </w:rPr>
        <w:t xml:space="preserve">du </w:t>
      </w:r>
      <w:proofErr w:type="spellStart"/>
      <w:r w:rsidR="00874939" w:rsidRPr="00BE4CBB">
        <w:rPr>
          <w:rFonts w:ascii="Garamond" w:hAnsi="Garamond"/>
          <w:sz w:val="22"/>
          <w:szCs w:val="22"/>
        </w:rPr>
        <w:t>co</w:t>
      </w:r>
      <w:proofErr w:type="spellEnd"/>
      <w:r w:rsidR="00874939" w:rsidRPr="00BE4CBB">
        <w:rPr>
          <w:rFonts w:ascii="Garamond" w:hAnsi="Garamond"/>
          <w:sz w:val="22"/>
          <w:szCs w:val="22"/>
        </w:rPr>
        <w:t>-encadrant</w:t>
      </w:r>
      <w:r w:rsidR="001A7BAA" w:rsidRPr="00BE4CBB">
        <w:rPr>
          <w:rFonts w:ascii="Garamond" w:hAnsi="Garamond"/>
          <w:sz w:val="22"/>
          <w:szCs w:val="22"/>
        </w:rPr>
        <w:t xml:space="preserve">, séjour </w:t>
      </w:r>
      <w:r w:rsidR="00874939" w:rsidRPr="00BE4CBB">
        <w:rPr>
          <w:rFonts w:ascii="Garamond" w:hAnsi="Garamond"/>
          <w:sz w:val="22"/>
          <w:szCs w:val="22"/>
        </w:rPr>
        <w:t xml:space="preserve">du </w:t>
      </w:r>
      <w:proofErr w:type="spellStart"/>
      <w:r w:rsidR="00874939" w:rsidRPr="00BE4CBB">
        <w:rPr>
          <w:rFonts w:ascii="Garamond" w:hAnsi="Garamond"/>
          <w:sz w:val="22"/>
          <w:szCs w:val="22"/>
        </w:rPr>
        <w:t>co</w:t>
      </w:r>
      <w:proofErr w:type="spellEnd"/>
      <w:r w:rsidR="00874939" w:rsidRPr="00BE4CBB">
        <w:rPr>
          <w:rFonts w:ascii="Garamond" w:hAnsi="Garamond"/>
          <w:sz w:val="22"/>
          <w:szCs w:val="22"/>
        </w:rPr>
        <w:t xml:space="preserve">-encadrant </w:t>
      </w:r>
      <w:r w:rsidR="001A7BAA" w:rsidRPr="00BE4CBB">
        <w:rPr>
          <w:rFonts w:ascii="Garamond" w:hAnsi="Garamond"/>
          <w:sz w:val="22"/>
          <w:szCs w:val="22"/>
        </w:rPr>
        <w:t>français</w:t>
      </w:r>
      <w:r w:rsidR="005B566A">
        <w:rPr>
          <w:rFonts w:ascii="Garamond" w:hAnsi="Garamond"/>
          <w:sz w:val="22"/>
          <w:szCs w:val="22"/>
        </w:rPr>
        <w:t xml:space="preserve"> (per </w:t>
      </w:r>
      <w:proofErr w:type="spellStart"/>
      <w:r w:rsidR="005B566A">
        <w:rPr>
          <w:rFonts w:ascii="Garamond" w:hAnsi="Garamond"/>
          <w:sz w:val="22"/>
          <w:szCs w:val="22"/>
        </w:rPr>
        <w:t>die</w:t>
      </w:r>
      <w:r w:rsidR="00861C26" w:rsidRPr="00BE4CBB">
        <w:rPr>
          <w:rFonts w:ascii="Garamond" w:hAnsi="Garamond"/>
          <w:sz w:val="22"/>
          <w:szCs w:val="22"/>
        </w:rPr>
        <w:t>ms</w:t>
      </w:r>
      <w:proofErr w:type="spellEnd"/>
      <w:r w:rsidR="00861C26" w:rsidRPr="00BE4CBB">
        <w:rPr>
          <w:rFonts w:ascii="Garamond" w:hAnsi="Garamond"/>
          <w:sz w:val="22"/>
          <w:szCs w:val="22"/>
        </w:rPr>
        <w:t>)</w:t>
      </w:r>
      <w:r w:rsidR="00271527" w:rsidRPr="00BE4CBB">
        <w:rPr>
          <w:rFonts w:ascii="Garamond" w:hAnsi="Garamond"/>
          <w:sz w:val="22"/>
          <w:szCs w:val="22"/>
        </w:rPr>
        <w:t>.</w:t>
      </w:r>
      <w:r w:rsidR="001B54EA" w:rsidRPr="00BE4CBB">
        <w:rPr>
          <w:rFonts w:ascii="Garamond" w:hAnsi="Garamond"/>
          <w:sz w:val="22"/>
          <w:szCs w:val="22"/>
        </w:rPr>
        <w:t xml:space="preserve"> </w:t>
      </w:r>
    </w:p>
    <w:p w:rsidR="00BE4CBB" w:rsidRPr="00BE4CBB" w:rsidRDefault="00BE4CBB" w:rsidP="00BE4CBB">
      <w:pPr>
        <w:pStyle w:val="Commentaire"/>
        <w:rPr>
          <w:rFonts w:ascii="Garamond" w:hAnsi="Garamond"/>
          <w:sz w:val="22"/>
          <w:szCs w:val="22"/>
        </w:rPr>
      </w:pPr>
    </w:p>
    <w:p w:rsidR="00B95056" w:rsidRPr="007C5358" w:rsidRDefault="001B54EA" w:rsidP="00BC30AE">
      <w:pPr>
        <w:pStyle w:val="Commentaire"/>
        <w:rPr>
          <w:rFonts w:ascii="Garamond" w:hAnsi="Garamond"/>
          <w:sz w:val="22"/>
          <w:szCs w:val="22"/>
          <w:u w:val="single"/>
        </w:rPr>
      </w:pPr>
      <w:r w:rsidRPr="007C5358">
        <w:rPr>
          <w:rFonts w:ascii="Garamond" w:hAnsi="Garamond"/>
          <w:b/>
          <w:bCs/>
          <w:sz w:val="22"/>
          <w:szCs w:val="22"/>
        </w:rPr>
        <w:t>La gestion de ce</w:t>
      </w:r>
      <w:r w:rsidR="00BC30AE" w:rsidRPr="007C5358">
        <w:rPr>
          <w:rFonts w:ascii="Garamond" w:hAnsi="Garamond"/>
          <w:b/>
          <w:bCs/>
          <w:sz w:val="22"/>
          <w:szCs w:val="22"/>
        </w:rPr>
        <w:t xml:space="preserve"> programme </w:t>
      </w:r>
      <w:r w:rsidRPr="007C5358">
        <w:rPr>
          <w:rFonts w:ascii="Garamond" w:hAnsi="Garamond"/>
          <w:b/>
          <w:bCs/>
          <w:sz w:val="22"/>
          <w:szCs w:val="22"/>
        </w:rPr>
        <w:t>est confiée par le MESRSFC au CNRST.</w:t>
      </w:r>
      <w:r w:rsidR="005B566A" w:rsidRPr="007C5358">
        <w:rPr>
          <w:rFonts w:ascii="Garamond" w:hAnsi="Garamond"/>
          <w:b/>
          <w:bCs/>
          <w:sz w:val="22"/>
          <w:szCs w:val="22"/>
        </w:rPr>
        <w:t xml:space="preserve"> </w:t>
      </w:r>
      <w:r w:rsidR="00805B20" w:rsidRPr="007C5358">
        <w:t xml:space="preserve"> </w:t>
      </w:r>
      <w:r w:rsidR="00805B20" w:rsidRPr="007C5358">
        <w:rPr>
          <w:rFonts w:ascii="Garamond" w:hAnsi="Garamond"/>
          <w:b/>
          <w:bCs/>
          <w:sz w:val="22"/>
          <w:szCs w:val="22"/>
        </w:rPr>
        <w:t xml:space="preserve">Il est l’opérateur de référence pour </w:t>
      </w:r>
      <w:r w:rsidR="00BC30AE" w:rsidRPr="007C5358">
        <w:rPr>
          <w:rFonts w:ascii="Garamond" w:hAnsi="Garamond"/>
          <w:b/>
          <w:bCs/>
          <w:sz w:val="22"/>
          <w:szCs w:val="22"/>
        </w:rPr>
        <w:t>s</w:t>
      </w:r>
      <w:r w:rsidR="00805B20" w:rsidRPr="007C5358">
        <w:rPr>
          <w:rFonts w:ascii="Garamond" w:hAnsi="Garamond"/>
          <w:b/>
          <w:bCs/>
          <w:sz w:val="22"/>
          <w:szCs w:val="22"/>
        </w:rPr>
        <w:t>a</w:t>
      </w:r>
      <w:r w:rsidR="007C5358" w:rsidRPr="007C5358">
        <w:rPr>
          <w:rFonts w:ascii="Garamond" w:hAnsi="Garamond"/>
          <w:b/>
          <w:bCs/>
          <w:sz w:val="22"/>
          <w:szCs w:val="22"/>
        </w:rPr>
        <w:t xml:space="preserve"> </w:t>
      </w:r>
      <w:r w:rsidR="007C5358">
        <w:rPr>
          <w:rFonts w:ascii="Garamond" w:hAnsi="Garamond"/>
          <w:b/>
          <w:bCs/>
          <w:sz w:val="22"/>
          <w:szCs w:val="22"/>
        </w:rPr>
        <w:t xml:space="preserve">mise en œuvre. </w:t>
      </w:r>
      <w:r w:rsidR="00805B20" w:rsidRPr="007C5358">
        <w:rPr>
          <w:rFonts w:ascii="Garamond" w:hAnsi="Garamond"/>
          <w:b/>
          <w:bCs/>
          <w:sz w:val="22"/>
          <w:szCs w:val="22"/>
        </w:rPr>
        <w:t xml:space="preserve">Contact : Mme Bennani : </w:t>
      </w:r>
      <w:hyperlink r:id="rId18" w:history="1">
        <w:r w:rsidR="00BC30AE" w:rsidRPr="007C5358">
          <w:rPr>
            <w:rStyle w:val="Lienhypertexte"/>
            <w:rFonts w:ascii="Garamond" w:hAnsi="Garamond"/>
            <w:sz w:val="22"/>
            <w:szCs w:val="22"/>
          </w:rPr>
          <w:t>cedocs@cnrst.ma</w:t>
        </w:r>
      </w:hyperlink>
    </w:p>
    <w:p w:rsidR="005B566A" w:rsidRDefault="005B566A" w:rsidP="00082CD3">
      <w:pPr>
        <w:suppressAutoHyphens/>
        <w:spacing w:after="120"/>
        <w:ind w:right="480"/>
        <w:jc w:val="both"/>
        <w:rPr>
          <w:rFonts w:ascii="Garamond" w:hAnsi="Garamond"/>
          <w:i/>
          <w:iCs/>
          <w:sz w:val="22"/>
          <w:szCs w:val="22"/>
        </w:rPr>
      </w:pPr>
    </w:p>
    <w:p w:rsidR="00367BAA" w:rsidRPr="00BE4CBB" w:rsidRDefault="006F0AC9" w:rsidP="00082CD3">
      <w:pPr>
        <w:suppressAutoHyphens/>
        <w:spacing w:after="120"/>
        <w:ind w:right="480"/>
        <w:jc w:val="both"/>
        <w:rPr>
          <w:rFonts w:ascii="Garamond" w:hAnsi="Garamond"/>
          <w:i/>
          <w:iCs/>
          <w:sz w:val="22"/>
          <w:szCs w:val="22"/>
        </w:rPr>
      </w:pPr>
      <w:r w:rsidRPr="00BE4CBB">
        <w:rPr>
          <w:rFonts w:ascii="Garamond" w:hAnsi="Garamond"/>
          <w:i/>
          <w:iCs/>
          <w:sz w:val="22"/>
          <w:szCs w:val="22"/>
        </w:rPr>
        <w:t xml:space="preserve">Les ordres de grandeur sont donnés à titre indicatif, ils permettent aux équipes </w:t>
      </w:r>
      <w:r w:rsidR="00A6054A" w:rsidRPr="00BE4CBB">
        <w:rPr>
          <w:rFonts w:ascii="Garamond" w:hAnsi="Garamond"/>
          <w:i/>
          <w:iCs/>
          <w:sz w:val="22"/>
          <w:szCs w:val="22"/>
        </w:rPr>
        <w:t>d’avoir une estimation des moyens accordés</w:t>
      </w:r>
      <w:r w:rsidRPr="00BE4CBB">
        <w:rPr>
          <w:rFonts w:ascii="Garamond" w:hAnsi="Garamond"/>
          <w:i/>
          <w:iCs/>
          <w:sz w:val="22"/>
          <w:szCs w:val="22"/>
        </w:rPr>
        <w:t>, mais les demandes</w:t>
      </w:r>
      <w:r w:rsidR="00E7166B" w:rsidRPr="00BE4CBB">
        <w:rPr>
          <w:rFonts w:ascii="Garamond" w:hAnsi="Garamond"/>
          <w:i/>
          <w:iCs/>
          <w:sz w:val="22"/>
          <w:szCs w:val="22"/>
        </w:rPr>
        <w:t xml:space="preserve"> seront évaluées au cas par cas.</w:t>
      </w:r>
    </w:p>
    <w:p w:rsidR="00174D80" w:rsidRDefault="00174D80" w:rsidP="00367BAA">
      <w:pPr>
        <w:suppressAutoHyphens/>
        <w:spacing w:after="120"/>
        <w:ind w:right="480"/>
        <w:jc w:val="both"/>
        <w:rPr>
          <w:rFonts w:ascii="Garamond" w:hAnsi="Garamond"/>
          <w:b/>
        </w:rPr>
      </w:pPr>
    </w:p>
    <w:p w:rsidR="006D7821" w:rsidRPr="00D973BC" w:rsidRDefault="006D2415" w:rsidP="00367BAA">
      <w:pPr>
        <w:suppressAutoHyphens/>
        <w:spacing w:after="120"/>
        <w:ind w:right="480"/>
        <w:jc w:val="both"/>
        <w:rPr>
          <w:rFonts w:ascii="Garamond" w:hAnsi="Garamond"/>
          <w:b/>
        </w:rPr>
      </w:pPr>
      <w:r w:rsidRPr="00D973BC">
        <w:rPr>
          <w:rFonts w:ascii="Garamond" w:hAnsi="Garamond"/>
          <w:b/>
        </w:rPr>
        <w:t>2.3. Organisation de l’appel et sélection</w:t>
      </w:r>
      <w:r w:rsidRPr="00B60D97">
        <w:rPr>
          <w:rFonts w:ascii="Garamond" w:hAnsi="Garamond"/>
          <w:b/>
        </w:rPr>
        <w:t>s</w:t>
      </w:r>
      <w:r w:rsidRPr="00D973BC">
        <w:rPr>
          <w:rFonts w:ascii="Garamond" w:hAnsi="Garamond"/>
          <w:b/>
        </w:rPr>
        <w:t xml:space="preserve"> des projets</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2.3.1 Constitution des dossiers</w:t>
      </w:r>
    </w:p>
    <w:p w:rsidR="00B95AE6" w:rsidRPr="007C5358" w:rsidRDefault="0080331D" w:rsidP="00FC1329">
      <w:pPr>
        <w:spacing w:after="120"/>
        <w:jc w:val="both"/>
        <w:rPr>
          <w:rFonts w:ascii="Garamond" w:hAnsi="Garamond"/>
          <w:sz w:val="22"/>
          <w:szCs w:val="22"/>
        </w:rPr>
      </w:pPr>
      <w:r w:rsidRPr="007C5358">
        <w:rPr>
          <w:rFonts w:ascii="Garamond" w:hAnsi="Garamond"/>
          <w:b/>
          <w:sz w:val="22"/>
          <w:szCs w:val="22"/>
        </w:rPr>
        <w:t xml:space="preserve">Chaque </w:t>
      </w:r>
      <w:r w:rsidR="00FC1329" w:rsidRPr="007C5358">
        <w:rPr>
          <w:rFonts w:ascii="Garamond" w:hAnsi="Garamond"/>
          <w:b/>
          <w:sz w:val="22"/>
          <w:szCs w:val="22"/>
        </w:rPr>
        <w:t>centre d’études doctorales</w:t>
      </w:r>
      <w:r w:rsidR="006D2415" w:rsidRPr="007C5358">
        <w:rPr>
          <w:rFonts w:ascii="Garamond" w:hAnsi="Garamond"/>
          <w:b/>
          <w:sz w:val="22"/>
          <w:szCs w:val="22"/>
        </w:rPr>
        <w:t xml:space="preserve"> peut présenter </w:t>
      </w:r>
      <w:r w:rsidR="00BC30AE" w:rsidRPr="007C5358">
        <w:rPr>
          <w:rFonts w:ascii="Garamond" w:hAnsi="Garamond"/>
          <w:b/>
          <w:sz w:val="22"/>
          <w:szCs w:val="22"/>
        </w:rPr>
        <w:t xml:space="preserve">jusqu’à 4 </w:t>
      </w:r>
      <w:r w:rsidR="00805B20" w:rsidRPr="007C5358">
        <w:rPr>
          <w:rFonts w:ascii="Garamond" w:hAnsi="Garamond"/>
          <w:b/>
          <w:sz w:val="22"/>
          <w:szCs w:val="22"/>
        </w:rPr>
        <w:t>projets</w:t>
      </w:r>
      <w:r w:rsidR="006D2415" w:rsidRPr="007C5358">
        <w:rPr>
          <w:rFonts w:ascii="Garamond" w:hAnsi="Garamond"/>
          <w:b/>
          <w:sz w:val="22"/>
          <w:szCs w:val="22"/>
        </w:rPr>
        <w:t xml:space="preserve"> </w:t>
      </w:r>
      <w:r w:rsidR="00BC30AE" w:rsidRPr="007C5358">
        <w:rPr>
          <w:rFonts w:ascii="Garamond" w:hAnsi="Garamond"/>
          <w:b/>
          <w:sz w:val="22"/>
          <w:szCs w:val="22"/>
        </w:rPr>
        <w:t xml:space="preserve">s’étalant </w:t>
      </w:r>
      <w:r w:rsidR="006D2415" w:rsidRPr="007C5358">
        <w:rPr>
          <w:rFonts w:ascii="Garamond" w:hAnsi="Garamond"/>
          <w:b/>
          <w:sz w:val="22"/>
          <w:szCs w:val="22"/>
        </w:rPr>
        <w:t>sur une durée déterminée de trois ans</w:t>
      </w:r>
      <w:r w:rsidR="006D2415" w:rsidRPr="007C5358">
        <w:rPr>
          <w:rFonts w:ascii="Garamond" w:hAnsi="Garamond"/>
          <w:sz w:val="22"/>
          <w:szCs w:val="22"/>
        </w:rPr>
        <w:t xml:space="preserve"> au maximum</w:t>
      </w:r>
      <w:r w:rsidR="00861C26" w:rsidRPr="007C5358">
        <w:rPr>
          <w:rFonts w:ascii="Garamond" w:hAnsi="Garamond"/>
          <w:sz w:val="22"/>
          <w:szCs w:val="22"/>
        </w:rPr>
        <w:t xml:space="preserve"> avec un doctorant impliqué</w:t>
      </w:r>
      <w:r w:rsidR="00BC30AE" w:rsidRPr="007C5358">
        <w:rPr>
          <w:rFonts w:ascii="Garamond" w:hAnsi="Garamond"/>
          <w:sz w:val="22"/>
          <w:szCs w:val="22"/>
        </w:rPr>
        <w:t xml:space="preserve"> par projet</w:t>
      </w:r>
      <w:r w:rsidR="006D2415" w:rsidRPr="007C5358">
        <w:rPr>
          <w:rFonts w:ascii="Garamond" w:hAnsi="Garamond"/>
          <w:sz w:val="22"/>
          <w:szCs w:val="22"/>
        </w:rPr>
        <w:t xml:space="preserve">. </w:t>
      </w:r>
      <w:r w:rsidR="009E36C6" w:rsidRPr="007C5358">
        <w:rPr>
          <w:rFonts w:ascii="Garamond" w:hAnsi="Garamond"/>
          <w:sz w:val="22"/>
          <w:szCs w:val="22"/>
        </w:rPr>
        <w:t>Aucune prolongation ne sera accordée.</w:t>
      </w:r>
    </w:p>
    <w:p w:rsidR="00790EC5" w:rsidRPr="00446E43" w:rsidRDefault="006D2415" w:rsidP="004D5DCC">
      <w:pPr>
        <w:spacing w:after="120"/>
        <w:jc w:val="both"/>
        <w:rPr>
          <w:rFonts w:ascii="Garamond" w:hAnsi="Garamond"/>
          <w:sz w:val="22"/>
          <w:szCs w:val="22"/>
        </w:rPr>
      </w:pPr>
      <w:r w:rsidRPr="007C5358">
        <w:rPr>
          <w:rFonts w:ascii="Garamond" w:hAnsi="Garamond"/>
          <w:b/>
          <w:sz w:val="22"/>
          <w:szCs w:val="22"/>
        </w:rPr>
        <w:t>Une fois finalisés, les dossiers</w:t>
      </w:r>
      <w:r w:rsidRPr="008B2780">
        <w:rPr>
          <w:rFonts w:ascii="Garamond" w:hAnsi="Garamond"/>
          <w:b/>
          <w:sz w:val="22"/>
          <w:szCs w:val="22"/>
        </w:rPr>
        <w:t xml:space="preserve"> de demande de financement doivent être déposés </w:t>
      </w:r>
      <w:r w:rsidR="00E7166B" w:rsidRPr="008B2780">
        <w:rPr>
          <w:rFonts w:ascii="Garamond" w:hAnsi="Garamond"/>
          <w:b/>
          <w:sz w:val="22"/>
          <w:szCs w:val="22"/>
        </w:rPr>
        <w:t xml:space="preserve">impérativement </w:t>
      </w:r>
      <w:r w:rsidRPr="008B2780">
        <w:rPr>
          <w:rFonts w:ascii="Garamond" w:hAnsi="Garamond"/>
          <w:b/>
          <w:sz w:val="22"/>
          <w:szCs w:val="22"/>
        </w:rPr>
        <w:t xml:space="preserve">à la fois </w:t>
      </w:r>
      <w:r w:rsidR="00C04F97">
        <w:rPr>
          <w:rFonts w:ascii="Garamond" w:hAnsi="Garamond"/>
          <w:b/>
          <w:sz w:val="22"/>
          <w:szCs w:val="22"/>
        </w:rPr>
        <w:t xml:space="preserve">au </w:t>
      </w:r>
      <w:r w:rsidR="00367BAA" w:rsidRPr="008B2780">
        <w:rPr>
          <w:rFonts w:ascii="Garamond" w:hAnsi="Garamond"/>
          <w:b/>
          <w:sz w:val="22"/>
          <w:szCs w:val="22"/>
        </w:rPr>
        <w:t>Ministère</w:t>
      </w:r>
      <w:r w:rsidRPr="008B2780">
        <w:rPr>
          <w:rFonts w:ascii="Garamond" w:hAnsi="Garamond"/>
          <w:b/>
          <w:sz w:val="22"/>
          <w:szCs w:val="22"/>
        </w:rPr>
        <w:t xml:space="preserve"> de l’Enseignement Supérieur, de la Recherche Scientifique </w:t>
      </w:r>
      <w:r w:rsidR="00367BAA" w:rsidRPr="008B2780">
        <w:rPr>
          <w:rFonts w:ascii="Garamond" w:hAnsi="Garamond"/>
          <w:b/>
          <w:sz w:val="22"/>
          <w:szCs w:val="22"/>
        </w:rPr>
        <w:t>et de la Formation des Cadres</w:t>
      </w:r>
      <w:r w:rsidR="00805B20">
        <w:rPr>
          <w:rFonts w:ascii="Garamond" w:hAnsi="Garamond"/>
          <w:b/>
          <w:sz w:val="22"/>
          <w:szCs w:val="22"/>
        </w:rPr>
        <w:t>, au CNRST</w:t>
      </w:r>
      <w:r w:rsidR="005B566A">
        <w:rPr>
          <w:rFonts w:ascii="Garamond" w:hAnsi="Garamond"/>
          <w:b/>
          <w:sz w:val="22"/>
          <w:szCs w:val="22"/>
        </w:rPr>
        <w:t xml:space="preserve"> </w:t>
      </w:r>
      <w:r w:rsidR="00367BAA" w:rsidRPr="008B2780">
        <w:rPr>
          <w:rFonts w:ascii="Garamond" w:hAnsi="Garamond"/>
          <w:b/>
          <w:sz w:val="22"/>
          <w:szCs w:val="22"/>
        </w:rPr>
        <w:t>et à l’IFM</w:t>
      </w:r>
      <w:r w:rsidRPr="004D5DCC">
        <w:rPr>
          <w:rFonts w:ascii="Garamond" w:hAnsi="Garamond"/>
          <w:b/>
          <w:sz w:val="22"/>
          <w:szCs w:val="22"/>
        </w:rPr>
        <w:t xml:space="preserve">, </w:t>
      </w:r>
      <w:r w:rsidRPr="004D5DCC">
        <w:rPr>
          <w:rFonts w:ascii="Garamond" w:hAnsi="Garamond"/>
          <w:b/>
          <w:i/>
          <w:iCs/>
          <w:sz w:val="22"/>
          <w:szCs w:val="22"/>
          <w:u w:val="single"/>
        </w:rPr>
        <w:t xml:space="preserve">au plus tard </w:t>
      </w:r>
      <w:r w:rsidRPr="007C5358">
        <w:rPr>
          <w:rFonts w:ascii="Garamond" w:hAnsi="Garamond"/>
          <w:b/>
          <w:i/>
          <w:iCs/>
          <w:sz w:val="22"/>
          <w:szCs w:val="22"/>
          <w:u w:val="single"/>
        </w:rPr>
        <w:t xml:space="preserve">le </w:t>
      </w:r>
      <w:r w:rsidR="00824A49">
        <w:rPr>
          <w:rFonts w:ascii="Garamond" w:hAnsi="Garamond"/>
          <w:b/>
          <w:i/>
          <w:iCs/>
          <w:sz w:val="22"/>
          <w:szCs w:val="22"/>
          <w:u w:val="single"/>
        </w:rPr>
        <w:t>14 mars</w:t>
      </w:r>
      <w:r w:rsidR="005B566A">
        <w:rPr>
          <w:rFonts w:ascii="Garamond" w:hAnsi="Garamond"/>
          <w:b/>
          <w:i/>
          <w:iCs/>
          <w:sz w:val="22"/>
          <w:szCs w:val="22"/>
          <w:u w:val="single"/>
        </w:rPr>
        <w:t xml:space="preserve"> 2016</w:t>
      </w:r>
      <w:r w:rsidR="00861C26">
        <w:rPr>
          <w:rFonts w:ascii="Garamond" w:hAnsi="Garamond"/>
          <w:b/>
          <w:i/>
          <w:iCs/>
          <w:sz w:val="22"/>
          <w:szCs w:val="22"/>
          <w:u w:val="single"/>
        </w:rPr>
        <w:t>.</w:t>
      </w:r>
      <w:r w:rsidRPr="008B2780">
        <w:rPr>
          <w:rFonts w:ascii="Garamond" w:hAnsi="Garamond"/>
          <w:sz w:val="22"/>
          <w:szCs w:val="22"/>
        </w:rPr>
        <w:t xml:space="preserve"> </w:t>
      </w:r>
    </w:p>
    <w:p w:rsidR="006D2415" w:rsidRPr="00446E43" w:rsidRDefault="00361A4F" w:rsidP="00361A4F">
      <w:pPr>
        <w:spacing w:after="120"/>
        <w:jc w:val="both"/>
        <w:rPr>
          <w:rFonts w:ascii="Garamond" w:hAnsi="Garamond"/>
          <w:sz w:val="22"/>
          <w:szCs w:val="22"/>
        </w:rPr>
      </w:pPr>
      <w:r w:rsidRPr="00446E43">
        <w:rPr>
          <w:rFonts w:ascii="Garamond" w:hAnsi="Garamond"/>
          <w:sz w:val="22"/>
          <w:szCs w:val="22"/>
        </w:rPr>
        <w:t>Le non-</w:t>
      </w:r>
      <w:r w:rsidR="006D2415" w:rsidRPr="00446E43">
        <w:rPr>
          <w:rFonts w:ascii="Garamond" w:hAnsi="Garamond"/>
          <w:sz w:val="22"/>
          <w:szCs w:val="22"/>
        </w:rPr>
        <w:t xml:space="preserve">respect de la </w:t>
      </w:r>
      <w:r w:rsidR="00805B20">
        <w:rPr>
          <w:rFonts w:ascii="Garamond" w:hAnsi="Garamond"/>
          <w:sz w:val="22"/>
          <w:szCs w:val="22"/>
        </w:rPr>
        <w:t>triple</w:t>
      </w:r>
      <w:r w:rsidR="006D2415" w:rsidRPr="00446E43">
        <w:rPr>
          <w:rFonts w:ascii="Garamond" w:hAnsi="Garamond"/>
          <w:sz w:val="22"/>
          <w:szCs w:val="22"/>
        </w:rPr>
        <w:t xml:space="preserve"> procédure de dépôt des dossiers entraînera le rejet du dossier. Aucun doss</w:t>
      </w:r>
      <w:r w:rsidR="00507655" w:rsidRPr="00446E43">
        <w:rPr>
          <w:rFonts w:ascii="Garamond" w:hAnsi="Garamond"/>
          <w:sz w:val="22"/>
          <w:szCs w:val="22"/>
        </w:rPr>
        <w:t>ier hors délai ne sera accepté.</w:t>
      </w:r>
    </w:p>
    <w:p w:rsidR="006D2415" w:rsidRPr="00446E43" w:rsidRDefault="006D2415" w:rsidP="00197984">
      <w:pPr>
        <w:spacing w:after="120"/>
        <w:jc w:val="both"/>
        <w:rPr>
          <w:rFonts w:ascii="Garamond" w:hAnsi="Garamond"/>
          <w:bCs/>
          <w:sz w:val="22"/>
          <w:szCs w:val="22"/>
        </w:rPr>
      </w:pPr>
      <w:r w:rsidRPr="00446E43">
        <w:rPr>
          <w:rFonts w:ascii="Garamond" w:hAnsi="Garamond"/>
          <w:bCs/>
          <w:sz w:val="22"/>
          <w:szCs w:val="22"/>
        </w:rPr>
        <w:t xml:space="preserve">Ce dossier comprendra le </w:t>
      </w:r>
      <w:r w:rsidRPr="00446E43">
        <w:rPr>
          <w:rFonts w:ascii="Garamond" w:hAnsi="Garamond"/>
          <w:b/>
          <w:sz w:val="22"/>
          <w:szCs w:val="22"/>
        </w:rPr>
        <w:t>formulaire d’appel à projet</w:t>
      </w:r>
      <w:r w:rsidRPr="00446E43">
        <w:rPr>
          <w:rFonts w:ascii="Garamond" w:hAnsi="Garamond"/>
          <w:bCs/>
          <w:sz w:val="22"/>
          <w:szCs w:val="22"/>
        </w:rPr>
        <w:t xml:space="preserve"> ci-joint, </w:t>
      </w:r>
      <w:r w:rsidR="00CF4091" w:rsidRPr="00446E43">
        <w:rPr>
          <w:rFonts w:ascii="Garamond" w:hAnsi="Garamond"/>
          <w:bCs/>
          <w:sz w:val="22"/>
          <w:szCs w:val="22"/>
        </w:rPr>
        <w:t>un</w:t>
      </w:r>
      <w:r w:rsidRPr="00446E43">
        <w:rPr>
          <w:rFonts w:ascii="Garamond" w:hAnsi="Garamond"/>
          <w:bCs/>
          <w:sz w:val="22"/>
          <w:szCs w:val="22"/>
        </w:rPr>
        <w:t xml:space="preserve"> </w:t>
      </w:r>
      <w:r w:rsidRPr="00446E43">
        <w:rPr>
          <w:rFonts w:ascii="Garamond" w:hAnsi="Garamond"/>
          <w:b/>
          <w:sz w:val="22"/>
          <w:szCs w:val="22"/>
        </w:rPr>
        <w:t xml:space="preserve">document </w:t>
      </w:r>
      <w:r w:rsidR="00D1703F" w:rsidRPr="00446E43">
        <w:rPr>
          <w:rFonts w:ascii="Garamond" w:hAnsi="Garamond"/>
          <w:b/>
          <w:sz w:val="22"/>
          <w:szCs w:val="22"/>
        </w:rPr>
        <w:t>planifiant</w:t>
      </w:r>
      <w:r w:rsidR="00D1703F" w:rsidRPr="00446E43">
        <w:rPr>
          <w:rFonts w:ascii="Garamond" w:hAnsi="Garamond"/>
          <w:bCs/>
          <w:sz w:val="22"/>
          <w:szCs w:val="22"/>
        </w:rPr>
        <w:t xml:space="preserve"> les</w:t>
      </w:r>
      <w:r w:rsidRPr="00446E43">
        <w:rPr>
          <w:rFonts w:ascii="Garamond" w:hAnsi="Garamond"/>
          <w:bCs/>
          <w:sz w:val="22"/>
          <w:szCs w:val="22"/>
        </w:rPr>
        <w:t xml:space="preserve"> missio</w:t>
      </w:r>
      <w:r w:rsidR="0080331D" w:rsidRPr="00446E43">
        <w:rPr>
          <w:rFonts w:ascii="Garamond" w:hAnsi="Garamond"/>
          <w:bCs/>
          <w:sz w:val="22"/>
          <w:szCs w:val="22"/>
        </w:rPr>
        <w:t>ns, invitations et bourses</w:t>
      </w:r>
      <w:r w:rsidR="00CF4091" w:rsidRPr="00446E43">
        <w:rPr>
          <w:rFonts w:ascii="Garamond" w:hAnsi="Garamond"/>
          <w:bCs/>
          <w:sz w:val="22"/>
          <w:szCs w:val="22"/>
        </w:rPr>
        <w:t xml:space="preserve"> ainsi que </w:t>
      </w:r>
      <w:r w:rsidR="00085866" w:rsidRPr="00446E43">
        <w:rPr>
          <w:rFonts w:ascii="Garamond" w:hAnsi="Garamond"/>
          <w:bCs/>
          <w:sz w:val="22"/>
          <w:szCs w:val="22"/>
        </w:rPr>
        <w:t xml:space="preserve">la </w:t>
      </w:r>
      <w:r w:rsidR="00085866" w:rsidRPr="00446E43">
        <w:rPr>
          <w:rFonts w:ascii="Garamond" w:hAnsi="Garamond"/>
          <w:b/>
          <w:sz w:val="22"/>
          <w:szCs w:val="22"/>
        </w:rPr>
        <w:t>convention de cotutelle</w:t>
      </w:r>
      <w:r w:rsidR="00085866" w:rsidRPr="00446E43">
        <w:rPr>
          <w:rFonts w:ascii="Garamond" w:hAnsi="Garamond"/>
          <w:bCs/>
          <w:sz w:val="22"/>
          <w:szCs w:val="22"/>
        </w:rPr>
        <w:t xml:space="preserve"> et </w:t>
      </w:r>
      <w:r w:rsidR="00085866" w:rsidRPr="00446E43">
        <w:rPr>
          <w:rFonts w:ascii="Garamond" w:hAnsi="Garamond"/>
          <w:b/>
          <w:sz w:val="22"/>
          <w:szCs w:val="22"/>
        </w:rPr>
        <w:t>l’attestation d’inscription</w:t>
      </w:r>
      <w:r w:rsidR="00085866" w:rsidRPr="00446E43">
        <w:rPr>
          <w:rFonts w:ascii="Garamond" w:hAnsi="Garamond"/>
          <w:bCs/>
          <w:sz w:val="22"/>
          <w:szCs w:val="22"/>
        </w:rPr>
        <w:t xml:space="preserve"> du doctorant</w:t>
      </w:r>
      <w:r w:rsidR="007C5358">
        <w:rPr>
          <w:rFonts w:ascii="Garamond" w:hAnsi="Garamond"/>
          <w:bCs/>
          <w:color w:val="FF0000"/>
          <w:sz w:val="22"/>
          <w:szCs w:val="22"/>
        </w:rPr>
        <w:t xml:space="preserve"> </w:t>
      </w:r>
      <w:r w:rsidR="00085866" w:rsidRPr="00446E43">
        <w:rPr>
          <w:rFonts w:ascii="Garamond" w:hAnsi="Garamond"/>
          <w:bCs/>
          <w:sz w:val="22"/>
          <w:szCs w:val="22"/>
        </w:rPr>
        <w:t>dans l’université française partenaire</w:t>
      </w:r>
      <w:r w:rsidRPr="00446E43">
        <w:rPr>
          <w:rFonts w:ascii="Garamond" w:hAnsi="Garamond"/>
          <w:bCs/>
          <w:sz w:val="22"/>
          <w:szCs w:val="22"/>
        </w:rPr>
        <w:t>.</w:t>
      </w:r>
      <w:r w:rsidR="0095459C" w:rsidRPr="00446E43">
        <w:rPr>
          <w:rFonts w:ascii="Garamond" w:hAnsi="Garamond"/>
          <w:bCs/>
          <w:sz w:val="22"/>
          <w:szCs w:val="22"/>
        </w:rPr>
        <w:t xml:space="preserve"> A défaut</w:t>
      </w:r>
      <w:r w:rsidR="00F50204" w:rsidRPr="00446E43">
        <w:rPr>
          <w:rFonts w:ascii="Garamond" w:hAnsi="Garamond"/>
          <w:bCs/>
          <w:sz w:val="22"/>
          <w:szCs w:val="22"/>
        </w:rPr>
        <w:t xml:space="preserve"> de convention</w:t>
      </w:r>
      <w:r w:rsidR="0095459C" w:rsidRPr="00446E43">
        <w:rPr>
          <w:rFonts w:ascii="Garamond" w:hAnsi="Garamond"/>
          <w:bCs/>
          <w:sz w:val="22"/>
          <w:szCs w:val="22"/>
        </w:rPr>
        <w:t>, dans le cas d’un</w:t>
      </w:r>
      <w:r w:rsidR="00446E43">
        <w:rPr>
          <w:rFonts w:ascii="Garamond" w:hAnsi="Garamond"/>
          <w:bCs/>
          <w:sz w:val="22"/>
          <w:szCs w:val="22"/>
        </w:rPr>
        <w:t>e</w:t>
      </w:r>
      <w:r w:rsidR="0095459C" w:rsidRPr="00446E43">
        <w:rPr>
          <w:rFonts w:ascii="Garamond" w:hAnsi="Garamond"/>
          <w:bCs/>
          <w:sz w:val="22"/>
          <w:szCs w:val="22"/>
        </w:rPr>
        <w:t xml:space="preserve"> cotutelle en cours d’élaboration, </w:t>
      </w:r>
      <w:r w:rsidR="00F50204" w:rsidRPr="00446E43">
        <w:rPr>
          <w:rFonts w:ascii="Garamond" w:hAnsi="Garamond"/>
          <w:bCs/>
          <w:sz w:val="22"/>
          <w:szCs w:val="22"/>
        </w:rPr>
        <w:t xml:space="preserve">un </w:t>
      </w:r>
      <w:r w:rsidR="00F50204" w:rsidRPr="00446E43">
        <w:rPr>
          <w:rFonts w:ascii="Garamond" w:hAnsi="Garamond"/>
          <w:b/>
          <w:sz w:val="22"/>
          <w:szCs w:val="22"/>
        </w:rPr>
        <w:t>engagement d</w:t>
      </w:r>
      <w:r w:rsidR="00C73E18" w:rsidRPr="00446E43">
        <w:rPr>
          <w:rFonts w:ascii="Garamond" w:hAnsi="Garamond"/>
          <w:b/>
          <w:sz w:val="22"/>
          <w:szCs w:val="22"/>
        </w:rPr>
        <w:t>u partenaire français</w:t>
      </w:r>
      <w:r w:rsidR="00C73E18" w:rsidRPr="00446E43">
        <w:rPr>
          <w:rFonts w:ascii="Garamond" w:hAnsi="Garamond"/>
          <w:bCs/>
          <w:sz w:val="22"/>
          <w:szCs w:val="22"/>
        </w:rPr>
        <w:t xml:space="preserve"> </w:t>
      </w:r>
      <w:r w:rsidR="00D65079" w:rsidRPr="00446E43">
        <w:rPr>
          <w:rFonts w:ascii="Garamond" w:hAnsi="Garamond"/>
          <w:bCs/>
          <w:sz w:val="22"/>
          <w:szCs w:val="22"/>
        </w:rPr>
        <w:t xml:space="preserve">dans la future cotutelle </w:t>
      </w:r>
      <w:r w:rsidR="00197984" w:rsidRPr="00446E43">
        <w:rPr>
          <w:rFonts w:ascii="Garamond" w:hAnsi="Garamond"/>
          <w:bCs/>
          <w:sz w:val="22"/>
          <w:szCs w:val="22"/>
        </w:rPr>
        <w:t>devra</w:t>
      </w:r>
      <w:r w:rsidR="00D65079" w:rsidRPr="00446E43">
        <w:rPr>
          <w:rFonts w:ascii="Garamond" w:hAnsi="Garamond"/>
          <w:bCs/>
          <w:sz w:val="22"/>
          <w:szCs w:val="22"/>
        </w:rPr>
        <w:t xml:space="preserve"> être produit.</w:t>
      </w:r>
      <w:r w:rsidRPr="00446E43">
        <w:rPr>
          <w:rFonts w:ascii="Garamond" w:hAnsi="Garamond"/>
          <w:bCs/>
          <w:sz w:val="22"/>
          <w:szCs w:val="22"/>
        </w:rPr>
        <w:t xml:space="preserve"> Facultativement, tous les documents utiles à l’appréciation du projet (documents financiers, cadre logique, conventions de partenariat,</w:t>
      </w:r>
      <w:r w:rsidR="00B95AE6" w:rsidRPr="00446E43">
        <w:rPr>
          <w:rFonts w:ascii="Garamond" w:hAnsi="Garamond"/>
          <w:bCs/>
          <w:sz w:val="22"/>
          <w:szCs w:val="22"/>
        </w:rPr>
        <w:t xml:space="preserve"> </w:t>
      </w:r>
      <w:r w:rsidRPr="00446E43">
        <w:rPr>
          <w:rFonts w:ascii="Garamond" w:hAnsi="Garamond"/>
          <w:bCs/>
          <w:sz w:val="22"/>
          <w:szCs w:val="22"/>
        </w:rPr>
        <w:t>…). Les financements souhaités ou acquis d’autres bailleurs devront être mentionnés.</w:t>
      </w:r>
    </w:p>
    <w:p w:rsidR="006D7821" w:rsidRPr="00446E43" w:rsidRDefault="00197984" w:rsidP="006D7821">
      <w:pPr>
        <w:spacing w:after="120"/>
        <w:jc w:val="both"/>
        <w:rPr>
          <w:rFonts w:ascii="Garamond" w:hAnsi="Garamond"/>
          <w:sz w:val="22"/>
          <w:szCs w:val="22"/>
        </w:rPr>
      </w:pPr>
      <w:r w:rsidRPr="00446E43">
        <w:rPr>
          <w:rFonts w:ascii="Garamond" w:hAnsi="Garamond"/>
          <w:sz w:val="22"/>
          <w:szCs w:val="22"/>
        </w:rPr>
        <w:t xml:space="preserve">La </w:t>
      </w:r>
      <w:proofErr w:type="spellStart"/>
      <w:r w:rsidRPr="00446E43">
        <w:rPr>
          <w:rFonts w:ascii="Garamond" w:hAnsi="Garamond"/>
          <w:sz w:val="22"/>
          <w:szCs w:val="22"/>
        </w:rPr>
        <w:t>co</w:t>
      </w:r>
      <w:r w:rsidR="00705DB9">
        <w:rPr>
          <w:rFonts w:ascii="Garamond" w:hAnsi="Garamond"/>
          <w:sz w:val="22"/>
          <w:szCs w:val="22"/>
        </w:rPr>
        <w:t>-</w:t>
      </w:r>
      <w:r w:rsidRPr="00446E43">
        <w:rPr>
          <w:rFonts w:ascii="Garamond" w:hAnsi="Garamond"/>
          <w:sz w:val="22"/>
          <w:szCs w:val="22"/>
        </w:rPr>
        <w:t>direction</w:t>
      </w:r>
      <w:proofErr w:type="spellEnd"/>
      <w:r w:rsidRPr="00446E43">
        <w:rPr>
          <w:rFonts w:ascii="Garamond" w:hAnsi="Garamond"/>
          <w:sz w:val="22"/>
          <w:szCs w:val="22"/>
        </w:rPr>
        <w:t xml:space="preserve"> pourra être acceptée </w:t>
      </w:r>
      <w:r w:rsidR="00A84CE7" w:rsidRPr="00446E43">
        <w:rPr>
          <w:rFonts w:ascii="Garamond" w:hAnsi="Garamond"/>
          <w:sz w:val="22"/>
          <w:szCs w:val="22"/>
        </w:rPr>
        <w:t>lors de la sélection si l’inscription en cotutelle est fermement programmée à la rentrée universitaire suivante</w:t>
      </w:r>
      <w:r w:rsidR="009E36C6" w:rsidRPr="00446E43">
        <w:rPr>
          <w:rFonts w:ascii="Garamond" w:hAnsi="Garamond"/>
          <w:sz w:val="22"/>
          <w:szCs w:val="22"/>
        </w:rPr>
        <w:t xml:space="preserve">. Cette mise en place effective </w:t>
      </w:r>
      <w:r w:rsidR="00433AF4" w:rsidRPr="00446E43">
        <w:rPr>
          <w:rFonts w:ascii="Garamond" w:hAnsi="Garamond"/>
          <w:sz w:val="22"/>
          <w:szCs w:val="22"/>
        </w:rPr>
        <w:t>de la cotutelle, vérifiée par l</w:t>
      </w:r>
      <w:r w:rsidR="006D7821" w:rsidRPr="00446E43">
        <w:rPr>
          <w:rFonts w:ascii="Garamond" w:hAnsi="Garamond"/>
          <w:sz w:val="22"/>
          <w:szCs w:val="22"/>
        </w:rPr>
        <w:t>a transmission de la convention dès son établissement,</w:t>
      </w:r>
      <w:r w:rsidR="00433AF4" w:rsidRPr="00446E43">
        <w:rPr>
          <w:rFonts w:ascii="Garamond" w:hAnsi="Garamond"/>
          <w:sz w:val="22"/>
          <w:szCs w:val="22"/>
        </w:rPr>
        <w:t xml:space="preserve"> </w:t>
      </w:r>
      <w:r w:rsidR="009E36C6" w:rsidRPr="00446E43">
        <w:rPr>
          <w:rFonts w:ascii="Garamond" w:hAnsi="Garamond"/>
          <w:sz w:val="22"/>
          <w:szCs w:val="22"/>
        </w:rPr>
        <w:t xml:space="preserve">conditionne le renouvellement du soutien </w:t>
      </w:r>
      <w:r w:rsidR="006D7821" w:rsidRPr="00446E43">
        <w:rPr>
          <w:rFonts w:ascii="Garamond" w:hAnsi="Garamond"/>
          <w:sz w:val="22"/>
          <w:szCs w:val="22"/>
        </w:rPr>
        <w:t>en seconde année.</w:t>
      </w:r>
    </w:p>
    <w:p w:rsidR="006D2415" w:rsidRPr="008B2780" w:rsidRDefault="006D2415" w:rsidP="00082CD3">
      <w:pPr>
        <w:spacing w:after="120"/>
        <w:ind w:firstLine="708"/>
        <w:jc w:val="both"/>
        <w:rPr>
          <w:rFonts w:ascii="Garamond" w:hAnsi="Garamond"/>
          <w:b/>
          <w:bCs/>
          <w:i/>
          <w:sz w:val="22"/>
          <w:szCs w:val="22"/>
        </w:rPr>
      </w:pPr>
      <w:r w:rsidRPr="008B2780">
        <w:rPr>
          <w:rFonts w:ascii="Garamond" w:hAnsi="Garamond"/>
          <w:b/>
          <w:bCs/>
          <w:i/>
          <w:sz w:val="22"/>
          <w:szCs w:val="22"/>
        </w:rPr>
        <w:t>2.3.2 Sélection des projets</w:t>
      </w:r>
    </w:p>
    <w:p w:rsidR="006D2415" w:rsidRPr="008B2780" w:rsidRDefault="00722857" w:rsidP="0061169B">
      <w:pPr>
        <w:spacing w:after="120"/>
        <w:jc w:val="both"/>
        <w:rPr>
          <w:rFonts w:ascii="Garamond" w:hAnsi="Garamond"/>
          <w:sz w:val="22"/>
          <w:szCs w:val="22"/>
        </w:rPr>
      </w:pPr>
      <w:r>
        <w:rPr>
          <w:rFonts w:ascii="Garamond" w:hAnsi="Garamond"/>
          <w:sz w:val="22"/>
          <w:szCs w:val="22"/>
        </w:rPr>
        <w:t>Une première évaluation</w:t>
      </w:r>
      <w:r w:rsidR="00F7504A">
        <w:rPr>
          <w:rFonts w:ascii="Garamond" w:hAnsi="Garamond"/>
          <w:sz w:val="22"/>
          <w:szCs w:val="22"/>
        </w:rPr>
        <w:t xml:space="preserve"> des dossiers se fait au sein </w:t>
      </w:r>
      <w:r>
        <w:rPr>
          <w:rFonts w:ascii="Garamond" w:hAnsi="Garamond"/>
          <w:sz w:val="22"/>
          <w:szCs w:val="22"/>
        </w:rPr>
        <w:t>du centre d’étude</w:t>
      </w:r>
      <w:r w:rsidR="0061169B" w:rsidRPr="00705DB9">
        <w:rPr>
          <w:rFonts w:ascii="Garamond" w:hAnsi="Garamond"/>
          <w:sz w:val="22"/>
          <w:szCs w:val="22"/>
        </w:rPr>
        <w:t>s</w:t>
      </w:r>
      <w:r>
        <w:rPr>
          <w:rFonts w:ascii="Garamond" w:hAnsi="Garamond"/>
          <w:sz w:val="22"/>
          <w:szCs w:val="22"/>
        </w:rPr>
        <w:t xml:space="preserve"> doctorales</w:t>
      </w:r>
      <w:r w:rsidR="00F7504A">
        <w:rPr>
          <w:rFonts w:ascii="Garamond" w:hAnsi="Garamond"/>
          <w:sz w:val="22"/>
          <w:szCs w:val="22"/>
        </w:rPr>
        <w:t xml:space="preserve">. </w:t>
      </w:r>
      <w:r w:rsidR="006D2415" w:rsidRPr="008B2780">
        <w:rPr>
          <w:rFonts w:ascii="Garamond" w:hAnsi="Garamond"/>
          <w:sz w:val="22"/>
          <w:szCs w:val="22"/>
        </w:rPr>
        <w:t>Après vérification des critères d’éligibilité,</w:t>
      </w:r>
      <w:r>
        <w:rPr>
          <w:rFonts w:ascii="Garamond" w:hAnsi="Garamond"/>
          <w:sz w:val="22"/>
          <w:szCs w:val="22"/>
        </w:rPr>
        <w:t xml:space="preserve"> et consultation d’experts du CNRST,</w:t>
      </w:r>
      <w:r w:rsidR="006D2415" w:rsidRPr="008B2780">
        <w:rPr>
          <w:rFonts w:ascii="Garamond" w:hAnsi="Garamond"/>
          <w:sz w:val="22"/>
          <w:szCs w:val="22"/>
        </w:rPr>
        <w:t xml:space="preserve"> un Comité d’évaluation franc</w:t>
      </w:r>
      <w:r w:rsidR="00361A4F" w:rsidRPr="008B2780">
        <w:rPr>
          <w:rFonts w:ascii="Garamond" w:hAnsi="Garamond"/>
          <w:sz w:val="22"/>
          <w:szCs w:val="22"/>
        </w:rPr>
        <w:t xml:space="preserve">o-marocain se réunira </w:t>
      </w:r>
      <w:r w:rsidR="00705DB9">
        <w:rPr>
          <w:rFonts w:ascii="Garamond" w:hAnsi="Garamond"/>
          <w:sz w:val="22"/>
          <w:szCs w:val="22"/>
        </w:rPr>
        <w:t xml:space="preserve">en </w:t>
      </w:r>
      <w:r w:rsidR="00DE396B">
        <w:rPr>
          <w:rFonts w:ascii="Garamond" w:hAnsi="Garamond"/>
          <w:sz w:val="22"/>
          <w:szCs w:val="22"/>
        </w:rPr>
        <w:t xml:space="preserve">mars </w:t>
      </w:r>
      <w:r w:rsidR="00861C26">
        <w:rPr>
          <w:rFonts w:ascii="Garamond" w:hAnsi="Garamond"/>
          <w:sz w:val="22"/>
          <w:szCs w:val="22"/>
        </w:rPr>
        <w:t>201</w:t>
      </w:r>
      <w:r w:rsidR="005B566A">
        <w:rPr>
          <w:rFonts w:ascii="Garamond" w:hAnsi="Garamond"/>
          <w:sz w:val="22"/>
          <w:szCs w:val="22"/>
        </w:rPr>
        <w:t>6</w:t>
      </w:r>
      <w:r w:rsidR="006D2415" w:rsidRPr="008B2780">
        <w:rPr>
          <w:rFonts w:ascii="Garamond" w:hAnsi="Garamond"/>
          <w:sz w:val="22"/>
          <w:szCs w:val="22"/>
        </w:rPr>
        <w:t xml:space="preserve"> afin de sélectionner </w:t>
      </w:r>
      <w:r w:rsidR="007756F2">
        <w:rPr>
          <w:rFonts w:ascii="Garamond" w:hAnsi="Garamond"/>
          <w:sz w:val="22"/>
          <w:szCs w:val="22"/>
        </w:rPr>
        <w:t xml:space="preserve">conjointement </w:t>
      </w:r>
      <w:r w:rsidR="006D2415" w:rsidRPr="008B2780">
        <w:rPr>
          <w:rFonts w:ascii="Garamond" w:hAnsi="Garamond"/>
          <w:sz w:val="22"/>
          <w:szCs w:val="22"/>
        </w:rPr>
        <w:t xml:space="preserve">les projets </w:t>
      </w:r>
      <w:r w:rsidR="007756F2" w:rsidRPr="00705DB9">
        <w:rPr>
          <w:rFonts w:ascii="Garamond" w:hAnsi="Garamond"/>
          <w:sz w:val="22"/>
          <w:szCs w:val="22"/>
        </w:rPr>
        <w:t>selon</w:t>
      </w:r>
      <w:r w:rsidR="007756F2">
        <w:rPr>
          <w:rFonts w:ascii="Garamond" w:hAnsi="Garamond"/>
          <w:sz w:val="22"/>
          <w:szCs w:val="22"/>
        </w:rPr>
        <w:t xml:space="preserve"> les priorités thématiques </w:t>
      </w:r>
      <w:r w:rsidR="006D2415" w:rsidRPr="008B2780">
        <w:rPr>
          <w:rFonts w:ascii="Garamond" w:hAnsi="Garamond"/>
          <w:sz w:val="22"/>
          <w:szCs w:val="22"/>
        </w:rPr>
        <w:t>et de répartir les moyens de la coopération franco-marocaine entre les projets sélectionnés.</w:t>
      </w:r>
    </w:p>
    <w:p w:rsidR="006D2415" w:rsidRPr="008B2780" w:rsidRDefault="006D2415" w:rsidP="0061169B">
      <w:pPr>
        <w:spacing w:after="120"/>
        <w:jc w:val="both"/>
        <w:rPr>
          <w:rFonts w:ascii="Garamond" w:hAnsi="Garamond"/>
          <w:sz w:val="22"/>
          <w:szCs w:val="22"/>
        </w:rPr>
      </w:pPr>
      <w:r w:rsidRPr="008B2780">
        <w:rPr>
          <w:rFonts w:ascii="Garamond" w:hAnsi="Garamond"/>
          <w:sz w:val="22"/>
          <w:szCs w:val="22"/>
        </w:rPr>
        <w:t xml:space="preserve">L’évaluation et le choix des projets </w:t>
      </w:r>
      <w:r w:rsidRPr="00705DB9">
        <w:rPr>
          <w:rFonts w:ascii="Garamond" w:hAnsi="Garamond"/>
          <w:sz w:val="22"/>
          <w:szCs w:val="22"/>
        </w:rPr>
        <w:t>se</w:t>
      </w:r>
      <w:r w:rsidR="0061169B" w:rsidRPr="00705DB9">
        <w:rPr>
          <w:rFonts w:ascii="Garamond" w:hAnsi="Garamond"/>
          <w:sz w:val="22"/>
          <w:szCs w:val="22"/>
        </w:rPr>
        <w:t xml:space="preserve">ront </w:t>
      </w:r>
      <w:r w:rsidRPr="00705DB9">
        <w:rPr>
          <w:rFonts w:ascii="Garamond" w:hAnsi="Garamond"/>
          <w:sz w:val="22"/>
          <w:szCs w:val="22"/>
        </w:rPr>
        <w:t>fond</w:t>
      </w:r>
      <w:r w:rsidR="0061169B" w:rsidRPr="00705DB9">
        <w:rPr>
          <w:rFonts w:ascii="Garamond" w:hAnsi="Garamond"/>
          <w:sz w:val="22"/>
          <w:szCs w:val="22"/>
        </w:rPr>
        <w:t>és</w:t>
      </w:r>
      <w:r w:rsidRPr="008B2780">
        <w:rPr>
          <w:rFonts w:ascii="Garamond" w:hAnsi="Garamond"/>
          <w:sz w:val="22"/>
          <w:szCs w:val="22"/>
        </w:rPr>
        <w:t xml:space="preserve"> notamment sur les critères suivants :</w:t>
      </w:r>
    </w:p>
    <w:p w:rsidR="00790EC5" w:rsidRPr="008B2780" w:rsidRDefault="006D2415"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La pertinence du dossier p</w:t>
      </w:r>
      <w:r w:rsidR="00790EC5" w:rsidRPr="008B2780">
        <w:rPr>
          <w:rFonts w:ascii="Garamond" w:hAnsi="Garamond"/>
          <w:sz w:val="22"/>
          <w:szCs w:val="22"/>
        </w:rPr>
        <w:t>ar rapport au champ de l’appel,</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L’excellence scientif</w:t>
      </w:r>
      <w:r w:rsidR="00E7166B" w:rsidRPr="008B2780">
        <w:rPr>
          <w:rFonts w:ascii="Garamond" w:hAnsi="Garamond"/>
          <w:sz w:val="22"/>
          <w:szCs w:val="22"/>
        </w:rPr>
        <w:t xml:space="preserve">ique du projet et l’originalité </w:t>
      </w:r>
      <w:r w:rsidR="007C5358" w:rsidRPr="008B2780">
        <w:rPr>
          <w:rFonts w:ascii="Garamond" w:hAnsi="Garamond"/>
          <w:sz w:val="22"/>
          <w:szCs w:val="22"/>
        </w:rPr>
        <w:t>du thème</w:t>
      </w:r>
      <w:r w:rsidRPr="008B2780">
        <w:rPr>
          <w:rFonts w:ascii="Garamond" w:hAnsi="Garamond"/>
          <w:sz w:val="22"/>
          <w:szCs w:val="22"/>
        </w:rPr>
        <w:t xml:space="preserve"> de recherche proposé</w:t>
      </w:r>
      <w:r w:rsidR="00790EC5" w:rsidRPr="008B2780">
        <w:rPr>
          <w:rFonts w:ascii="Garamond" w:hAnsi="Garamond"/>
          <w:sz w:val="22"/>
          <w:szCs w:val="22"/>
        </w:rPr>
        <w:t>,</w:t>
      </w:r>
    </w:p>
    <w:p w:rsidR="00AA7AB6" w:rsidRPr="008B2780" w:rsidRDefault="00AA7AB6" w:rsidP="00082CD3">
      <w:pPr>
        <w:numPr>
          <w:ilvl w:val="0"/>
          <w:numId w:val="27"/>
        </w:numPr>
        <w:spacing w:after="120"/>
        <w:ind w:right="-142"/>
        <w:jc w:val="both"/>
        <w:rPr>
          <w:rFonts w:ascii="Garamond" w:hAnsi="Garamond"/>
          <w:sz w:val="22"/>
          <w:szCs w:val="22"/>
        </w:rPr>
      </w:pPr>
      <w:r w:rsidRPr="008B2780">
        <w:rPr>
          <w:rFonts w:ascii="Garamond" w:hAnsi="Garamond"/>
          <w:sz w:val="22"/>
          <w:szCs w:val="22"/>
        </w:rPr>
        <w:t>Le</w:t>
      </w:r>
      <w:r w:rsidR="00790EC5" w:rsidRPr="008B2780">
        <w:rPr>
          <w:rFonts w:ascii="Garamond" w:hAnsi="Garamond"/>
          <w:sz w:val="22"/>
          <w:szCs w:val="22"/>
        </w:rPr>
        <w:t xml:space="preserve"> mérite du</w:t>
      </w:r>
      <w:r w:rsidR="00861C26">
        <w:rPr>
          <w:rFonts w:ascii="Garamond" w:hAnsi="Garamond"/>
          <w:sz w:val="22"/>
          <w:szCs w:val="22"/>
        </w:rPr>
        <w:t xml:space="preserve"> </w:t>
      </w:r>
      <w:r w:rsidR="00790EC5" w:rsidRPr="008B2780">
        <w:rPr>
          <w:rFonts w:ascii="Garamond" w:hAnsi="Garamond"/>
          <w:sz w:val="22"/>
          <w:szCs w:val="22"/>
        </w:rPr>
        <w:t>doctorant</w:t>
      </w:r>
      <w:r w:rsidR="007C5358">
        <w:rPr>
          <w:rFonts w:ascii="Garamond" w:hAnsi="Garamond"/>
          <w:sz w:val="22"/>
          <w:szCs w:val="22"/>
        </w:rPr>
        <w:t xml:space="preserve"> </w:t>
      </w:r>
      <w:r w:rsidR="00790EC5" w:rsidRPr="008B2780">
        <w:rPr>
          <w:rFonts w:ascii="Garamond" w:hAnsi="Garamond"/>
          <w:sz w:val="22"/>
          <w:szCs w:val="22"/>
        </w:rPr>
        <w:t>proposé</w:t>
      </w:r>
      <w:r w:rsidR="00705DB9">
        <w:rPr>
          <w:rFonts w:ascii="Garamond" w:hAnsi="Garamond"/>
          <w:sz w:val="22"/>
          <w:szCs w:val="22"/>
        </w:rPr>
        <w:t xml:space="preserve"> (CV à fournir)</w:t>
      </w:r>
      <w:r w:rsidR="00790EC5" w:rsidRPr="008B2780">
        <w:rPr>
          <w:rFonts w:ascii="Garamond" w:hAnsi="Garamond"/>
          <w:sz w:val="22"/>
          <w:szCs w:val="22"/>
        </w:rPr>
        <w:t>,</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qualité du dossier finan</w:t>
      </w:r>
      <w:r w:rsidR="00790EC5" w:rsidRPr="008B2780">
        <w:rPr>
          <w:rFonts w:ascii="Garamond" w:hAnsi="Garamond"/>
          <w:sz w:val="22"/>
          <w:szCs w:val="22"/>
        </w:rPr>
        <w:t>cier,</w:t>
      </w:r>
    </w:p>
    <w:p w:rsidR="00AA7AB6" w:rsidRPr="008B2780" w:rsidRDefault="00E7166B" w:rsidP="00082CD3">
      <w:pPr>
        <w:numPr>
          <w:ilvl w:val="0"/>
          <w:numId w:val="27"/>
        </w:numPr>
        <w:spacing w:after="120"/>
        <w:jc w:val="both"/>
        <w:rPr>
          <w:rFonts w:ascii="Garamond" w:hAnsi="Garamond"/>
          <w:sz w:val="22"/>
          <w:szCs w:val="22"/>
        </w:rPr>
      </w:pPr>
      <w:r w:rsidRPr="008B2780">
        <w:rPr>
          <w:rFonts w:ascii="Garamond" w:hAnsi="Garamond"/>
          <w:sz w:val="22"/>
          <w:szCs w:val="22"/>
        </w:rPr>
        <w:t>Les</w:t>
      </w:r>
      <w:r w:rsidR="006D2415" w:rsidRPr="008B2780">
        <w:rPr>
          <w:rFonts w:ascii="Garamond" w:hAnsi="Garamond"/>
          <w:sz w:val="22"/>
          <w:szCs w:val="22"/>
        </w:rPr>
        <w:t xml:space="preserve"> retombées</w:t>
      </w:r>
      <w:r w:rsidR="00AA7AB6" w:rsidRPr="008B2780">
        <w:rPr>
          <w:rFonts w:ascii="Garamond" w:hAnsi="Garamond"/>
          <w:sz w:val="22"/>
          <w:szCs w:val="22"/>
        </w:rPr>
        <w:t xml:space="preserve"> scientifiques et socio-économiques</w:t>
      </w:r>
      <w:r w:rsidR="00596EF1">
        <w:rPr>
          <w:rFonts w:ascii="Garamond" w:hAnsi="Garamond"/>
          <w:sz w:val="22"/>
          <w:szCs w:val="22"/>
        </w:rPr>
        <w:t xml:space="preserve"> prévisibles</w:t>
      </w:r>
      <w:r w:rsidR="006D2415" w:rsidRPr="008B2780">
        <w:rPr>
          <w:rFonts w:ascii="Garamond" w:hAnsi="Garamond"/>
          <w:sz w:val="22"/>
          <w:szCs w:val="22"/>
        </w:rPr>
        <w:t xml:space="preserve"> tant pour le(s) partenaire(s) marocain(s) que pou</w:t>
      </w:r>
      <w:r w:rsidR="00790EC5" w:rsidRPr="008B2780">
        <w:rPr>
          <w:rFonts w:ascii="Garamond" w:hAnsi="Garamond"/>
          <w:sz w:val="22"/>
          <w:szCs w:val="22"/>
        </w:rPr>
        <w:t>r le(s) partenaire(s) français,</w:t>
      </w:r>
    </w:p>
    <w:p w:rsidR="006D2415" w:rsidRPr="008B2780" w:rsidRDefault="006D2415" w:rsidP="00082CD3">
      <w:pPr>
        <w:numPr>
          <w:ilvl w:val="0"/>
          <w:numId w:val="27"/>
        </w:numPr>
        <w:spacing w:after="120"/>
        <w:jc w:val="both"/>
        <w:rPr>
          <w:rFonts w:ascii="Garamond" w:hAnsi="Garamond"/>
          <w:sz w:val="22"/>
          <w:szCs w:val="22"/>
        </w:rPr>
      </w:pPr>
      <w:r w:rsidRPr="008B2780">
        <w:rPr>
          <w:rFonts w:ascii="Garamond" w:hAnsi="Garamond"/>
          <w:sz w:val="22"/>
          <w:szCs w:val="22"/>
        </w:rPr>
        <w:t>La présence d’une réflexion sur la pérennisation du projet après la fin d</w:t>
      </w:r>
      <w:r w:rsidR="00790EC5" w:rsidRPr="008B2780">
        <w:rPr>
          <w:rFonts w:ascii="Garamond" w:hAnsi="Garamond"/>
          <w:sz w:val="22"/>
          <w:szCs w:val="22"/>
        </w:rPr>
        <w:t>e l’appel à projet,</w:t>
      </w:r>
    </w:p>
    <w:p w:rsidR="006D2415" w:rsidRPr="008B2780" w:rsidRDefault="006D2415" w:rsidP="00137E39">
      <w:pPr>
        <w:numPr>
          <w:ilvl w:val="0"/>
          <w:numId w:val="27"/>
        </w:numPr>
        <w:spacing w:after="120"/>
        <w:jc w:val="both"/>
        <w:rPr>
          <w:rFonts w:ascii="Garamond" w:hAnsi="Garamond"/>
          <w:sz w:val="22"/>
          <w:szCs w:val="22"/>
        </w:rPr>
      </w:pPr>
      <w:r w:rsidRPr="008B2780">
        <w:rPr>
          <w:rFonts w:ascii="Garamond" w:hAnsi="Garamond"/>
          <w:sz w:val="22"/>
          <w:szCs w:val="22"/>
        </w:rPr>
        <w:t>D’autres cri</w:t>
      </w:r>
      <w:r w:rsidR="00137E39">
        <w:rPr>
          <w:rFonts w:ascii="Garamond" w:hAnsi="Garamond"/>
          <w:sz w:val="22"/>
          <w:szCs w:val="22"/>
        </w:rPr>
        <w:t>tères (</w:t>
      </w:r>
      <w:r w:rsidRPr="008B2780">
        <w:rPr>
          <w:rFonts w:ascii="Garamond" w:hAnsi="Garamond"/>
          <w:sz w:val="22"/>
          <w:szCs w:val="22"/>
        </w:rPr>
        <w:t>éléments de v</w:t>
      </w:r>
      <w:r w:rsidR="00137E39">
        <w:rPr>
          <w:rFonts w:ascii="Garamond" w:hAnsi="Garamond"/>
          <w:sz w:val="22"/>
          <w:szCs w:val="22"/>
        </w:rPr>
        <w:t>alorisation et de communication)</w:t>
      </w:r>
      <w:r w:rsidRPr="008B2780">
        <w:rPr>
          <w:rFonts w:ascii="Garamond" w:hAnsi="Garamond"/>
          <w:sz w:val="22"/>
          <w:szCs w:val="22"/>
        </w:rPr>
        <w:t xml:space="preserve"> pourront être pris en considération et constituent un atout supplémentaire.</w:t>
      </w:r>
    </w:p>
    <w:p w:rsidR="00E766B3" w:rsidRPr="008B2780" w:rsidRDefault="00E766B3" w:rsidP="00082CD3">
      <w:pPr>
        <w:spacing w:after="120"/>
        <w:jc w:val="both"/>
        <w:rPr>
          <w:rFonts w:ascii="Garamond" w:hAnsi="Garamond"/>
          <w:sz w:val="22"/>
          <w:szCs w:val="22"/>
        </w:rPr>
      </w:pPr>
    </w:p>
    <w:p w:rsidR="00E766B3" w:rsidRPr="008B2780" w:rsidRDefault="00E766B3" w:rsidP="00082CD3">
      <w:pPr>
        <w:spacing w:after="120"/>
        <w:jc w:val="both"/>
        <w:rPr>
          <w:rFonts w:ascii="Garamond" w:hAnsi="Garamond"/>
          <w:sz w:val="22"/>
          <w:szCs w:val="22"/>
        </w:rPr>
      </w:pPr>
    </w:p>
    <w:p w:rsidR="00E766B3" w:rsidRPr="00D973BC" w:rsidRDefault="00E766B3" w:rsidP="00082CD3">
      <w:pPr>
        <w:spacing w:after="120"/>
        <w:jc w:val="center"/>
        <w:rPr>
          <w:rFonts w:ascii="Garamond" w:hAnsi="Garamond"/>
          <w:b/>
          <w:sz w:val="28"/>
          <w:szCs w:val="28"/>
        </w:rPr>
      </w:pPr>
      <w:r w:rsidRPr="008B2780">
        <w:rPr>
          <w:rFonts w:ascii="Garamond" w:hAnsi="Garamond"/>
          <w:sz w:val="22"/>
          <w:szCs w:val="22"/>
        </w:rPr>
        <w:br w:type="page"/>
      </w:r>
      <w:r w:rsidRPr="00D973BC">
        <w:rPr>
          <w:rFonts w:ascii="Garamond" w:hAnsi="Garamond"/>
          <w:b/>
          <w:sz w:val="28"/>
          <w:szCs w:val="28"/>
        </w:rPr>
        <w:lastRenderedPageBreak/>
        <w:t>ANNEXES</w:t>
      </w: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1 : Publication des résultats</w:t>
      </w:r>
    </w:p>
    <w:p w:rsidR="006D2415" w:rsidRPr="008B2780" w:rsidRDefault="006D2415" w:rsidP="00BF0A98">
      <w:pPr>
        <w:spacing w:after="120"/>
        <w:jc w:val="both"/>
        <w:rPr>
          <w:rFonts w:ascii="Garamond" w:hAnsi="Garamond"/>
          <w:sz w:val="22"/>
          <w:szCs w:val="22"/>
        </w:rPr>
      </w:pPr>
      <w:r w:rsidRPr="0061169B">
        <w:rPr>
          <w:rFonts w:ascii="Garamond" w:hAnsi="Garamond"/>
          <w:sz w:val="22"/>
          <w:szCs w:val="22"/>
        </w:rPr>
        <w:t xml:space="preserve">Les résultats définitifs </w:t>
      </w:r>
      <w:r w:rsidR="00790EC5" w:rsidRPr="0061169B">
        <w:rPr>
          <w:rFonts w:ascii="Garamond" w:hAnsi="Garamond"/>
          <w:sz w:val="22"/>
          <w:szCs w:val="22"/>
        </w:rPr>
        <w:t xml:space="preserve">de l’évaluation </w:t>
      </w:r>
      <w:r w:rsidRPr="0061169B">
        <w:rPr>
          <w:rFonts w:ascii="Garamond" w:hAnsi="Garamond"/>
          <w:sz w:val="22"/>
          <w:szCs w:val="22"/>
        </w:rPr>
        <w:t xml:space="preserve">seront publiés </w:t>
      </w:r>
      <w:r w:rsidR="00A961D9">
        <w:rPr>
          <w:rFonts w:ascii="Garamond" w:hAnsi="Garamond"/>
          <w:sz w:val="22"/>
          <w:szCs w:val="22"/>
        </w:rPr>
        <w:t>courant</w:t>
      </w:r>
      <w:r w:rsidR="00705DB9">
        <w:rPr>
          <w:rFonts w:ascii="Garamond" w:hAnsi="Garamond"/>
          <w:sz w:val="22"/>
          <w:szCs w:val="22"/>
        </w:rPr>
        <w:t xml:space="preserve"> </w:t>
      </w:r>
      <w:r w:rsidR="00094F0C" w:rsidRPr="007C5358">
        <w:rPr>
          <w:rFonts w:ascii="Garamond" w:hAnsi="Garamond"/>
          <w:sz w:val="22"/>
          <w:szCs w:val="22"/>
        </w:rPr>
        <w:t>avril</w:t>
      </w:r>
      <w:r w:rsidR="00094F0C">
        <w:rPr>
          <w:rFonts w:ascii="Garamond" w:hAnsi="Garamond"/>
          <w:sz w:val="22"/>
          <w:szCs w:val="22"/>
        </w:rPr>
        <w:t xml:space="preserve"> </w:t>
      </w:r>
      <w:r w:rsidR="00861C26">
        <w:rPr>
          <w:rFonts w:ascii="Garamond" w:hAnsi="Garamond"/>
          <w:sz w:val="22"/>
          <w:szCs w:val="22"/>
        </w:rPr>
        <w:t>201</w:t>
      </w:r>
      <w:r w:rsidR="005B566A">
        <w:rPr>
          <w:rFonts w:ascii="Garamond" w:hAnsi="Garamond"/>
          <w:sz w:val="22"/>
          <w:szCs w:val="22"/>
        </w:rPr>
        <w:t>6</w:t>
      </w:r>
      <w:r w:rsidRPr="0061169B">
        <w:rPr>
          <w:rFonts w:ascii="Garamond" w:hAnsi="Garamond"/>
          <w:b/>
          <w:sz w:val="22"/>
          <w:szCs w:val="22"/>
        </w:rPr>
        <w:t xml:space="preserve"> </w:t>
      </w:r>
      <w:r w:rsidRPr="0061169B">
        <w:rPr>
          <w:rFonts w:ascii="Garamond" w:hAnsi="Garamond"/>
          <w:sz w:val="22"/>
          <w:szCs w:val="22"/>
        </w:rPr>
        <w:t xml:space="preserve">et les détails des modalités de leur financement seront précisés conjointement par le </w:t>
      </w:r>
      <w:r w:rsidR="0000757D" w:rsidRPr="0000757D">
        <w:rPr>
          <w:rFonts w:ascii="Garamond" w:hAnsi="Garamond"/>
          <w:sz w:val="22"/>
          <w:szCs w:val="22"/>
        </w:rPr>
        <w:t>Centre National pour la Recherche Scientifique et Technique</w:t>
      </w:r>
      <w:r w:rsidR="007C5358">
        <w:rPr>
          <w:rFonts w:ascii="Garamond" w:hAnsi="Garamond"/>
          <w:color w:val="FF0000"/>
          <w:sz w:val="22"/>
          <w:szCs w:val="22"/>
        </w:rPr>
        <w:t xml:space="preserve"> </w:t>
      </w:r>
      <w:r w:rsidR="00BF0A98" w:rsidRPr="0061169B">
        <w:rPr>
          <w:rFonts w:ascii="Garamond" w:hAnsi="Garamond"/>
          <w:sz w:val="22"/>
          <w:szCs w:val="22"/>
        </w:rPr>
        <w:t>et l’IFM</w:t>
      </w:r>
      <w:r w:rsidRPr="0061169B">
        <w:rPr>
          <w:rFonts w:ascii="Garamond" w:hAnsi="Garamond"/>
          <w:sz w:val="22"/>
          <w:szCs w:val="22"/>
        </w:rPr>
        <w:t>.</w:t>
      </w:r>
    </w:p>
    <w:p w:rsidR="00866D87" w:rsidRPr="00D973BC" w:rsidRDefault="00866D87" w:rsidP="00866D87">
      <w:pPr>
        <w:spacing w:after="120"/>
        <w:ind w:firstLine="708"/>
        <w:jc w:val="both"/>
        <w:rPr>
          <w:rFonts w:ascii="Garamond" w:hAnsi="Garamond"/>
          <w:b/>
          <w:bCs/>
          <w:i/>
        </w:rPr>
      </w:pPr>
      <w:r w:rsidRPr="00D973BC">
        <w:rPr>
          <w:rFonts w:ascii="Garamond" w:hAnsi="Garamond"/>
          <w:b/>
          <w:bCs/>
          <w:i/>
        </w:rPr>
        <w:t>Annexe 2 : Suivi des réalisations du projet</w:t>
      </w:r>
    </w:p>
    <w:p w:rsidR="00AC0450" w:rsidRPr="008B2780" w:rsidRDefault="00AC0450" w:rsidP="00AC0450">
      <w:pPr>
        <w:spacing w:after="120"/>
        <w:jc w:val="both"/>
        <w:rPr>
          <w:rFonts w:ascii="Garamond" w:hAnsi="Garamond"/>
          <w:sz w:val="22"/>
          <w:szCs w:val="22"/>
        </w:rPr>
      </w:pPr>
      <w:r w:rsidRPr="00E83BA9">
        <w:rPr>
          <w:rFonts w:ascii="Garamond" w:hAnsi="Garamond"/>
          <w:sz w:val="22"/>
          <w:szCs w:val="22"/>
        </w:rPr>
        <w:t xml:space="preserve">Le responsable du projet </w:t>
      </w:r>
      <w:r w:rsidR="0000757D">
        <w:rPr>
          <w:rFonts w:ascii="Garamond" w:hAnsi="Garamond"/>
          <w:sz w:val="22"/>
          <w:szCs w:val="22"/>
        </w:rPr>
        <w:t>le</w:t>
      </w:r>
      <w:r w:rsidR="00861C26">
        <w:rPr>
          <w:rFonts w:ascii="Garamond" w:hAnsi="Garamond"/>
          <w:sz w:val="22"/>
          <w:szCs w:val="22"/>
        </w:rPr>
        <w:t xml:space="preserve"> </w:t>
      </w:r>
      <w:proofErr w:type="spellStart"/>
      <w:r w:rsidR="00861C26">
        <w:rPr>
          <w:rFonts w:ascii="Garamond" w:hAnsi="Garamond"/>
          <w:sz w:val="22"/>
          <w:szCs w:val="22"/>
        </w:rPr>
        <w:t>co</w:t>
      </w:r>
      <w:proofErr w:type="spellEnd"/>
      <w:r w:rsidR="00861C26">
        <w:rPr>
          <w:rFonts w:ascii="Garamond" w:hAnsi="Garamond"/>
          <w:sz w:val="22"/>
          <w:szCs w:val="22"/>
        </w:rPr>
        <w:t>-encadrant</w:t>
      </w:r>
      <w:r w:rsidR="00861C26" w:rsidRPr="005B566A">
        <w:rPr>
          <w:rFonts w:ascii="Garamond" w:hAnsi="Garamond"/>
          <w:strike/>
          <w:sz w:val="22"/>
          <w:szCs w:val="22"/>
        </w:rPr>
        <w:t>s</w:t>
      </w:r>
      <w:r w:rsidR="00861C26">
        <w:rPr>
          <w:rFonts w:ascii="Garamond" w:hAnsi="Garamond"/>
          <w:sz w:val="22"/>
          <w:szCs w:val="22"/>
        </w:rPr>
        <w:t xml:space="preserve"> marocain</w:t>
      </w:r>
      <w:r w:rsidR="007C5358">
        <w:rPr>
          <w:rFonts w:ascii="Garamond" w:hAnsi="Garamond"/>
          <w:sz w:val="22"/>
          <w:szCs w:val="22"/>
        </w:rPr>
        <w:t xml:space="preserve"> </w:t>
      </w:r>
      <w:r w:rsidRPr="00E83BA9">
        <w:rPr>
          <w:rFonts w:ascii="Garamond" w:hAnsi="Garamond"/>
          <w:sz w:val="22"/>
          <w:szCs w:val="22"/>
        </w:rPr>
        <w:t>aura par la suite</w:t>
      </w:r>
      <w:r w:rsidRPr="008B2780">
        <w:rPr>
          <w:rFonts w:ascii="Garamond" w:hAnsi="Garamond"/>
          <w:b/>
          <w:bCs/>
          <w:sz w:val="22"/>
          <w:szCs w:val="22"/>
        </w:rPr>
        <w:t xml:space="preserve"> la charge de la coordination du projet et la responsabilité de la mise en place et du suivi de chaque B</w:t>
      </w:r>
      <w:r w:rsidR="00630173">
        <w:rPr>
          <w:rFonts w:ascii="Garamond" w:hAnsi="Garamond"/>
          <w:b/>
          <w:bCs/>
          <w:sz w:val="22"/>
          <w:szCs w:val="22"/>
        </w:rPr>
        <w:t xml:space="preserve">ourse, </w:t>
      </w:r>
      <w:r w:rsidRPr="008B2780">
        <w:rPr>
          <w:rFonts w:ascii="Garamond" w:hAnsi="Garamond"/>
          <w:b/>
          <w:bCs/>
          <w:sz w:val="22"/>
          <w:szCs w:val="22"/>
        </w:rPr>
        <w:t>M</w:t>
      </w:r>
      <w:r w:rsidR="00630173">
        <w:rPr>
          <w:rFonts w:ascii="Garamond" w:hAnsi="Garamond"/>
          <w:b/>
          <w:bCs/>
          <w:sz w:val="22"/>
          <w:szCs w:val="22"/>
        </w:rPr>
        <w:t xml:space="preserve">ission, </w:t>
      </w:r>
      <w:r w:rsidRPr="008B2780">
        <w:rPr>
          <w:rFonts w:ascii="Garamond" w:hAnsi="Garamond"/>
          <w:b/>
          <w:bCs/>
          <w:sz w:val="22"/>
          <w:szCs w:val="22"/>
        </w:rPr>
        <w:t>I</w:t>
      </w:r>
      <w:r w:rsidR="00630173">
        <w:rPr>
          <w:rFonts w:ascii="Garamond" w:hAnsi="Garamond"/>
          <w:b/>
          <w:bCs/>
          <w:sz w:val="22"/>
          <w:szCs w:val="22"/>
        </w:rPr>
        <w:t>nvitation</w:t>
      </w:r>
      <w:r w:rsidRPr="008B2780">
        <w:rPr>
          <w:rFonts w:ascii="Garamond" w:hAnsi="Garamond"/>
          <w:sz w:val="22"/>
          <w:szCs w:val="22"/>
        </w:rPr>
        <w:t xml:space="preserve"> en tant qu’interlocuteur privilégié de l’IFM (disponibilité exigée).</w:t>
      </w:r>
    </w:p>
    <w:p w:rsidR="00AC0450" w:rsidRPr="008B2780" w:rsidRDefault="00AC0450" w:rsidP="004C6D62">
      <w:pPr>
        <w:jc w:val="both"/>
        <w:rPr>
          <w:rFonts w:ascii="Garamond" w:hAnsi="Garamond"/>
          <w:sz w:val="22"/>
          <w:szCs w:val="22"/>
        </w:rPr>
      </w:pPr>
      <w:r w:rsidRPr="008B2780">
        <w:rPr>
          <w:rFonts w:ascii="Garamond" w:hAnsi="Garamond"/>
          <w:sz w:val="22"/>
          <w:szCs w:val="22"/>
        </w:rPr>
        <w:t xml:space="preserve">Afin de permettre </w:t>
      </w:r>
      <w:r w:rsidRPr="007C5358">
        <w:rPr>
          <w:rFonts w:ascii="Garamond" w:hAnsi="Garamond"/>
          <w:sz w:val="22"/>
          <w:szCs w:val="22"/>
        </w:rPr>
        <w:t>au</w:t>
      </w:r>
      <w:r w:rsidR="0000757D" w:rsidRPr="007C5358">
        <w:t xml:space="preserve"> </w:t>
      </w:r>
      <w:r w:rsidR="00094F0C" w:rsidRPr="007C5358">
        <w:rPr>
          <w:rFonts w:ascii="Garamond" w:hAnsi="Garamond"/>
          <w:sz w:val="22"/>
          <w:szCs w:val="22"/>
        </w:rPr>
        <w:t>MESRSFC</w:t>
      </w:r>
      <w:r w:rsidR="00094F0C">
        <w:t xml:space="preserve">, </w:t>
      </w:r>
      <w:r w:rsidR="00094F0C" w:rsidRPr="00094F0C">
        <w:rPr>
          <w:rFonts w:ascii="Garamond" w:hAnsi="Garamond"/>
          <w:sz w:val="22"/>
          <w:szCs w:val="22"/>
        </w:rPr>
        <w:t>au</w:t>
      </w:r>
      <w:r w:rsidR="00094F0C">
        <w:t xml:space="preserve"> </w:t>
      </w:r>
      <w:r w:rsidR="0000757D" w:rsidRPr="0000757D">
        <w:rPr>
          <w:rFonts w:ascii="Garamond" w:hAnsi="Garamond"/>
          <w:sz w:val="22"/>
          <w:szCs w:val="22"/>
        </w:rPr>
        <w:t xml:space="preserve">CNRST </w:t>
      </w:r>
      <w:r w:rsidRPr="008B2780">
        <w:rPr>
          <w:rFonts w:ascii="Garamond" w:hAnsi="Garamond"/>
          <w:sz w:val="22"/>
          <w:szCs w:val="22"/>
        </w:rPr>
        <w:t xml:space="preserve">et à l’IFM de suivre les activités réalisées dans le cadre des projets </w:t>
      </w:r>
      <w:proofErr w:type="spellStart"/>
      <w:r w:rsidRPr="008B2780">
        <w:rPr>
          <w:rFonts w:ascii="Garamond" w:hAnsi="Garamond"/>
          <w:sz w:val="22"/>
          <w:szCs w:val="22"/>
        </w:rPr>
        <w:t>maroco</w:t>
      </w:r>
      <w:proofErr w:type="spellEnd"/>
      <w:r w:rsidRPr="008B2780">
        <w:rPr>
          <w:rFonts w:ascii="Garamond" w:hAnsi="Garamond"/>
          <w:sz w:val="22"/>
          <w:szCs w:val="22"/>
        </w:rPr>
        <w:t>-français sélectionnés, les porteurs de projets devront fournir :</w:t>
      </w:r>
    </w:p>
    <w:p w:rsidR="00AC0450" w:rsidRPr="008B2780" w:rsidRDefault="00AC0450" w:rsidP="00861C26">
      <w:pPr>
        <w:numPr>
          <w:ilvl w:val="0"/>
          <w:numId w:val="25"/>
        </w:numPr>
        <w:jc w:val="both"/>
        <w:rPr>
          <w:rFonts w:ascii="Garamond" w:hAnsi="Garamond"/>
          <w:sz w:val="22"/>
          <w:szCs w:val="22"/>
        </w:rPr>
      </w:pPr>
      <w:r w:rsidRPr="008B2780">
        <w:rPr>
          <w:rFonts w:ascii="Garamond" w:hAnsi="Garamond"/>
          <w:sz w:val="22"/>
          <w:szCs w:val="22"/>
        </w:rPr>
        <w:t>Annuellement, et ce avant le 1</w:t>
      </w:r>
      <w:r w:rsidRPr="008B2780">
        <w:rPr>
          <w:rFonts w:ascii="Garamond" w:hAnsi="Garamond"/>
          <w:sz w:val="22"/>
          <w:szCs w:val="22"/>
          <w:vertAlign w:val="superscript"/>
        </w:rPr>
        <w:t>er</w:t>
      </w:r>
      <w:r w:rsidRPr="008B2780">
        <w:rPr>
          <w:rFonts w:ascii="Garamond" w:hAnsi="Garamond"/>
          <w:sz w:val="22"/>
          <w:szCs w:val="22"/>
        </w:rPr>
        <w:t xml:space="preserve"> décembre de chaque année, un bilan </w:t>
      </w:r>
      <w:r w:rsidR="00861C26">
        <w:rPr>
          <w:rFonts w:ascii="Garamond" w:hAnsi="Garamond"/>
          <w:sz w:val="22"/>
          <w:szCs w:val="22"/>
        </w:rPr>
        <w:t xml:space="preserve">d’activités </w:t>
      </w:r>
      <w:r w:rsidRPr="008B2780">
        <w:rPr>
          <w:rFonts w:ascii="Garamond" w:hAnsi="Garamond"/>
          <w:sz w:val="22"/>
          <w:szCs w:val="22"/>
        </w:rPr>
        <w:t>du projet décrivant l’état d’avancement des actions effectuées et en mettant en exergue les points forts et les difficultés rencontrées ;</w:t>
      </w:r>
    </w:p>
    <w:p w:rsidR="00861C26" w:rsidRDefault="00AC0450" w:rsidP="00861C26">
      <w:pPr>
        <w:pStyle w:val="Commentaire"/>
        <w:jc w:val="both"/>
      </w:pPr>
      <w:r w:rsidRPr="008B2780">
        <w:rPr>
          <w:rFonts w:ascii="Garamond" w:hAnsi="Garamond"/>
          <w:sz w:val="22"/>
          <w:szCs w:val="22"/>
        </w:rPr>
        <w:t>A l’issue de la dernière année du projet, un rapport final. Le rapport dresse le bilan des réalisations ainsi que les perspectives de poursuite du travail conjoint des partenaires marocains et français</w:t>
      </w:r>
      <w:r w:rsidR="00361B20">
        <w:rPr>
          <w:rFonts w:ascii="Garamond" w:hAnsi="Garamond"/>
          <w:sz w:val="22"/>
          <w:szCs w:val="22"/>
        </w:rPr>
        <w:t xml:space="preserve"> et du doctorant</w:t>
      </w:r>
      <w:r w:rsidRPr="008B2780">
        <w:rPr>
          <w:rFonts w:ascii="Garamond" w:hAnsi="Garamond"/>
          <w:sz w:val="22"/>
          <w:szCs w:val="22"/>
        </w:rPr>
        <w:t>.</w:t>
      </w:r>
      <w:r w:rsidR="00861C26" w:rsidRPr="00861C26">
        <w:rPr>
          <w:rFonts w:ascii="Garamond" w:hAnsi="Garamond"/>
          <w:sz w:val="22"/>
          <w:szCs w:val="22"/>
        </w:rPr>
        <w:t xml:space="preserve"> Il doit également effectuer un état des lieux de la collaboration entre les deux équipes de recherche et mentionner la date de soutenance.</w:t>
      </w:r>
    </w:p>
    <w:p w:rsidR="000F5A03" w:rsidRDefault="000F5A03" w:rsidP="004C6D62">
      <w:pPr>
        <w:rPr>
          <w:rFonts w:ascii="Garamond" w:hAnsi="Garamond"/>
          <w:sz w:val="22"/>
          <w:szCs w:val="22"/>
        </w:rPr>
      </w:pPr>
    </w:p>
    <w:p w:rsidR="00AC0450" w:rsidRPr="008B2780" w:rsidRDefault="00AC0450" w:rsidP="004C6D62">
      <w:pPr>
        <w:rPr>
          <w:rFonts w:ascii="Garamond" w:hAnsi="Garamond"/>
          <w:sz w:val="22"/>
          <w:szCs w:val="22"/>
        </w:rPr>
      </w:pPr>
      <w:r w:rsidRPr="008B2780">
        <w:rPr>
          <w:rFonts w:ascii="Garamond" w:hAnsi="Garamond"/>
          <w:sz w:val="22"/>
          <w:szCs w:val="22"/>
        </w:rPr>
        <w:t>Les bénéficiaires de ce soutien s’engagent également :</w:t>
      </w:r>
    </w:p>
    <w:p w:rsidR="00AC0450" w:rsidRPr="008B2780" w:rsidRDefault="00AC0450" w:rsidP="004C6D62">
      <w:pPr>
        <w:numPr>
          <w:ilvl w:val="0"/>
          <w:numId w:val="20"/>
        </w:numPr>
        <w:rPr>
          <w:rFonts w:ascii="Garamond" w:hAnsi="Garamond"/>
          <w:i/>
          <w:sz w:val="22"/>
          <w:szCs w:val="22"/>
        </w:rPr>
      </w:pPr>
      <w:r w:rsidRPr="008B2780">
        <w:rPr>
          <w:rFonts w:ascii="Garamond" w:hAnsi="Garamond"/>
          <w:i/>
          <w:sz w:val="22"/>
          <w:szCs w:val="22"/>
        </w:rPr>
        <w:t>a priori :</w:t>
      </w:r>
    </w:p>
    <w:p w:rsidR="00AC0450" w:rsidRPr="008B2780" w:rsidRDefault="0061169B" w:rsidP="004C6D62">
      <w:pPr>
        <w:numPr>
          <w:ilvl w:val="0"/>
          <w:numId w:val="25"/>
        </w:numPr>
        <w:jc w:val="both"/>
        <w:rPr>
          <w:rFonts w:ascii="Garamond" w:hAnsi="Garamond"/>
          <w:sz w:val="22"/>
          <w:szCs w:val="22"/>
        </w:rPr>
      </w:pPr>
      <w:r w:rsidRPr="00C049AC">
        <w:rPr>
          <w:rFonts w:ascii="Garamond" w:hAnsi="Garamond"/>
          <w:sz w:val="22"/>
          <w:szCs w:val="22"/>
        </w:rPr>
        <w:t>à</w:t>
      </w:r>
      <w:r>
        <w:rPr>
          <w:rFonts w:ascii="Garamond" w:hAnsi="Garamond"/>
          <w:sz w:val="22"/>
          <w:szCs w:val="22"/>
        </w:rPr>
        <w:t xml:space="preserve"> </w:t>
      </w:r>
      <w:r w:rsidR="00AC0450" w:rsidRPr="008B2780">
        <w:rPr>
          <w:rFonts w:ascii="Garamond" w:hAnsi="Garamond"/>
          <w:sz w:val="22"/>
          <w:szCs w:val="22"/>
        </w:rPr>
        <w:t xml:space="preserve">mentionner </w:t>
      </w:r>
      <w:r w:rsidR="00AC0450" w:rsidRPr="007C5358">
        <w:rPr>
          <w:rFonts w:ascii="Garamond" w:hAnsi="Garamond"/>
          <w:sz w:val="22"/>
          <w:szCs w:val="22"/>
        </w:rPr>
        <w:t>le</w:t>
      </w:r>
      <w:r w:rsidR="006364B6" w:rsidRPr="007C5358">
        <w:rPr>
          <w:rFonts w:ascii="Garamond" w:hAnsi="Garamond"/>
          <w:sz w:val="22"/>
          <w:szCs w:val="22"/>
        </w:rPr>
        <w:t>s</w:t>
      </w:r>
      <w:r w:rsidR="00AC0450" w:rsidRPr="007C5358">
        <w:rPr>
          <w:rFonts w:ascii="Garamond" w:hAnsi="Garamond"/>
          <w:sz w:val="22"/>
          <w:szCs w:val="22"/>
        </w:rPr>
        <w:t xml:space="preserve"> nom</w:t>
      </w:r>
      <w:r w:rsidR="006364B6" w:rsidRPr="007C5358">
        <w:rPr>
          <w:rFonts w:ascii="Garamond" w:hAnsi="Garamond"/>
          <w:sz w:val="22"/>
          <w:szCs w:val="22"/>
        </w:rPr>
        <w:t>s</w:t>
      </w:r>
      <w:r w:rsidR="00AC0450" w:rsidRPr="008B2780">
        <w:rPr>
          <w:rFonts w:ascii="Garamond" w:hAnsi="Garamond"/>
          <w:sz w:val="22"/>
          <w:szCs w:val="22"/>
        </w:rPr>
        <w:t xml:space="preserve"> du Ministère de l’Enseignement Supérieur, de </w:t>
      </w:r>
      <w:smartTag w:uri="urn:schemas-microsoft-com:office:smarttags" w:element="PersonName">
        <w:smartTagPr>
          <w:attr w:name="ProductID" w:val="la Recherche Scientifique"/>
        </w:smartTagPr>
        <w:r w:rsidR="00AC0450" w:rsidRPr="008B2780">
          <w:rPr>
            <w:rFonts w:ascii="Garamond" w:hAnsi="Garamond"/>
            <w:sz w:val="22"/>
            <w:szCs w:val="22"/>
          </w:rPr>
          <w:t>la Recherche Scientifique</w:t>
        </w:r>
      </w:smartTag>
      <w:r w:rsidR="00AC0450" w:rsidRPr="008B2780">
        <w:rPr>
          <w:rFonts w:ascii="Garamond" w:hAnsi="Garamond"/>
          <w:sz w:val="22"/>
          <w:szCs w:val="22"/>
        </w:rPr>
        <w:t xml:space="preserve"> et de </w:t>
      </w:r>
      <w:smartTag w:uri="urn:schemas-microsoft-com:office:smarttags" w:element="PersonName">
        <w:smartTagPr>
          <w:attr w:name="ProductID" w:val="la Formation"/>
        </w:smartTagPr>
        <w:r w:rsidR="00AC0450" w:rsidRPr="008B2780">
          <w:rPr>
            <w:rFonts w:ascii="Garamond" w:hAnsi="Garamond"/>
            <w:sz w:val="22"/>
            <w:szCs w:val="22"/>
          </w:rPr>
          <w:t>la Formation</w:t>
        </w:r>
      </w:smartTag>
      <w:r w:rsidR="001F282B">
        <w:rPr>
          <w:rFonts w:ascii="Garamond" w:hAnsi="Garamond"/>
          <w:sz w:val="22"/>
          <w:szCs w:val="22"/>
        </w:rPr>
        <w:t xml:space="preserve"> des Cadres,</w:t>
      </w:r>
      <w:r w:rsidR="00AC0450" w:rsidRPr="006364B6">
        <w:rPr>
          <w:rFonts w:ascii="Garamond" w:hAnsi="Garamond"/>
          <w:color w:val="FF0000"/>
          <w:sz w:val="22"/>
          <w:szCs w:val="22"/>
        </w:rPr>
        <w:t xml:space="preserve"> </w:t>
      </w:r>
      <w:r w:rsidR="006364B6" w:rsidRPr="007C5358">
        <w:rPr>
          <w:rFonts w:ascii="Garamond" w:hAnsi="Garamond"/>
          <w:sz w:val="22"/>
          <w:szCs w:val="22"/>
        </w:rPr>
        <w:t>du CNRST,</w:t>
      </w:r>
      <w:r w:rsidR="006364B6" w:rsidRPr="006364B6">
        <w:rPr>
          <w:rFonts w:ascii="Garamond" w:hAnsi="Garamond"/>
          <w:color w:val="FF0000"/>
          <w:sz w:val="22"/>
          <w:szCs w:val="22"/>
        </w:rPr>
        <w:t xml:space="preserve"> </w:t>
      </w:r>
      <w:r w:rsidR="00AC0450" w:rsidRPr="008B2780">
        <w:rPr>
          <w:rFonts w:ascii="Garamond" w:hAnsi="Garamond"/>
          <w:sz w:val="22"/>
          <w:szCs w:val="22"/>
        </w:rPr>
        <w:t>de l’Ambassade de France au Maroc</w:t>
      </w:r>
      <w:r w:rsidR="001F282B">
        <w:rPr>
          <w:rFonts w:ascii="Garamond" w:hAnsi="Garamond"/>
          <w:sz w:val="22"/>
          <w:szCs w:val="22"/>
        </w:rPr>
        <w:t xml:space="preserve"> et de l’Institut Français du Maroc</w:t>
      </w:r>
      <w:r w:rsidR="00AC0450" w:rsidRPr="008B2780">
        <w:rPr>
          <w:rFonts w:ascii="Garamond" w:hAnsi="Garamond"/>
          <w:sz w:val="22"/>
          <w:szCs w:val="22"/>
        </w:rPr>
        <w:t xml:space="preserve"> dans les partenariats ;</w:t>
      </w:r>
    </w:p>
    <w:p w:rsidR="00AC0450" w:rsidRPr="008B2780" w:rsidRDefault="0061169B" w:rsidP="001F282B">
      <w:pPr>
        <w:numPr>
          <w:ilvl w:val="0"/>
          <w:numId w:val="25"/>
        </w:numPr>
        <w:jc w:val="both"/>
        <w:rPr>
          <w:rFonts w:ascii="Garamond" w:hAnsi="Garamond"/>
          <w:sz w:val="22"/>
          <w:szCs w:val="22"/>
        </w:rPr>
      </w:pPr>
      <w:r w:rsidRPr="00C049AC">
        <w:rPr>
          <w:rFonts w:ascii="Garamond" w:hAnsi="Garamond"/>
          <w:sz w:val="22"/>
          <w:szCs w:val="22"/>
        </w:rPr>
        <w:t>à</w:t>
      </w:r>
      <w:r>
        <w:rPr>
          <w:rFonts w:ascii="Garamond" w:hAnsi="Garamond"/>
          <w:sz w:val="22"/>
          <w:szCs w:val="22"/>
        </w:rPr>
        <w:t xml:space="preserve"> </w:t>
      </w:r>
      <w:r w:rsidR="00AC0450" w:rsidRPr="008B2780">
        <w:rPr>
          <w:rFonts w:ascii="Garamond" w:hAnsi="Garamond"/>
          <w:sz w:val="22"/>
          <w:szCs w:val="22"/>
        </w:rPr>
        <w:t xml:space="preserve">mettre le logo des </w:t>
      </w:r>
      <w:r w:rsidR="00AA3C7A" w:rsidRPr="007C5358">
        <w:rPr>
          <w:rFonts w:ascii="Garamond" w:hAnsi="Garamond"/>
          <w:sz w:val="22"/>
          <w:szCs w:val="22"/>
        </w:rPr>
        <w:t xml:space="preserve">quatre </w:t>
      </w:r>
      <w:r w:rsidR="00AC0450" w:rsidRPr="008B2780">
        <w:rPr>
          <w:rFonts w:ascii="Garamond" w:hAnsi="Garamond"/>
          <w:sz w:val="22"/>
          <w:szCs w:val="22"/>
        </w:rPr>
        <w:t>entités sur tous les supports de communication (site internet, plaquettes, affiches, actes, etc.).</w:t>
      </w:r>
    </w:p>
    <w:p w:rsidR="00AC0450" w:rsidRPr="008B2780" w:rsidRDefault="00AC0450" w:rsidP="004C6D62">
      <w:pPr>
        <w:numPr>
          <w:ilvl w:val="0"/>
          <w:numId w:val="21"/>
        </w:numPr>
        <w:rPr>
          <w:rFonts w:ascii="Garamond" w:hAnsi="Garamond"/>
          <w:i/>
          <w:sz w:val="22"/>
          <w:szCs w:val="22"/>
        </w:rPr>
      </w:pPr>
      <w:r w:rsidRPr="008B2780">
        <w:rPr>
          <w:rFonts w:ascii="Garamond" w:hAnsi="Garamond"/>
          <w:i/>
          <w:sz w:val="22"/>
          <w:szCs w:val="22"/>
        </w:rPr>
        <w:t>a posteriori :</w:t>
      </w:r>
    </w:p>
    <w:p w:rsidR="00AC0450" w:rsidRPr="008B2780" w:rsidRDefault="00AC0450" w:rsidP="00A16FA2">
      <w:pPr>
        <w:numPr>
          <w:ilvl w:val="0"/>
          <w:numId w:val="25"/>
        </w:numPr>
        <w:jc w:val="both"/>
        <w:rPr>
          <w:rFonts w:ascii="Garamond" w:hAnsi="Garamond"/>
          <w:sz w:val="22"/>
          <w:szCs w:val="22"/>
        </w:rPr>
      </w:pPr>
      <w:r w:rsidRPr="008B2780">
        <w:rPr>
          <w:rFonts w:ascii="Garamond" w:hAnsi="Garamond"/>
          <w:sz w:val="22"/>
          <w:szCs w:val="22"/>
        </w:rPr>
        <w:t xml:space="preserve">à axer la réalisation des objectifs sur le premier </w:t>
      </w:r>
      <w:r w:rsidR="00861C26">
        <w:rPr>
          <w:rFonts w:ascii="Garamond" w:hAnsi="Garamond"/>
          <w:sz w:val="22"/>
          <w:szCs w:val="22"/>
        </w:rPr>
        <w:t>semestre 201</w:t>
      </w:r>
      <w:r w:rsidR="005B566A">
        <w:rPr>
          <w:rFonts w:ascii="Garamond" w:hAnsi="Garamond"/>
          <w:sz w:val="22"/>
          <w:szCs w:val="22"/>
        </w:rPr>
        <w:t>6</w:t>
      </w:r>
      <w:r w:rsidR="00861C26">
        <w:rPr>
          <w:rFonts w:ascii="Garamond" w:hAnsi="Garamond"/>
          <w:sz w:val="22"/>
          <w:szCs w:val="22"/>
        </w:rPr>
        <w:t xml:space="preserve"> (</w:t>
      </w:r>
      <w:r w:rsidRPr="008B2780">
        <w:rPr>
          <w:rFonts w:ascii="Garamond" w:hAnsi="Garamond"/>
          <w:sz w:val="22"/>
          <w:szCs w:val="22"/>
        </w:rPr>
        <w:t>à noter : aucune bourse, ni missions ne po</w:t>
      </w:r>
      <w:r w:rsidR="00643FE6">
        <w:rPr>
          <w:rFonts w:ascii="Garamond" w:hAnsi="Garamond"/>
          <w:sz w:val="22"/>
          <w:szCs w:val="22"/>
        </w:rPr>
        <w:t xml:space="preserve">urra être programmée après le </w:t>
      </w:r>
      <w:r w:rsidR="00C049AC">
        <w:rPr>
          <w:rFonts w:ascii="Garamond" w:hAnsi="Garamond"/>
          <w:sz w:val="22"/>
          <w:szCs w:val="22"/>
        </w:rPr>
        <w:t xml:space="preserve">30 </w:t>
      </w:r>
      <w:r w:rsidR="00643FE6">
        <w:rPr>
          <w:rFonts w:ascii="Garamond" w:hAnsi="Garamond"/>
          <w:sz w:val="22"/>
          <w:szCs w:val="22"/>
        </w:rPr>
        <w:t xml:space="preserve">novembre </w:t>
      </w:r>
      <w:r w:rsidR="00A16FA2" w:rsidRPr="008B2780">
        <w:rPr>
          <w:rFonts w:ascii="Garamond" w:hAnsi="Garamond"/>
          <w:sz w:val="22"/>
          <w:szCs w:val="22"/>
        </w:rPr>
        <w:t>201</w:t>
      </w:r>
      <w:r w:rsidR="00A16FA2">
        <w:rPr>
          <w:rFonts w:ascii="Garamond" w:hAnsi="Garamond"/>
          <w:sz w:val="22"/>
          <w:szCs w:val="22"/>
        </w:rPr>
        <w:t>6</w:t>
      </w:r>
      <w:r w:rsidR="005B566A">
        <w:rPr>
          <w:rFonts w:ascii="Garamond" w:hAnsi="Garamond"/>
          <w:sz w:val="22"/>
          <w:szCs w:val="22"/>
        </w:rPr>
        <w:t>.</w:t>
      </w:r>
      <w:r w:rsidRPr="008B2780">
        <w:rPr>
          <w:rFonts w:ascii="Garamond" w:hAnsi="Garamond"/>
          <w:sz w:val="22"/>
          <w:szCs w:val="22"/>
        </w:rPr>
        <w:t xml:space="preserve"> </w:t>
      </w:r>
      <w:r w:rsidRPr="00FB0E2D">
        <w:rPr>
          <w:rFonts w:ascii="Garamond" w:hAnsi="Garamond"/>
          <w:b/>
          <w:sz w:val="22"/>
          <w:szCs w:val="22"/>
        </w:rPr>
        <w:t>Autrement dit, toutes les missions devront être programmées et réalisées avant cette date</w:t>
      </w:r>
      <w:r w:rsidR="00861C26">
        <w:rPr>
          <w:rFonts w:ascii="Garamond" w:hAnsi="Garamond"/>
          <w:sz w:val="22"/>
          <w:szCs w:val="22"/>
        </w:rPr>
        <w:t>.</w:t>
      </w:r>
    </w:p>
    <w:p w:rsidR="00AC0450" w:rsidRPr="00D069B4" w:rsidRDefault="00AC0450" w:rsidP="00AA3C7A">
      <w:pPr>
        <w:numPr>
          <w:ilvl w:val="0"/>
          <w:numId w:val="25"/>
        </w:numPr>
        <w:ind w:left="714" w:hanging="357"/>
        <w:jc w:val="both"/>
        <w:rPr>
          <w:rFonts w:ascii="Garamond" w:hAnsi="Garamond"/>
          <w:sz w:val="22"/>
          <w:szCs w:val="22"/>
        </w:rPr>
      </w:pPr>
      <w:r w:rsidRPr="00D069B4">
        <w:rPr>
          <w:rFonts w:ascii="Garamond" w:hAnsi="Garamond"/>
          <w:sz w:val="22"/>
          <w:szCs w:val="22"/>
        </w:rPr>
        <w:t>à fournir pour chacune des bourses et missions attribuées un compte-rendu</w:t>
      </w:r>
      <w:r w:rsidR="00F83C6B" w:rsidRPr="00D069B4">
        <w:rPr>
          <w:rFonts w:ascii="Garamond" w:hAnsi="Garamond"/>
          <w:sz w:val="22"/>
          <w:szCs w:val="22"/>
        </w:rPr>
        <w:t xml:space="preserve"> (formulaire adapté</w:t>
      </w:r>
      <w:r w:rsidR="00861C26" w:rsidRPr="00D069B4">
        <w:rPr>
          <w:rFonts w:ascii="Garamond" w:hAnsi="Garamond"/>
          <w:sz w:val="22"/>
          <w:szCs w:val="22"/>
        </w:rPr>
        <w:t xml:space="preserve"> fourni par l’IFM</w:t>
      </w:r>
      <w:r w:rsidR="00F83C6B" w:rsidRPr="00D069B4">
        <w:rPr>
          <w:rFonts w:ascii="Garamond" w:hAnsi="Garamond"/>
          <w:sz w:val="22"/>
          <w:szCs w:val="22"/>
        </w:rPr>
        <w:t>)</w:t>
      </w:r>
      <w:r w:rsidRPr="00D069B4">
        <w:rPr>
          <w:rFonts w:ascii="Garamond" w:hAnsi="Garamond"/>
          <w:sz w:val="22"/>
          <w:szCs w:val="22"/>
        </w:rPr>
        <w:t>.</w:t>
      </w:r>
      <w:r w:rsidR="00861C26" w:rsidRPr="00861C26">
        <w:t xml:space="preserve"> </w:t>
      </w:r>
      <w:r w:rsidR="00861C26" w:rsidRPr="00D069B4">
        <w:rPr>
          <w:rFonts w:ascii="Garamond" w:hAnsi="Garamond"/>
          <w:sz w:val="22"/>
          <w:szCs w:val="22"/>
        </w:rPr>
        <w:t>L’étude du renouvellement de dossier ne peut se faire sans ce document</w:t>
      </w:r>
    </w:p>
    <w:p w:rsidR="00796687" w:rsidRPr="008B2780" w:rsidRDefault="00796687" w:rsidP="00796687">
      <w:pPr>
        <w:jc w:val="both"/>
        <w:rPr>
          <w:rFonts w:ascii="Garamond" w:hAnsi="Garamond"/>
          <w:sz w:val="22"/>
          <w:szCs w:val="22"/>
        </w:rPr>
      </w:pPr>
    </w:p>
    <w:p w:rsidR="00866D87" w:rsidRPr="00F83C6B" w:rsidRDefault="00866D87" w:rsidP="00866D87">
      <w:pPr>
        <w:spacing w:after="120"/>
        <w:ind w:firstLine="708"/>
        <w:jc w:val="both"/>
        <w:rPr>
          <w:rFonts w:ascii="Garamond" w:hAnsi="Garamond"/>
          <w:b/>
          <w:bCs/>
          <w:i/>
        </w:rPr>
      </w:pPr>
      <w:r w:rsidRPr="00F83C6B">
        <w:rPr>
          <w:rFonts w:ascii="Garamond" w:hAnsi="Garamond"/>
          <w:b/>
          <w:bCs/>
          <w:i/>
        </w:rPr>
        <w:t>Annexe 3 : Calendrier et modalités pratiques</w:t>
      </w:r>
    </w:p>
    <w:p w:rsidR="00AC0450" w:rsidRPr="008B2780" w:rsidRDefault="00AA7AB6" w:rsidP="002B6948">
      <w:pPr>
        <w:jc w:val="both"/>
        <w:rPr>
          <w:rFonts w:ascii="Garamond" w:hAnsi="Garamond"/>
          <w:sz w:val="22"/>
          <w:szCs w:val="22"/>
        </w:rPr>
      </w:pPr>
      <w:r w:rsidRPr="00F83C6B">
        <w:rPr>
          <w:rFonts w:ascii="Garamond" w:hAnsi="Garamond"/>
          <w:sz w:val="22"/>
          <w:szCs w:val="22"/>
        </w:rPr>
        <w:t xml:space="preserve">Une fois finalisés (aucun dossier incomplet ne sera examiné), les dossiers de demande de financement </w:t>
      </w:r>
      <w:r w:rsidR="006D2415" w:rsidRPr="00F83C6B">
        <w:rPr>
          <w:rFonts w:ascii="Garamond" w:hAnsi="Garamond"/>
          <w:sz w:val="22"/>
          <w:szCs w:val="22"/>
        </w:rPr>
        <w:t xml:space="preserve">doivent être déposés </w:t>
      </w:r>
      <w:r w:rsidR="00FF043D" w:rsidRPr="00F83C6B">
        <w:rPr>
          <w:rFonts w:ascii="Garamond" w:hAnsi="Garamond"/>
          <w:sz w:val="22"/>
          <w:szCs w:val="22"/>
        </w:rPr>
        <w:t xml:space="preserve">en </w:t>
      </w:r>
      <w:r w:rsidR="00AA3C7A" w:rsidRPr="007C5358">
        <w:rPr>
          <w:rFonts w:ascii="Garamond" w:hAnsi="Garamond"/>
          <w:sz w:val="22"/>
          <w:szCs w:val="22"/>
        </w:rPr>
        <w:t>trois</w:t>
      </w:r>
      <w:r w:rsidR="00AA3C7A">
        <w:rPr>
          <w:rFonts w:ascii="Garamond" w:hAnsi="Garamond"/>
          <w:sz w:val="22"/>
          <w:szCs w:val="22"/>
        </w:rPr>
        <w:t xml:space="preserve"> </w:t>
      </w:r>
      <w:r w:rsidR="00FF043D" w:rsidRPr="00F83C6B">
        <w:rPr>
          <w:rFonts w:ascii="Garamond" w:hAnsi="Garamond"/>
          <w:sz w:val="22"/>
          <w:szCs w:val="22"/>
        </w:rPr>
        <w:t xml:space="preserve">exemplaires </w:t>
      </w:r>
      <w:r w:rsidR="00C71E47" w:rsidRPr="007C5358">
        <w:rPr>
          <w:rFonts w:ascii="Garamond" w:hAnsi="Garamond"/>
          <w:sz w:val="22"/>
          <w:szCs w:val="22"/>
        </w:rPr>
        <w:t>(un exemplaire pour chaque institution</w:t>
      </w:r>
      <w:r w:rsidR="00C71E47" w:rsidRPr="008748C0">
        <w:rPr>
          <w:rFonts w:ascii="Garamond" w:hAnsi="Garamond"/>
          <w:sz w:val="22"/>
          <w:szCs w:val="22"/>
        </w:rPr>
        <w:t>)</w:t>
      </w:r>
      <w:r w:rsidR="00C71E47">
        <w:rPr>
          <w:rFonts w:ascii="Garamond" w:hAnsi="Garamond"/>
          <w:sz w:val="22"/>
          <w:szCs w:val="22"/>
        </w:rPr>
        <w:t xml:space="preserve"> </w:t>
      </w:r>
      <w:r w:rsidR="006D2415" w:rsidRPr="00F83C6B">
        <w:rPr>
          <w:rFonts w:ascii="Garamond" w:hAnsi="Garamond"/>
          <w:sz w:val="22"/>
          <w:szCs w:val="22"/>
        </w:rPr>
        <w:t xml:space="preserve">par le porteur de projet </w:t>
      </w:r>
      <w:r w:rsidR="00EA57E5" w:rsidRPr="00F83C6B">
        <w:rPr>
          <w:rFonts w:ascii="Garamond" w:hAnsi="Garamond"/>
          <w:b/>
          <w:i/>
          <w:iCs/>
          <w:sz w:val="22"/>
          <w:szCs w:val="22"/>
          <w:u w:val="single"/>
          <w:bdr w:val="single" w:sz="4" w:space="0" w:color="auto"/>
        </w:rPr>
        <w:t xml:space="preserve">au plus tard le </w:t>
      </w:r>
      <w:r w:rsidR="00824A49">
        <w:rPr>
          <w:rFonts w:ascii="Garamond" w:hAnsi="Garamond"/>
          <w:b/>
          <w:i/>
          <w:iCs/>
          <w:sz w:val="22"/>
          <w:szCs w:val="22"/>
          <w:u w:val="single"/>
          <w:bdr w:val="single" w:sz="4" w:space="0" w:color="auto"/>
        </w:rPr>
        <w:t>14 mars</w:t>
      </w:r>
      <w:r w:rsidR="0000757D" w:rsidRPr="0000757D">
        <w:rPr>
          <w:rFonts w:ascii="Garamond" w:hAnsi="Garamond"/>
          <w:b/>
          <w:i/>
          <w:iCs/>
          <w:sz w:val="22"/>
          <w:szCs w:val="22"/>
          <w:u w:val="single"/>
          <w:bdr w:val="single" w:sz="4" w:space="0" w:color="auto"/>
        </w:rPr>
        <w:t xml:space="preserve"> 2016</w:t>
      </w:r>
      <w:r w:rsidR="005035B0">
        <w:rPr>
          <w:rFonts w:ascii="Garamond" w:hAnsi="Garamond"/>
          <w:b/>
          <w:i/>
          <w:iCs/>
          <w:sz w:val="22"/>
          <w:szCs w:val="22"/>
          <w:u w:val="single"/>
          <w:bdr w:val="single" w:sz="4" w:space="0" w:color="auto"/>
        </w:rPr>
        <w:t xml:space="preserve"> </w:t>
      </w:r>
      <w:r w:rsidR="006D2415" w:rsidRPr="00F83C6B">
        <w:rPr>
          <w:rFonts w:ascii="Garamond" w:hAnsi="Garamond"/>
          <w:sz w:val="22"/>
          <w:szCs w:val="22"/>
        </w:rPr>
        <w:t>à la fois :</w:t>
      </w:r>
      <w:r w:rsidR="00AC0450" w:rsidRPr="008B2780">
        <w:rPr>
          <w:rFonts w:ascii="Garamond" w:hAnsi="Garamond"/>
          <w:sz w:val="22"/>
          <w:szCs w:val="22"/>
        </w:rPr>
        <w:t xml:space="preserve"> </w:t>
      </w:r>
    </w:p>
    <w:p w:rsidR="00AC0450" w:rsidRPr="008B2780" w:rsidRDefault="00AC0450" w:rsidP="00AC0450">
      <w:pPr>
        <w:jc w:val="both"/>
        <w:rPr>
          <w:rFonts w:ascii="Garamond" w:hAnsi="Garamond"/>
          <w:sz w:val="22"/>
          <w:szCs w:val="22"/>
        </w:rPr>
      </w:pPr>
    </w:p>
    <w:p w:rsidR="00AC0450" w:rsidRPr="00D069B4" w:rsidRDefault="00C81FFE" w:rsidP="00AA720C">
      <w:pPr>
        <w:numPr>
          <w:ilvl w:val="0"/>
          <w:numId w:val="26"/>
        </w:numPr>
        <w:jc w:val="both"/>
        <w:rPr>
          <w:rStyle w:val="Lienhypertexte"/>
          <w:rFonts w:ascii="Garamond" w:hAnsi="Garamond"/>
          <w:color w:val="auto"/>
          <w:sz w:val="22"/>
          <w:szCs w:val="22"/>
          <w:u w:val="none"/>
        </w:rPr>
      </w:pPr>
      <w:r>
        <w:rPr>
          <w:rFonts w:ascii="Garamond" w:hAnsi="Garamond"/>
          <w:sz w:val="22"/>
          <w:szCs w:val="22"/>
        </w:rPr>
        <w:t xml:space="preserve">à </w:t>
      </w:r>
      <w:smartTag w:uri="urn:schemas-microsoft-com:office:smarttags" w:element="PersonName">
        <w:smartTagPr>
          <w:attr w:name="ProductID" w:val="la Direction"/>
        </w:smartTagPr>
        <w:r>
          <w:rPr>
            <w:rFonts w:ascii="Garamond" w:hAnsi="Garamond"/>
            <w:sz w:val="22"/>
            <w:szCs w:val="22"/>
          </w:rPr>
          <w:t>la Direction</w:t>
        </w:r>
      </w:smartTag>
      <w:r>
        <w:rPr>
          <w:rFonts w:ascii="Garamond" w:hAnsi="Garamond"/>
          <w:sz w:val="22"/>
          <w:szCs w:val="22"/>
        </w:rPr>
        <w:t xml:space="preserve"> de la recherche scientifique et de l’innovation</w:t>
      </w:r>
      <w:r w:rsidR="0061169B">
        <w:rPr>
          <w:rFonts w:ascii="Garamond" w:hAnsi="Garamond"/>
          <w:sz w:val="22"/>
          <w:szCs w:val="22"/>
        </w:rPr>
        <w:t>,</w:t>
      </w:r>
      <w:r>
        <w:rPr>
          <w:rFonts w:ascii="Garamond" w:hAnsi="Garamond"/>
          <w:sz w:val="22"/>
          <w:szCs w:val="22"/>
        </w:rPr>
        <w:t xml:space="preserve"> </w:t>
      </w:r>
      <w:r w:rsidR="002F2DE4">
        <w:rPr>
          <w:rFonts w:ascii="Garamond" w:hAnsi="Garamond"/>
          <w:sz w:val="22"/>
          <w:szCs w:val="22"/>
        </w:rPr>
        <w:t>MESRSFC</w:t>
      </w:r>
      <w:r>
        <w:rPr>
          <w:rFonts w:ascii="Garamond" w:hAnsi="Garamond"/>
          <w:sz w:val="22"/>
          <w:szCs w:val="22"/>
        </w:rPr>
        <w:t>,</w:t>
      </w:r>
      <w:r w:rsidR="002F2DE4">
        <w:rPr>
          <w:rFonts w:ascii="Garamond" w:hAnsi="Garamond"/>
          <w:sz w:val="22"/>
          <w:szCs w:val="22"/>
        </w:rPr>
        <w:t xml:space="preserve"> </w:t>
      </w:r>
      <w:r w:rsidRPr="00C81FFE">
        <w:rPr>
          <w:rFonts w:ascii="Garamond" w:hAnsi="Garamond"/>
          <w:i/>
          <w:iCs/>
          <w:sz w:val="22"/>
          <w:szCs w:val="22"/>
        </w:rPr>
        <w:t xml:space="preserve">Avenue Allal El Fassi, </w:t>
      </w:r>
      <w:r w:rsidR="0061169B" w:rsidRPr="00C049AC">
        <w:rPr>
          <w:rFonts w:ascii="Garamond" w:hAnsi="Garamond"/>
          <w:i/>
          <w:iCs/>
          <w:sz w:val="22"/>
          <w:szCs w:val="22"/>
        </w:rPr>
        <w:t>Institut des Etudes et de Recherche pour l'Arabisation</w:t>
      </w:r>
      <w:r w:rsidR="0061169B">
        <w:rPr>
          <w:rFonts w:ascii="Garamond" w:hAnsi="Garamond"/>
          <w:i/>
          <w:iCs/>
          <w:sz w:val="22"/>
          <w:szCs w:val="22"/>
        </w:rPr>
        <w:t xml:space="preserve"> (</w:t>
      </w:r>
      <w:r w:rsidRPr="00C81FFE">
        <w:rPr>
          <w:rFonts w:ascii="Garamond" w:hAnsi="Garamond"/>
          <w:i/>
          <w:iCs/>
          <w:sz w:val="22"/>
          <w:szCs w:val="22"/>
        </w:rPr>
        <w:t>IERA</w:t>
      </w:r>
      <w:r w:rsidR="0061169B">
        <w:rPr>
          <w:rFonts w:ascii="Garamond" w:hAnsi="Garamond"/>
          <w:i/>
          <w:iCs/>
          <w:sz w:val="22"/>
          <w:szCs w:val="22"/>
        </w:rPr>
        <w:t>)</w:t>
      </w:r>
      <w:r w:rsidRPr="00C81FFE">
        <w:rPr>
          <w:rFonts w:ascii="Garamond" w:hAnsi="Garamond"/>
          <w:i/>
          <w:iCs/>
          <w:sz w:val="22"/>
          <w:szCs w:val="22"/>
        </w:rPr>
        <w:t xml:space="preserve"> </w:t>
      </w:r>
      <w:proofErr w:type="spellStart"/>
      <w:r w:rsidRPr="00C81FFE">
        <w:rPr>
          <w:rFonts w:ascii="Garamond" w:hAnsi="Garamond"/>
          <w:i/>
          <w:iCs/>
          <w:sz w:val="22"/>
          <w:szCs w:val="22"/>
        </w:rPr>
        <w:t>Madinat</w:t>
      </w:r>
      <w:proofErr w:type="spellEnd"/>
      <w:r w:rsidRPr="00C81FFE">
        <w:rPr>
          <w:rFonts w:ascii="Garamond" w:hAnsi="Garamond"/>
          <w:i/>
          <w:iCs/>
          <w:sz w:val="22"/>
          <w:szCs w:val="22"/>
        </w:rPr>
        <w:t xml:space="preserve"> El </w:t>
      </w:r>
      <w:proofErr w:type="spellStart"/>
      <w:r w:rsidRPr="00C81FFE">
        <w:rPr>
          <w:rFonts w:ascii="Garamond" w:hAnsi="Garamond"/>
          <w:i/>
          <w:iCs/>
          <w:sz w:val="22"/>
          <w:szCs w:val="22"/>
        </w:rPr>
        <w:t>Irfane</w:t>
      </w:r>
      <w:proofErr w:type="spellEnd"/>
      <w:r w:rsidRPr="00C81FFE">
        <w:rPr>
          <w:rFonts w:ascii="Garamond" w:hAnsi="Garamond"/>
          <w:i/>
          <w:iCs/>
          <w:sz w:val="22"/>
          <w:szCs w:val="22"/>
        </w:rPr>
        <w:t xml:space="preserve"> Rabat Maroc</w:t>
      </w:r>
      <w:r w:rsidR="002F2DE4">
        <w:rPr>
          <w:rFonts w:ascii="Garamond" w:hAnsi="Garamond"/>
          <w:sz w:val="22"/>
          <w:szCs w:val="22"/>
        </w:rPr>
        <w:t> </w:t>
      </w:r>
      <w:r w:rsidRPr="008B2780">
        <w:rPr>
          <w:rFonts w:ascii="Garamond" w:hAnsi="Garamond"/>
          <w:sz w:val="22"/>
          <w:szCs w:val="22"/>
        </w:rPr>
        <w:t xml:space="preserve">en </w:t>
      </w:r>
      <w:r>
        <w:rPr>
          <w:rFonts w:ascii="Garamond" w:hAnsi="Garamond"/>
          <w:sz w:val="22"/>
          <w:szCs w:val="22"/>
        </w:rPr>
        <w:t xml:space="preserve">version papier </w:t>
      </w:r>
      <w:r>
        <w:rPr>
          <w:rFonts w:ascii="Garamond" w:hAnsi="Garamond"/>
          <w:color w:val="000000"/>
          <w:sz w:val="22"/>
          <w:szCs w:val="22"/>
        </w:rPr>
        <w:t xml:space="preserve">et </w:t>
      </w:r>
      <w:r>
        <w:rPr>
          <w:rFonts w:ascii="Garamond" w:hAnsi="Garamond"/>
          <w:sz w:val="22"/>
          <w:szCs w:val="22"/>
        </w:rPr>
        <w:t>par courrier</w:t>
      </w:r>
      <w:r w:rsidRPr="008B2780">
        <w:rPr>
          <w:rFonts w:ascii="Garamond" w:hAnsi="Garamond"/>
          <w:sz w:val="22"/>
          <w:szCs w:val="22"/>
        </w:rPr>
        <w:t xml:space="preserve"> électronique</w:t>
      </w:r>
      <w:r>
        <w:rPr>
          <w:rFonts w:ascii="Garamond" w:hAnsi="Garamond"/>
          <w:sz w:val="22"/>
          <w:szCs w:val="22"/>
        </w:rPr>
        <w:t xml:space="preserve"> </w:t>
      </w:r>
      <w:r w:rsidR="00C049AC">
        <w:rPr>
          <w:rFonts w:ascii="Garamond" w:hAnsi="Garamond"/>
          <w:color w:val="000000"/>
          <w:sz w:val="22"/>
          <w:szCs w:val="22"/>
        </w:rPr>
        <w:t>(</w:t>
      </w:r>
      <w:r w:rsidR="00C049AC" w:rsidRPr="008B2780">
        <w:rPr>
          <w:rFonts w:ascii="Garamond" w:hAnsi="Garamond"/>
          <w:color w:val="000000"/>
          <w:sz w:val="22"/>
          <w:szCs w:val="22"/>
        </w:rPr>
        <w:t>format Word ou PDF</w:t>
      </w:r>
      <w:r w:rsidR="00C049AC">
        <w:rPr>
          <w:rFonts w:ascii="Garamond" w:hAnsi="Garamond"/>
          <w:color w:val="000000"/>
          <w:sz w:val="22"/>
          <w:szCs w:val="22"/>
        </w:rPr>
        <w:t xml:space="preserve">) </w:t>
      </w:r>
      <w:r>
        <w:rPr>
          <w:rFonts w:ascii="Garamond" w:hAnsi="Garamond"/>
          <w:sz w:val="22"/>
          <w:szCs w:val="22"/>
        </w:rPr>
        <w:t>à l’adresse</w:t>
      </w:r>
      <w:r w:rsidRPr="008B2780">
        <w:rPr>
          <w:rFonts w:ascii="Garamond" w:hAnsi="Garamond"/>
          <w:sz w:val="22"/>
          <w:szCs w:val="22"/>
        </w:rPr>
        <w:t xml:space="preserve"> suivante </w:t>
      </w:r>
      <w:r w:rsidR="002F2DE4">
        <w:rPr>
          <w:rFonts w:ascii="Garamond" w:hAnsi="Garamond"/>
          <w:sz w:val="22"/>
          <w:szCs w:val="22"/>
        </w:rPr>
        <w:t>:</w:t>
      </w:r>
      <w:r w:rsidR="00881729" w:rsidRPr="00881729">
        <w:rPr>
          <w:rFonts w:ascii="Garamond" w:hAnsi="Garamond"/>
          <w:sz w:val="22"/>
          <w:szCs w:val="22"/>
        </w:rPr>
        <w:t xml:space="preserve"> </w:t>
      </w:r>
      <w:r w:rsidR="00D069B4" w:rsidRPr="0000757D">
        <w:rPr>
          <w:rStyle w:val="Lienhypertexte"/>
          <w:rFonts w:ascii="Garamond" w:hAnsi="Garamond"/>
          <w:sz w:val="22"/>
          <w:szCs w:val="22"/>
        </w:rPr>
        <w:t>drsinnov@gmail.com</w:t>
      </w:r>
    </w:p>
    <w:p w:rsidR="0000757D" w:rsidRDefault="0000757D" w:rsidP="005035B0">
      <w:pPr>
        <w:numPr>
          <w:ilvl w:val="0"/>
          <w:numId w:val="26"/>
        </w:numPr>
        <w:jc w:val="both"/>
      </w:pPr>
      <w:r w:rsidRPr="0000757D">
        <w:t xml:space="preserve"> </w:t>
      </w:r>
      <w:r w:rsidRPr="0000757D">
        <w:rPr>
          <w:rFonts w:ascii="Garamond" w:hAnsi="Garamond"/>
          <w:sz w:val="22"/>
          <w:szCs w:val="22"/>
        </w:rPr>
        <w:t xml:space="preserve">Au </w:t>
      </w:r>
      <w:r w:rsidR="00C71E47" w:rsidRPr="007C5358">
        <w:rPr>
          <w:rFonts w:ascii="Garamond" w:hAnsi="Garamond"/>
          <w:sz w:val="22"/>
          <w:szCs w:val="22"/>
        </w:rPr>
        <w:t>Service de Coopération</w:t>
      </w:r>
      <w:r w:rsidR="00C71E47">
        <w:rPr>
          <w:rFonts w:ascii="Garamond" w:hAnsi="Garamond"/>
          <w:sz w:val="22"/>
          <w:szCs w:val="22"/>
        </w:rPr>
        <w:t xml:space="preserve"> du </w:t>
      </w:r>
      <w:r w:rsidRPr="0000757D">
        <w:rPr>
          <w:rFonts w:ascii="Garamond" w:hAnsi="Garamond"/>
          <w:sz w:val="22"/>
          <w:szCs w:val="22"/>
        </w:rPr>
        <w:t xml:space="preserve">Centre National pour la Recherche Scientifique et Technique, Angle Allal Al Fassi et Avenue des FAR, Hay Ryad, BP. 8027, 10102 Rabat, Maroc Rabat 8027 Maroc en version papier et par courrier électronique (format </w:t>
      </w:r>
      <w:r w:rsidR="00824A49" w:rsidRPr="0000757D">
        <w:rPr>
          <w:rFonts w:ascii="Garamond" w:hAnsi="Garamond"/>
          <w:sz w:val="22"/>
          <w:szCs w:val="22"/>
        </w:rPr>
        <w:t>Word</w:t>
      </w:r>
      <w:r w:rsidRPr="0000757D">
        <w:rPr>
          <w:rFonts w:ascii="Garamond" w:hAnsi="Garamond"/>
          <w:sz w:val="22"/>
          <w:szCs w:val="22"/>
        </w:rPr>
        <w:t xml:space="preserve"> ou PDF) à l’adresse suivante : </w:t>
      </w:r>
      <w:r w:rsidR="005035B0" w:rsidRPr="007C5358">
        <w:rPr>
          <w:rStyle w:val="Lienhypertexte"/>
          <w:rFonts w:ascii="Garamond" w:hAnsi="Garamond"/>
          <w:color w:val="auto"/>
          <w:sz w:val="22"/>
          <w:szCs w:val="22"/>
        </w:rPr>
        <w:t>cedocs</w:t>
      </w:r>
      <w:r w:rsidRPr="0000757D">
        <w:rPr>
          <w:rStyle w:val="Lienhypertexte"/>
          <w:rFonts w:ascii="Garamond" w:hAnsi="Garamond"/>
          <w:sz w:val="22"/>
          <w:szCs w:val="22"/>
        </w:rPr>
        <w:t>@cnrst.ma</w:t>
      </w:r>
    </w:p>
    <w:p w:rsidR="00AC0450" w:rsidRPr="008748C0" w:rsidRDefault="00AC0450" w:rsidP="0000757D">
      <w:pPr>
        <w:numPr>
          <w:ilvl w:val="0"/>
          <w:numId w:val="26"/>
        </w:numPr>
        <w:jc w:val="both"/>
        <w:rPr>
          <w:rStyle w:val="Lienhypertexte"/>
          <w:rFonts w:ascii="Garamond" w:hAnsi="Garamond"/>
          <w:color w:val="auto"/>
          <w:sz w:val="22"/>
          <w:szCs w:val="22"/>
          <w:u w:val="none"/>
        </w:rPr>
      </w:pPr>
      <w:r w:rsidRPr="005035B0">
        <w:rPr>
          <w:rFonts w:ascii="Garamond" w:hAnsi="Garamond"/>
          <w:sz w:val="22"/>
          <w:szCs w:val="22"/>
        </w:rPr>
        <w:t>à l’I</w:t>
      </w:r>
      <w:r w:rsidR="00F422A2" w:rsidRPr="005035B0">
        <w:rPr>
          <w:rFonts w:ascii="Garamond" w:hAnsi="Garamond"/>
          <w:sz w:val="22"/>
          <w:szCs w:val="22"/>
        </w:rPr>
        <w:t xml:space="preserve">nstitut </w:t>
      </w:r>
      <w:r w:rsidRPr="005035B0">
        <w:rPr>
          <w:rFonts w:ascii="Garamond" w:hAnsi="Garamond"/>
          <w:sz w:val="22"/>
          <w:szCs w:val="22"/>
        </w:rPr>
        <w:t>F</w:t>
      </w:r>
      <w:r w:rsidR="00F422A2" w:rsidRPr="005035B0">
        <w:rPr>
          <w:rFonts w:ascii="Garamond" w:hAnsi="Garamond"/>
          <w:sz w:val="22"/>
          <w:szCs w:val="22"/>
        </w:rPr>
        <w:t xml:space="preserve">rançais du </w:t>
      </w:r>
      <w:r w:rsidRPr="005035B0">
        <w:rPr>
          <w:rFonts w:ascii="Garamond" w:hAnsi="Garamond"/>
          <w:sz w:val="22"/>
          <w:szCs w:val="22"/>
        </w:rPr>
        <w:t>M</w:t>
      </w:r>
      <w:r w:rsidR="00F422A2" w:rsidRPr="005035B0">
        <w:rPr>
          <w:rFonts w:ascii="Garamond" w:hAnsi="Garamond"/>
          <w:sz w:val="22"/>
          <w:szCs w:val="22"/>
        </w:rPr>
        <w:t>aroc</w:t>
      </w:r>
      <w:r w:rsidRPr="005035B0">
        <w:rPr>
          <w:rFonts w:ascii="Garamond" w:hAnsi="Garamond"/>
          <w:sz w:val="22"/>
          <w:szCs w:val="22"/>
        </w:rPr>
        <w:t>,</w:t>
      </w:r>
      <w:r w:rsidRPr="008B2780">
        <w:rPr>
          <w:rFonts w:ascii="Garamond" w:hAnsi="Garamond"/>
          <w:sz w:val="22"/>
          <w:szCs w:val="22"/>
        </w:rPr>
        <w:t xml:space="preserve"> </w:t>
      </w:r>
      <w:r w:rsidR="0000757D" w:rsidRPr="0000757D">
        <w:rPr>
          <w:rFonts w:ascii="Garamond" w:hAnsi="Garamond"/>
          <w:i/>
          <w:iCs/>
          <w:sz w:val="22"/>
          <w:szCs w:val="22"/>
        </w:rPr>
        <w:t xml:space="preserve">BP 577 Rabat </w:t>
      </w:r>
      <w:proofErr w:type="spellStart"/>
      <w:r w:rsidR="0000757D" w:rsidRPr="0000757D">
        <w:rPr>
          <w:rFonts w:ascii="Garamond" w:hAnsi="Garamond"/>
          <w:i/>
          <w:iCs/>
          <w:sz w:val="22"/>
          <w:szCs w:val="22"/>
        </w:rPr>
        <w:t>Chellah</w:t>
      </w:r>
      <w:proofErr w:type="spellEnd"/>
      <w:r w:rsidR="0000757D" w:rsidRPr="0000757D">
        <w:rPr>
          <w:rFonts w:ascii="Garamond" w:hAnsi="Garamond"/>
          <w:i/>
          <w:iCs/>
          <w:sz w:val="22"/>
          <w:szCs w:val="22"/>
        </w:rPr>
        <w:t xml:space="preserve"> 1500</w:t>
      </w:r>
      <w:r w:rsidR="0000757D">
        <w:rPr>
          <w:rFonts w:ascii="Garamond" w:hAnsi="Garamond"/>
          <w:i/>
          <w:iCs/>
          <w:sz w:val="22"/>
          <w:szCs w:val="22"/>
        </w:rPr>
        <w:t xml:space="preserve"> </w:t>
      </w:r>
      <w:r w:rsidR="00A46816" w:rsidRPr="008B2780">
        <w:rPr>
          <w:rFonts w:ascii="Garamond" w:hAnsi="Garamond"/>
          <w:sz w:val="22"/>
          <w:szCs w:val="22"/>
        </w:rPr>
        <w:t xml:space="preserve">en </w:t>
      </w:r>
      <w:r w:rsidR="00A46816">
        <w:rPr>
          <w:rFonts w:ascii="Garamond" w:hAnsi="Garamond"/>
          <w:sz w:val="22"/>
          <w:szCs w:val="22"/>
        </w:rPr>
        <w:t>version papier</w:t>
      </w:r>
      <w:r w:rsidR="008748C0">
        <w:rPr>
          <w:rFonts w:ascii="Garamond" w:hAnsi="Garamond"/>
          <w:sz w:val="22"/>
          <w:szCs w:val="22"/>
        </w:rPr>
        <w:t>*</w:t>
      </w:r>
      <w:r w:rsidR="00A46816">
        <w:rPr>
          <w:rFonts w:ascii="Garamond" w:hAnsi="Garamond"/>
          <w:sz w:val="22"/>
          <w:szCs w:val="22"/>
        </w:rPr>
        <w:t xml:space="preserve"> </w:t>
      </w:r>
      <w:r w:rsidR="00AA720C" w:rsidRPr="00C049AC">
        <w:rPr>
          <w:rFonts w:ascii="Garamond" w:hAnsi="Garamond"/>
          <w:sz w:val="22"/>
          <w:szCs w:val="22"/>
        </w:rPr>
        <w:t>et</w:t>
      </w:r>
      <w:r w:rsidR="00AA720C">
        <w:rPr>
          <w:rFonts w:ascii="Garamond" w:hAnsi="Garamond"/>
          <w:sz w:val="22"/>
          <w:szCs w:val="22"/>
        </w:rPr>
        <w:t xml:space="preserve"> </w:t>
      </w:r>
      <w:r w:rsidR="00A46816">
        <w:rPr>
          <w:rFonts w:ascii="Garamond" w:hAnsi="Garamond"/>
          <w:sz w:val="22"/>
          <w:szCs w:val="22"/>
        </w:rPr>
        <w:t>par courrier</w:t>
      </w:r>
      <w:r w:rsidR="00A46816" w:rsidRPr="008B2780">
        <w:rPr>
          <w:rFonts w:ascii="Garamond" w:hAnsi="Garamond"/>
          <w:sz w:val="22"/>
          <w:szCs w:val="22"/>
        </w:rPr>
        <w:t xml:space="preserve"> électronique</w:t>
      </w:r>
      <w:r w:rsidR="00A46816">
        <w:rPr>
          <w:rFonts w:ascii="Garamond" w:hAnsi="Garamond"/>
          <w:sz w:val="22"/>
          <w:szCs w:val="22"/>
        </w:rPr>
        <w:t xml:space="preserve"> </w:t>
      </w:r>
      <w:r w:rsidR="000A53B3" w:rsidRPr="000A53B3">
        <w:rPr>
          <w:rFonts w:ascii="Garamond" w:hAnsi="Garamond"/>
          <w:color w:val="000000"/>
          <w:sz w:val="22"/>
          <w:szCs w:val="22"/>
        </w:rPr>
        <w:t>(format Word ou PDF)</w:t>
      </w:r>
      <w:r w:rsidR="005035B0">
        <w:rPr>
          <w:rFonts w:ascii="Garamond" w:hAnsi="Garamond"/>
          <w:color w:val="000000"/>
          <w:sz w:val="22"/>
          <w:szCs w:val="22"/>
        </w:rPr>
        <w:t xml:space="preserve"> </w:t>
      </w:r>
      <w:r w:rsidR="00A46816" w:rsidRPr="000A53B3">
        <w:rPr>
          <w:rFonts w:ascii="Garamond" w:hAnsi="Garamond"/>
          <w:color w:val="000000"/>
          <w:sz w:val="22"/>
          <w:szCs w:val="22"/>
        </w:rPr>
        <w:t>à</w:t>
      </w:r>
      <w:r w:rsidR="00A46816">
        <w:rPr>
          <w:rFonts w:ascii="Garamond" w:hAnsi="Garamond"/>
          <w:sz w:val="22"/>
          <w:szCs w:val="22"/>
        </w:rPr>
        <w:t xml:space="preserve"> l’adresse</w:t>
      </w:r>
      <w:r w:rsidRPr="008B2780">
        <w:rPr>
          <w:rFonts w:ascii="Garamond" w:hAnsi="Garamond"/>
          <w:sz w:val="22"/>
          <w:szCs w:val="22"/>
        </w:rPr>
        <w:t xml:space="preserve"> suivante : </w:t>
      </w:r>
      <w:hyperlink r:id="rId19" w:history="1">
        <w:r w:rsidR="008748C0" w:rsidRPr="006800C1">
          <w:rPr>
            <w:rStyle w:val="Lienhypertexte"/>
            <w:rFonts w:ascii="Garamond" w:hAnsi="Garamond"/>
            <w:sz w:val="22"/>
            <w:szCs w:val="22"/>
          </w:rPr>
          <w:t>aline.massy@institutfrancais-maroc.com</w:t>
        </w:r>
      </w:hyperlink>
      <w:r w:rsidRPr="0000757D">
        <w:rPr>
          <w:rStyle w:val="Lienhypertexte"/>
        </w:rPr>
        <w:t>.</w:t>
      </w:r>
      <w:r w:rsidR="008748C0">
        <w:rPr>
          <w:rStyle w:val="Lienhypertexte"/>
        </w:rPr>
        <w:t xml:space="preserve"> </w:t>
      </w:r>
    </w:p>
    <w:p w:rsidR="008748C0" w:rsidRPr="008748C0" w:rsidRDefault="008748C0" w:rsidP="008748C0">
      <w:pPr>
        <w:ind w:left="720"/>
        <w:jc w:val="both"/>
        <w:rPr>
          <w:rFonts w:ascii="Garamond" w:hAnsi="Garamond"/>
          <w:i/>
          <w:sz w:val="16"/>
          <w:szCs w:val="22"/>
        </w:rPr>
      </w:pPr>
      <w:r w:rsidRPr="008748C0">
        <w:rPr>
          <w:rStyle w:val="Lienhypertexte"/>
          <w:i/>
          <w:color w:val="auto"/>
          <w:sz w:val="18"/>
          <w:u w:val="none"/>
        </w:rPr>
        <w:t xml:space="preserve">*Si le porteur souhaite déposer le dossier version papier </w:t>
      </w:r>
      <w:r w:rsidRPr="008748C0">
        <w:rPr>
          <w:rStyle w:val="Lienhypertexte"/>
          <w:i/>
          <w:color w:val="auto"/>
          <w:sz w:val="18"/>
        </w:rPr>
        <w:t xml:space="preserve">en personne </w:t>
      </w:r>
      <w:r w:rsidRPr="008748C0">
        <w:rPr>
          <w:rStyle w:val="Lienhypertexte"/>
          <w:i/>
          <w:color w:val="auto"/>
          <w:sz w:val="18"/>
          <w:u w:val="none"/>
        </w:rPr>
        <w:t>à l’Institut Français du Maroc, il devra préalablement appeler au 00 212 5 37 54 53 32 afin que la personne en charge lui indique l’adresse des locaux (</w:t>
      </w:r>
      <w:r>
        <w:rPr>
          <w:rStyle w:val="Lienhypertexte"/>
          <w:i/>
          <w:color w:val="auto"/>
          <w:sz w:val="18"/>
          <w:u w:val="none"/>
        </w:rPr>
        <w:t>celle-ci</w:t>
      </w:r>
      <w:r w:rsidRPr="008748C0">
        <w:rPr>
          <w:rStyle w:val="Lienhypertexte"/>
          <w:i/>
          <w:color w:val="auto"/>
          <w:sz w:val="18"/>
          <w:u w:val="none"/>
        </w:rPr>
        <w:t xml:space="preserve"> diffère de l’</w:t>
      </w:r>
      <w:r>
        <w:rPr>
          <w:rStyle w:val="Lienhypertexte"/>
          <w:i/>
          <w:color w:val="auto"/>
          <w:sz w:val="18"/>
          <w:u w:val="none"/>
        </w:rPr>
        <w:t>adresse postale</w:t>
      </w:r>
      <w:r w:rsidRPr="008748C0">
        <w:rPr>
          <w:rStyle w:val="Lienhypertexte"/>
          <w:i/>
          <w:color w:val="auto"/>
          <w:sz w:val="18"/>
          <w:u w:val="none"/>
        </w:rPr>
        <w:t>).</w:t>
      </w:r>
    </w:p>
    <w:p w:rsidR="00AC0450" w:rsidRPr="008B2780" w:rsidRDefault="00AC0450" w:rsidP="00AC0450">
      <w:pPr>
        <w:jc w:val="both"/>
        <w:rPr>
          <w:rFonts w:ascii="Garamond" w:hAnsi="Garamond"/>
          <w:sz w:val="22"/>
          <w:szCs w:val="22"/>
        </w:rPr>
      </w:pPr>
      <w:bookmarkStart w:id="0" w:name="_GoBack"/>
      <w:bookmarkEnd w:id="0"/>
    </w:p>
    <w:p w:rsidR="00AC0450" w:rsidRPr="008B2780" w:rsidRDefault="00AC0450" w:rsidP="004C6D62">
      <w:pPr>
        <w:spacing w:after="120"/>
        <w:jc w:val="both"/>
        <w:rPr>
          <w:rFonts w:ascii="Garamond" w:hAnsi="Garamond"/>
          <w:b/>
          <w:sz w:val="22"/>
          <w:szCs w:val="22"/>
        </w:rPr>
      </w:pPr>
      <w:r w:rsidRPr="008B2780">
        <w:rPr>
          <w:rFonts w:ascii="Garamond" w:hAnsi="Garamond"/>
          <w:b/>
          <w:sz w:val="22"/>
          <w:szCs w:val="22"/>
        </w:rPr>
        <w:t xml:space="preserve">Les résultats de l’opération de sélection seront publiés </w:t>
      </w:r>
      <w:r w:rsidR="000A53B3" w:rsidRPr="00AA3C7A">
        <w:rPr>
          <w:rFonts w:ascii="Garamond" w:hAnsi="Garamond"/>
          <w:b/>
          <w:sz w:val="22"/>
          <w:szCs w:val="22"/>
        </w:rPr>
        <w:t>courant</w:t>
      </w:r>
      <w:r w:rsidR="00AA3C7A" w:rsidRPr="00AA3C7A">
        <w:rPr>
          <w:rFonts w:ascii="Garamond" w:hAnsi="Garamond"/>
          <w:b/>
          <w:color w:val="FF0000"/>
          <w:sz w:val="22"/>
          <w:szCs w:val="22"/>
        </w:rPr>
        <w:t xml:space="preserve"> </w:t>
      </w:r>
      <w:r w:rsidR="00AA3C7A" w:rsidRPr="007C5358">
        <w:rPr>
          <w:rFonts w:ascii="Garamond" w:hAnsi="Garamond"/>
          <w:b/>
          <w:sz w:val="22"/>
          <w:szCs w:val="22"/>
        </w:rPr>
        <w:t>avril</w:t>
      </w:r>
      <w:r w:rsidR="007C5358" w:rsidRPr="007C5358">
        <w:rPr>
          <w:rFonts w:ascii="Garamond" w:hAnsi="Garamond"/>
          <w:b/>
          <w:sz w:val="22"/>
          <w:szCs w:val="22"/>
        </w:rPr>
        <w:t xml:space="preserve"> </w:t>
      </w:r>
      <w:r w:rsidRPr="007C5358">
        <w:rPr>
          <w:rFonts w:ascii="Garamond" w:hAnsi="Garamond"/>
          <w:b/>
          <w:sz w:val="22"/>
          <w:szCs w:val="22"/>
        </w:rPr>
        <w:t>201</w:t>
      </w:r>
      <w:r w:rsidR="00D069B4" w:rsidRPr="007C5358">
        <w:rPr>
          <w:rFonts w:ascii="Garamond" w:hAnsi="Garamond"/>
          <w:b/>
          <w:sz w:val="22"/>
          <w:szCs w:val="22"/>
        </w:rPr>
        <w:t>6</w:t>
      </w:r>
      <w:r w:rsidRPr="007C5358">
        <w:rPr>
          <w:rFonts w:ascii="Garamond" w:hAnsi="Garamond"/>
          <w:b/>
          <w:sz w:val="22"/>
          <w:szCs w:val="22"/>
        </w:rPr>
        <w:t xml:space="preserve"> </w:t>
      </w:r>
      <w:r w:rsidR="005035B0" w:rsidRPr="007C5358">
        <w:rPr>
          <w:rFonts w:ascii="Garamond" w:hAnsi="Garamond"/>
          <w:b/>
          <w:sz w:val="22"/>
          <w:szCs w:val="22"/>
        </w:rPr>
        <w:t xml:space="preserve">sur les sites web </w:t>
      </w:r>
      <w:r w:rsidR="00C71E47" w:rsidRPr="007C5358">
        <w:rPr>
          <w:rFonts w:ascii="Garamond" w:hAnsi="Garamond"/>
          <w:b/>
          <w:sz w:val="22"/>
          <w:szCs w:val="22"/>
        </w:rPr>
        <w:t>du MESRSFC, du C</w:t>
      </w:r>
      <w:r w:rsidR="005035B0" w:rsidRPr="007C5358">
        <w:rPr>
          <w:rFonts w:ascii="Garamond" w:hAnsi="Garamond"/>
          <w:b/>
          <w:sz w:val="22"/>
          <w:szCs w:val="22"/>
        </w:rPr>
        <w:t xml:space="preserve">NRST et de l’IFM </w:t>
      </w:r>
      <w:r w:rsidRPr="008B2780">
        <w:rPr>
          <w:rFonts w:ascii="Garamond" w:hAnsi="Garamond"/>
          <w:b/>
          <w:sz w:val="22"/>
          <w:szCs w:val="22"/>
        </w:rPr>
        <w:t>pour un décaissement de l’aide allouée au titre de l’année 201</w:t>
      </w:r>
      <w:r w:rsidR="00D069B4">
        <w:rPr>
          <w:rFonts w:ascii="Garamond" w:hAnsi="Garamond"/>
          <w:b/>
          <w:sz w:val="22"/>
          <w:szCs w:val="22"/>
        </w:rPr>
        <w:t>6</w:t>
      </w:r>
      <w:r w:rsidR="004C6D62">
        <w:rPr>
          <w:rFonts w:ascii="Garamond" w:hAnsi="Garamond"/>
          <w:b/>
          <w:sz w:val="22"/>
          <w:szCs w:val="22"/>
        </w:rPr>
        <w:t xml:space="preserve"> </w:t>
      </w:r>
      <w:r w:rsidR="00A961D9">
        <w:rPr>
          <w:rFonts w:ascii="Garamond" w:hAnsi="Garamond"/>
          <w:b/>
          <w:sz w:val="22"/>
          <w:szCs w:val="22"/>
        </w:rPr>
        <w:t>dès la publication de</w:t>
      </w:r>
      <w:r w:rsidR="005035B0">
        <w:rPr>
          <w:rFonts w:ascii="Garamond" w:hAnsi="Garamond"/>
          <w:b/>
          <w:sz w:val="22"/>
          <w:szCs w:val="22"/>
        </w:rPr>
        <w:t xml:space="preserve"> </w:t>
      </w:r>
      <w:r w:rsidR="005035B0" w:rsidRPr="007C5358">
        <w:rPr>
          <w:rFonts w:ascii="Garamond" w:hAnsi="Garamond"/>
          <w:b/>
          <w:sz w:val="22"/>
          <w:szCs w:val="22"/>
        </w:rPr>
        <w:t>ce</w:t>
      </w:r>
      <w:r w:rsidR="00A961D9" w:rsidRPr="007C5358">
        <w:rPr>
          <w:rFonts w:ascii="Garamond" w:hAnsi="Garamond"/>
          <w:b/>
          <w:sz w:val="22"/>
          <w:szCs w:val="22"/>
        </w:rPr>
        <w:t>s</w:t>
      </w:r>
      <w:r w:rsidR="00A961D9">
        <w:rPr>
          <w:rFonts w:ascii="Garamond" w:hAnsi="Garamond"/>
          <w:b/>
          <w:sz w:val="22"/>
          <w:szCs w:val="22"/>
        </w:rPr>
        <w:t xml:space="preserve"> résultats</w:t>
      </w:r>
      <w:r w:rsidRPr="008B2780">
        <w:rPr>
          <w:rFonts w:ascii="Garamond" w:hAnsi="Garamond"/>
          <w:b/>
          <w:sz w:val="22"/>
          <w:szCs w:val="22"/>
        </w:rPr>
        <w:t>.</w:t>
      </w:r>
    </w:p>
    <w:p w:rsidR="00AC0450" w:rsidRDefault="00D36E69" w:rsidP="000F5A03">
      <w:pPr>
        <w:spacing w:after="120"/>
        <w:jc w:val="both"/>
        <w:rPr>
          <w:rFonts w:ascii="Garamond" w:hAnsi="Garamond"/>
          <w:i/>
          <w:sz w:val="22"/>
          <w:szCs w:val="22"/>
        </w:rPr>
      </w:pPr>
      <w:r>
        <w:rPr>
          <w:rFonts w:ascii="Garamond" w:hAnsi="Garamond"/>
          <w:i/>
          <w:sz w:val="22"/>
          <w:szCs w:val="22"/>
        </w:rPr>
        <w:t>Cet appel à projets</w:t>
      </w:r>
      <w:r w:rsidR="00AC0450" w:rsidRPr="008B2780">
        <w:rPr>
          <w:rFonts w:ascii="Garamond" w:hAnsi="Garamond"/>
          <w:i/>
          <w:sz w:val="22"/>
          <w:szCs w:val="22"/>
        </w:rPr>
        <w:t xml:space="preserve"> est consultable en ligne sur les sites internet du </w:t>
      </w:r>
      <w:r w:rsidR="00AC0450" w:rsidRPr="008B2780">
        <w:rPr>
          <w:rFonts w:ascii="Garamond" w:hAnsi="Garamond"/>
          <w:i/>
          <w:iCs/>
          <w:sz w:val="22"/>
          <w:szCs w:val="22"/>
        </w:rPr>
        <w:t xml:space="preserve">Ministère de l’Enseignement Supérieur, de </w:t>
      </w:r>
      <w:smartTag w:uri="urn:schemas-microsoft-com:office:smarttags" w:element="PersonName">
        <w:smartTagPr>
          <w:attr w:name="ProductID" w:val="la Recherche Scientifique"/>
        </w:smartTagPr>
        <w:r w:rsidR="00AC0450" w:rsidRPr="008B2780">
          <w:rPr>
            <w:rFonts w:ascii="Garamond" w:hAnsi="Garamond"/>
            <w:i/>
            <w:iCs/>
            <w:sz w:val="22"/>
            <w:szCs w:val="22"/>
          </w:rPr>
          <w:t>la Recherche Scientifique</w:t>
        </w:r>
      </w:smartTag>
      <w:r w:rsidR="0031029E">
        <w:rPr>
          <w:rFonts w:ascii="Garamond" w:hAnsi="Garamond"/>
          <w:i/>
          <w:iCs/>
          <w:sz w:val="22"/>
          <w:szCs w:val="22"/>
        </w:rPr>
        <w:t xml:space="preserve"> </w:t>
      </w:r>
      <w:r w:rsidR="00AC0450" w:rsidRPr="008B2780">
        <w:rPr>
          <w:rFonts w:ascii="Garamond" w:hAnsi="Garamond"/>
          <w:i/>
          <w:iCs/>
          <w:sz w:val="22"/>
          <w:szCs w:val="22"/>
        </w:rPr>
        <w:t xml:space="preserve">et de </w:t>
      </w:r>
      <w:smartTag w:uri="urn:schemas-microsoft-com:office:smarttags" w:element="PersonName">
        <w:smartTagPr>
          <w:attr w:name="ProductID" w:val="la Formation"/>
        </w:smartTagPr>
        <w:r w:rsidR="00AC0450" w:rsidRPr="008B2780">
          <w:rPr>
            <w:rFonts w:ascii="Garamond" w:hAnsi="Garamond"/>
            <w:i/>
            <w:iCs/>
            <w:sz w:val="22"/>
            <w:szCs w:val="22"/>
          </w:rPr>
          <w:t>la Formation</w:t>
        </w:r>
      </w:smartTag>
      <w:r w:rsidR="00AC0450" w:rsidRPr="008B2780">
        <w:rPr>
          <w:rFonts w:ascii="Garamond" w:hAnsi="Garamond"/>
          <w:i/>
          <w:iCs/>
          <w:sz w:val="22"/>
          <w:szCs w:val="22"/>
        </w:rPr>
        <w:t xml:space="preserve"> des Cadres</w:t>
      </w:r>
      <w:r w:rsidR="00AC0450" w:rsidRPr="008B2780">
        <w:rPr>
          <w:rFonts w:ascii="Garamond" w:hAnsi="Garamond"/>
          <w:sz w:val="22"/>
          <w:szCs w:val="22"/>
        </w:rPr>
        <w:t xml:space="preserve"> </w:t>
      </w:r>
      <w:r w:rsidR="00AC0450" w:rsidRPr="008B2780">
        <w:rPr>
          <w:rFonts w:ascii="Garamond" w:hAnsi="Garamond"/>
          <w:i/>
          <w:sz w:val="22"/>
          <w:szCs w:val="22"/>
        </w:rPr>
        <w:t>(</w:t>
      </w:r>
      <w:hyperlink r:id="rId20" w:history="1">
        <w:r w:rsidR="00AC0450" w:rsidRPr="008B2780">
          <w:rPr>
            <w:rStyle w:val="Lienhypertexte"/>
            <w:rFonts w:ascii="Garamond" w:hAnsi="Garamond"/>
            <w:i/>
            <w:sz w:val="22"/>
            <w:szCs w:val="22"/>
          </w:rPr>
          <w:t>http://www.enssup.gov.ma/</w:t>
        </w:r>
      </w:hyperlink>
      <w:r w:rsidR="0031029E">
        <w:rPr>
          <w:rFonts w:ascii="Garamond" w:hAnsi="Garamond"/>
          <w:i/>
          <w:sz w:val="22"/>
          <w:szCs w:val="22"/>
        </w:rPr>
        <w:t xml:space="preserve">), </w:t>
      </w:r>
      <w:r w:rsidR="0031029E">
        <w:rPr>
          <w:rFonts w:ascii="Garamond" w:hAnsi="Garamond"/>
          <w:i/>
          <w:iCs/>
          <w:sz w:val="22"/>
          <w:szCs w:val="22"/>
        </w:rPr>
        <w:t xml:space="preserve">du Centre National pour </w:t>
      </w:r>
      <w:smartTag w:uri="urn:schemas-microsoft-com:office:smarttags" w:element="PersonName">
        <w:smartTagPr>
          <w:attr w:name="ProductID" w:val="la Recherche Scientifique"/>
        </w:smartTagPr>
        <w:r w:rsidR="0031029E">
          <w:rPr>
            <w:rFonts w:ascii="Garamond" w:hAnsi="Garamond"/>
            <w:i/>
            <w:iCs/>
            <w:sz w:val="22"/>
            <w:szCs w:val="22"/>
          </w:rPr>
          <w:t>la Recherche Scientifique</w:t>
        </w:r>
      </w:smartTag>
      <w:r w:rsidR="0031029E">
        <w:rPr>
          <w:rFonts w:ascii="Garamond" w:hAnsi="Garamond"/>
          <w:i/>
          <w:iCs/>
          <w:sz w:val="22"/>
          <w:szCs w:val="22"/>
        </w:rPr>
        <w:t xml:space="preserve"> et Technique (</w:t>
      </w:r>
      <w:hyperlink r:id="rId21" w:history="1">
        <w:r w:rsidR="00865871" w:rsidRPr="00886794">
          <w:rPr>
            <w:rStyle w:val="Lienhypertexte"/>
            <w:rFonts w:ascii="Garamond" w:hAnsi="Garamond"/>
            <w:i/>
            <w:iCs/>
            <w:sz w:val="22"/>
            <w:szCs w:val="22"/>
          </w:rPr>
          <w:t>http://www.cnrst.ma</w:t>
        </w:r>
      </w:hyperlink>
      <w:r w:rsidR="00865871">
        <w:rPr>
          <w:rFonts w:ascii="Garamond" w:hAnsi="Garamond"/>
          <w:i/>
          <w:iCs/>
          <w:sz w:val="22"/>
          <w:szCs w:val="22"/>
        </w:rPr>
        <w:t>)</w:t>
      </w:r>
      <w:r w:rsidR="0031029E">
        <w:rPr>
          <w:rFonts w:ascii="Garamond" w:hAnsi="Garamond"/>
          <w:i/>
          <w:iCs/>
          <w:sz w:val="22"/>
          <w:szCs w:val="22"/>
        </w:rPr>
        <w:t>,</w:t>
      </w:r>
      <w:r w:rsidR="0031029E">
        <w:rPr>
          <w:rFonts w:ascii="Garamond" w:hAnsi="Garamond"/>
          <w:i/>
          <w:sz w:val="22"/>
          <w:szCs w:val="22"/>
        </w:rPr>
        <w:t xml:space="preserve"> </w:t>
      </w:r>
      <w:r w:rsidR="00D069B4">
        <w:rPr>
          <w:rFonts w:ascii="Garamond" w:hAnsi="Garamond"/>
          <w:i/>
          <w:sz w:val="22"/>
          <w:szCs w:val="22"/>
        </w:rPr>
        <w:t xml:space="preserve"> et </w:t>
      </w:r>
      <w:r w:rsidR="00865871">
        <w:rPr>
          <w:rFonts w:ascii="Garamond" w:hAnsi="Garamond"/>
          <w:i/>
          <w:sz w:val="22"/>
          <w:szCs w:val="22"/>
        </w:rPr>
        <w:t>de l’Institut Français du Maroc (</w:t>
      </w:r>
      <w:hyperlink r:id="rId22" w:history="1">
        <w:r w:rsidR="00865871" w:rsidRPr="00886794">
          <w:rPr>
            <w:rStyle w:val="Lienhypertexte"/>
            <w:rFonts w:ascii="Garamond" w:hAnsi="Garamond"/>
            <w:i/>
            <w:sz w:val="22"/>
            <w:szCs w:val="22"/>
          </w:rPr>
          <w:t>http://if-maroc.org/</w:t>
        </w:r>
      </w:hyperlink>
      <w:r w:rsidR="00865871">
        <w:rPr>
          <w:rFonts w:ascii="Garamond" w:hAnsi="Garamond"/>
          <w:i/>
          <w:sz w:val="22"/>
          <w:szCs w:val="22"/>
        </w:rPr>
        <w:t>).</w:t>
      </w:r>
    </w:p>
    <w:p w:rsidR="008748C0" w:rsidRDefault="008748C0" w:rsidP="000F5A03">
      <w:pPr>
        <w:spacing w:after="120"/>
        <w:jc w:val="both"/>
        <w:rPr>
          <w:rFonts w:ascii="Garamond" w:hAnsi="Garamond"/>
          <w:sz w:val="20"/>
          <w:szCs w:val="20"/>
        </w:rPr>
      </w:pPr>
    </w:p>
    <w:p w:rsidR="008748C0" w:rsidRDefault="008748C0" w:rsidP="000F5A03">
      <w:pPr>
        <w:spacing w:after="120"/>
        <w:jc w:val="both"/>
        <w:rPr>
          <w:rFonts w:ascii="Garamond" w:hAnsi="Garamond"/>
          <w:sz w:val="20"/>
          <w:szCs w:val="20"/>
        </w:rPr>
      </w:pPr>
    </w:p>
    <w:p w:rsidR="008748C0" w:rsidRPr="00D973BC" w:rsidRDefault="008748C0" w:rsidP="000F5A03">
      <w:pPr>
        <w:spacing w:after="120"/>
        <w:jc w:val="both"/>
        <w:rPr>
          <w:rFonts w:ascii="Garamond" w:hAnsi="Garamond"/>
          <w:sz w:val="20"/>
          <w:szCs w:val="20"/>
        </w:rPr>
      </w:pPr>
    </w:p>
    <w:p w:rsidR="00AC0450" w:rsidRDefault="00AC0450" w:rsidP="00AC045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 xml:space="preserve">Pour toute demande de </w:t>
      </w:r>
      <w:r w:rsidRPr="008B2780">
        <w:rPr>
          <w:rFonts w:ascii="Garamond" w:hAnsi="Garamond"/>
          <w:b/>
          <w:bCs/>
          <w:sz w:val="22"/>
          <w:szCs w:val="22"/>
          <w:u w:val="single"/>
        </w:rPr>
        <w:t>renseignement</w:t>
      </w:r>
      <w:r w:rsidRPr="008B2780">
        <w:rPr>
          <w:rFonts w:ascii="Garamond" w:hAnsi="Garamond"/>
          <w:sz w:val="22"/>
          <w:szCs w:val="22"/>
        </w:rPr>
        <w:t>, vous pouvez envoyer un message à :</w:t>
      </w:r>
    </w:p>
    <w:p w:rsidR="005035B0" w:rsidRPr="007C5358" w:rsidRDefault="008743A2" w:rsidP="00AC0450">
      <w:pPr>
        <w:pBdr>
          <w:top w:val="single" w:sz="4" w:space="1" w:color="auto"/>
          <w:left w:val="single" w:sz="4" w:space="4" w:color="auto"/>
          <w:bottom w:val="single" w:sz="4" w:space="1" w:color="auto"/>
          <w:right w:val="single" w:sz="4" w:space="4" w:color="auto"/>
        </w:pBdr>
        <w:jc w:val="center"/>
        <w:rPr>
          <w:rStyle w:val="Lienhypertexte"/>
          <w:rFonts w:ascii="Garamond" w:hAnsi="Garamond"/>
          <w:color w:val="auto"/>
          <w:sz w:val="22"/>
          <w:szCs w:val="22"/>
        </w:rPr>
      </w:pPr>
      <w:hyperlink r:id="rId23" w:history="1">
        <w:r w:rsidR="005035B0" w:rsidRPr="007C5358">
          <w:rPr>
            <w:rStyle w:val="Lienhypertexte"/>
            <w:rFonts w:ascii="Garamond" w:hAnsi="Garamond"/>
            <w:color w:val="auto"/>
            <w:sz w:val="22"/>
            <w:szCs w:val="22"/>
          </w:rPr>
          <w:t>drsinnov@gmail.com</w:t>
        </w:r>
      </w:hyperlink>
      <w:r w:rsidR="007C5358">
        <w:rPr>
          <w:rStyle w:val="Lienhypertexte"/>
          <w:rFonts w:ascii="Garamond" w:hAnsi="Garamond"/>
          <w:color w:val="auto"/>
          <w:sz w:val="22"/>
          <w:szCs w:val="22"/>
        </w:rPr>
        <w:t xml:space="preserve"> </w:t>
      </w:r>
    </w:p>
    <w:p w:rsidR="005035B0" w:rsidRPr="007C5358" w:rsidRDefault="005035B0" w:rsidP="005035B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7C5358">
        <w:rPr>
          <w:rFonts w:ascii="Garamond" w:hAnsi="Garamond"/>
          <w:sz w:val="22"/>
          <w:szCs w:val="22"/>
        </w:rPr>
        <w:t>Tél : 00 212 (0) 5 37 21 76 492</w:t>
      </w:r>
    </w:p>
    <w:p w:rsidR="00C00630" w:rsidRPr="00C00630" w:rsidRDefault="00824A49" w:rsidP="00AC0450">
      <w:pPr>
        <w:pBdr>
          <w:top w:val="single" w:sz="4" w:space="1" w:color="auto"/>
          <w:left w:val="single" w:sz="4" w:space="4" w:color="auto"/>
          <w:bottom w:val="single" w:sz="4" w:space="1" w:color="auto"/>
          <w:right w:val="single" w:sz="4" w:space="4" w:color="auto"/>
        </w:pBdr>
        <w:jc w:val="center"/>
        <w:rPr>
          <w:rStyle w:val="Lienhypertexte"/>
        </w:rPr>
      </w:pPr>
      <w:r>
        <w:rPr>
          <w:rStyle w:val="Lienhypertexte"/>
          <w:rFonts w:ascii="Garamond" w:hAnsi="Garamond"/>
          <w:sz w:val="22"/>
          <w:szCs w:val="22"/>
        </w:rPr>
        <w:t>aline.massy</w:t>
      </w:r>
      <w:r w:rsidR="00C00630" w:rsidRPr="00C00630">
        <w:rPr>
          <w:rStyle w:val="Lienhypertexte"/>
          <w:rFonts w:ascii="Garamond" w:hAnsi="Garamond"/>
          <w:sz w:val="22"/>
          <w:szCs w:val="22"/>
        </w:rPr>
        <w:t>@institutfrancais-maroc.com</w:t>
      </w:r>
      <w:r w:rsidR="00C00630" w:rsidRPr="00C00630">
        <w:rPr>
          <w:rStyle w:val="Lienhypertexte"/>
        </w:rPr>
        <w:t xml:space="preserve"> </w:t>
      </w:r>
    </w:p>
    <w:p w:rsidR="00AC0450" w:rsidRPr="008B2780" w:rsidRDefault="00AC0450" w:rsidP="00AC0450">
      <w:pPr>
        <w:pBdr>
          <w:top w:val="single" w:sz="4" w:space="1" w:color="auto"/>
          <w:left w:val="single" w:sz="4" w:space="4" w:color="auto"/>
          <w:bottom w:val="single" w:sz="4" w:space="1" w:color="auto"/>
          <w:right w:val="single" w:sz="4" w:space="4" w:color="auto"/>
        </w:pBdr>
        <w:jc w:val="center"/>
        <w:rPr>
          <w:rFonts w:ascii="Garamond" w:hAnsi="Garamond"/>
          <w:sz w:val="22"/>
          <w:szCs w:val="22"/>
        </w:rPr>
      </w:pPr>
      <w:r w:rsidRPr="008B2780">
        <w:rPr>
          <w:rFonts w:ascii="Garamond" w:hAnsi="Garamond"/>
          <w:sz w:val="22"/>
          <w:szCs w:val="22"/>
        </w:rPr>
        <w:t xml:space="preserve">Tel : </w:t>
      </w:r>
      <w:r w:rsidR="00C00630" w:rsidRPr="00C00630">
        <w:rPr>
          <w:rFonts w:ascii="Garamond" w:hAnsi="Garamond"/>
          <w:sz w:val="22"/>
          <w:szCs w:val="22"/>
        </w:rPr>
        <w:t>00 212 (0) 5 37 54 53 32</w:t>
      </w:r>
    </w:p>
    <w:p w:rsidR="00C00630" w:rsidRDefault="008743A2" w:rsidP="007076F1">
      <w:pPr>
        <w:pBdr>
          <w:top w:val="single" w:sz="4" w:space="1" w:color="auto"/>
          <w:left w:val="single" w:sz="4" w:space="4" w:color="auto"/>
          <w:bottom w:val="single" w:sz="4" w:space="1" w:color="auto"/>
          <w:right w:val="single" w:sz="4" w:space="4" w:color="auto"/>
        </w:pBdr>
        <w:jc w:val="center"/>
        <w:rPr>
          <w:rStyle w:val="Lienhypertexte"/>
          <w:rFonts w:ascii="Garamond" w:hAnsi="Garamond"/>
          <w:sz w:val="22"/>
          <w:szCs w:val="22"/>
        </w:rPr>
      </w:pPr>
      <w:hyperlink r:id="rId24" w:history="1">
        <w:r w:rsidR="007C5358" w:rsidRPr="00791BFC">
          <w:rPr>
            <w:rStyle w:val="Lienhypertexte"/>
            <w:rFonts w:ascii="Garamond" w:hAnsi="Garamond"/>
            <w:sz w:val="22"/>
            <w:szCs w:val="22"/>
          </w:rPr>
          <w:t>cedocs@cnrst.ma</w:t>
        </w:r>
      </w:hyperlink>
      <w:r w:rsidR="007C5358">
        <w:rPr>
          <w:rStyle w:val="Lienhypertexte"/>
          <w:rFonts w:ascii="Garamond" w:hAnsi="Garamond"/>
          <w:sz w:val="22"/>
          <w:szCs w:val="22"/>
        </w:rPr>
        <w:t xml:space="preserve"> </w:t>
      </w:r>
      <w:r w:rsidR="00C00630" w:rsidRPr="00C00630">
        <w:rPr>
          <w:rStyle w:val="Lienhypertexte"/>
          <w:rFonts w:ascii="Garamond" w:hAnsi="Garamond"/>
          <w:sz w:val="22"/>
          <w:szCs w:val="22"/>
        </w:rPr>
        <w:t xml:space="preserve"> </w:t>
      </w:r>
    </w:p>
    <w:p w:rsidR="00D2124A" w:rsidRPr="00D973BC" w:rsidRDefault="00AC0450" w:rsidP="007076F1">
      <w:pPr>
        <w:pBdr>
          <w:top w:val="single" w:sz="4" w:space="1" w:color="auto"/>
          <w:left w:val="single" w:sz="4" w:space="4" w:color="auto"/>
          <w:bottom w:val="single" w:sz="4" w:space="1" w:color="auto"/>
          <w:right w:val="single" w:sz="4" w:space="4" w:color="auto"/>
        </w:pBdr>
        <w:jc w:val="center"/>
        <w:rPr>
          <w:rFonts w:ascii="Garamond" w:hAnsi="Garamond"/>
          <w:sz w:val="22"/>
          <w:szCs w:val="22"/>
        </w:rPr>
        <w:sectPr w:rsidR="00D2124A" w:rsidRPr="00D973BC" w:rsidSect="007C5358">
          <w:type w:val="continuous"/>
          <w:pgSz w:w="11906" w:h="16838"/>
          <w:pgMar w:top="851" w:right="1133" w:bottom="851" w:left="851" w:header="709" w:footer="709" w:gutter="0"/>
          <w:pgNumType w:start="1"/>
          <w:cols w:space="708"/>
          <w:titlePg/>
          <w:docGrid w:linePitch="360"/>
        </w:sectPr>
      </w:pPr>
      <w:r w:rsidRPr="008B2780">
        <w:rPr>
          <w:rFonts w:ascii="Garamond" w:hAnsi="Garamond"/>
          <w:color w:val="000000"/>
          <w:sz w:val="22"/>
          <w:szCs w:val="22"/>
        </w:rPr>
        <w:t xml:space="preserve">Tel : </w:t>
      </w:r>
      <w:r w:rsidR="00C00630" w:rsidRPr="00C00630">
        <w:rPr>
          <w:rFonts w:ascii="Garamond" w:hAnsi="Garamond"/>
          <w:color w:val="000000"/>
          <w:sz w:val="22"/>
          <w:szCs w:val="22"/>
        </w:rPr>
        <w:t>00212 (05) 37 56 98 20</w:t>
      </w:r>
    </w:p>
    <w:p w:rsidR="00507663" w:rsidRPr="00D973BC" w:rsidRDefault="00507663" w:rsidP="00507663">
      <w:pPr>
        <w:spacing w:after="120"/>
        <w:ind w:left="360"/>
        <w:rPr>
          <w:rFonts w:ascii="Garamond" w:hAnsi="Garamond"/>
          <w:sz w:val="22"/>
          <w:szCs w:val="22"/>
        </w:rPr>
      </w:pPr>
    </w:p>
    <w:p w:rsidR="003F5D51" w:rsidRPr="00D973BC" w:rsidRDefault="003F5D51" w:rsidP="007A6146">
      <w:pPr>
        <w:spacing w:after="120"/>
        <w:rPr>
          <w:rFonts w:ascii="Garamond" w:hAnsi="Garamond"/>
          <w:b/>
          <w:i/>
        </w:rPr>
      </w:pPr>
    </w:p>
    <w:p w:rsidR="007A6146" w:rsidRPr="00D973BC" w:rsidRDefault="007A6146" w:rsidP="009D46FF">
      <w:pPr>
        <w:jc w:val="center"/>
        <w:rPr>
          <w:rFonts w:ascii="Garamond" w:hAnsi="Garamond"/>
          <w:b/>
          <w:snapToGrid w:val="0"/>
          <w:sz w:val="28"/>
          <w:szCs w:val="28"/>
          <w:lang w:eastAsia="en-US"/>
        </w:rPr>
      </w:pPr>
      <w:r w:rsidRPr="00D973BC">
        <w:rPr>
          <w:rFonts w:ascii="Garamond" w:hAnsi="Garamond"/>
          <w:b/>
          <w:snapToGrid w:val="0"/>
          <w:sz w:val="28"/>
          <w:szCs w:val="28"/>
          <w:lang w:eastAsia="en-US"/>
        </w:rPr>
        <w:t>APPEL A PROJET</w:t>
      </w:r>
      <w:r w:rsidR="00D069B4">
        <w:rPr>
          <w:rFonts w:ascii="Garamond" w:hAnsi="Garamond"/>
          <w:b/>
          <w:snapToGrid w:val="0"/>
          <w:sz w:val="28"/>
          <w:szCs w:val="28"/>
          <w:lang w:eastAsia="en-US"/>
        </w:rPr>
        <w:t>S</w:t>
      </w:r>
      <w:r w:rsidRPr="00D973BC">
        <w:rPr>
          <w:rFonts w:ascii="Garamond" w:hAnsi="Garamond"/>
          <w:b/>
          <w:snapToGrid w:val="0"/>
          <w:sz w:val="28"/>
          <w:szCs w:val="28"/>
          <w:lang w:eastAsia="en-US"/>
        </w:rPr>
        <w:t xml:space="preserve"> DE RECHERCHE AU TITRE DE L’ANNEE 201</w:t>
      </w:r>
      <w:r w:rsidR="00D069B4">
        <w:rPr>
          <w:rFonts w:ascii="Garamond" w:hAnsi="Garamond"/>
          <w:b/>
          <w:snapToGrid w:val="0"/>
          <w:sz w:val="28"/>
          <w:szCs w:val="28"/>
          <w:lang w:eastAsia="en-US"/>
        </w:rPr>
        <w:t>6</w:t>
      </w:r>
      <w:r w:rsidRPr="00D973BC">
        <w:rPr>
          <w:rFonts w:ascii="Garamond" w:hAnsi="Garamond"/>
          <w:b/>
          <w:snapToGrid w:val="0"/>
          <w:sz w:val="28"/>
          <w:szCs w:val="28"/>
          <w:lang w:eastAsia="en-US"/>
        </w:rPr>
        <w:t xml:space="preserve"> </w:t>
      </w:r>
    </w:p>
    <w:p w:rsidR="007A6146" w:rsidRPr="00D973BC" w:rsidRDefault="007A6146" w:rsidP="009E4FC1">
      <w:pPr>
        <w:spacing w:after="120"/>
        <w:jc w:val="center"/>
        <w:rPr>
          <w:rFonts w:ascii="Garamond" w:hAnsi="Garamond"/>
          <w:b/>
          <w:snapToGrid w:val="0"/>
          <w:sz w:val="28"/>
          <w:szCs w:val="28"/>
          <w:lang w:eastAsia="en-US"/>
        </w:rPr>
      </w:pPr>
      <w:r w:rsidRPr="00D973BC">
        <w:rPr>
          <w:rFonts w:ascii="Garamond" w:hAnsi="Garamond"/>
          <w:b/>
          <w:snapToGrid w:val="0"/>
          <w:sz w:val="28"/>
          <w:szCs w:val="28"/>
          <w:lang w:eastAsia="en-US"/>
        </w:rPr>
        <w:t xml:space="preserve">AU PROFIT DES </w:t>
      </w:r>
      <w:r w:rsidR="009E4FC1" w:rsidRPr="00BC296C">
        <w:rPr>
          <w:rFonts w:ascii="Garamond" w:hAnsi="Garamond"/>
          <w:b/>
          <w:snapToGrid w:val="0"/>
          <w:sz w:val="28"/>
          <w:szCs w:val="28"/>
          <w:lang w:eastAsia="en-US"/>
        </w:rPr>
        <w:t>CENTRE</w:t>
      </w:r>
      <w:r w:rsidR="00C860CC" w:rsidRPr="00BC296C">
        <w:rPr>
          <w:rFonts w:ascii="Garamond" w:hAnsi="Garamond"/>
          <w:b/>
          <w:snapToGrid w:val="0"/>
          <w:sz w:val="28"/>
          <w:szCs w:val="28"/>
          <w:lang w:eastAsia="en-US"/>
        </w:rPr>
        <w:t>S</w:t>
      </w:r>
      <w:r w:rsidR="009E4FC1">
        <w:rPr>
          <w:rFonts w:ascii="Garamond" w:hAnsi="Garamond"/>
          <w:b/>
          <w:snapToGrid w:val="0"/>
          <w:sz w:val="28"/>
          <w:szCs w:val="28"/>
          <w:lang w:eastAsia="en-US"/>
        </w:rPr>
        <w:t xml:space="preserve"> D’ETUDES </w:t>
      </w:r>
      <w:r w:rsidR="009D35F6">
        <w:rPr>
          <w:rFonts w:ascii="Garamond" w:hAnsi="Garamond"/>
          <w:b/>
          <w:snapToGrid w:val="0"/>
          <w:sz w:val="28"/>
          <w:szCs w:val="28"/>
          <w:lang w:eastAsia="en-US"/>
        </w:rPr>
        <w:t>DOCTORALES</w:t>
      </w:r>
    </w:p>
    <w:p w:rsidR="00B86D38" w:rsidRPr="00D973BC" w:rsidRDefault="00B86D38" w:rsidP="00B86D38">
      <w:pPr>
        <w:spacing w:after="120"/>
        <w:jc w:val="center"/>
        <w:rPr>
          <w:rFonts w:ascii="Garamond" w:hAnsi="Garamond"/>
          <w:b/>
          <w:snapToGrid w:val="0"/>
          <w:lang w:eastAsia="en-US"/>
        </w:rPr>
      </w:pPr>
      <w:r w:rsidRPr="00D973BC">
        <w:rPr>
          <w:rFonts w:ascii="Garamond" w:hAnsi="Garamond"/>
          <w:b/>
          <w:snapToGrid w:val="0"/>
          <w:lang w:eastAsia="en-US"/>
        </w:rPr>
        <w:t>FORMULAIRE DE PRESENTATION DU PROJET</w:t>
      </w:r>
    </w:p>
    <w:p w:rsidR="00B86D38" w:rsidRPr="00AE4940" w:rsidRDefault="00B86D38" w:rsidP="00B86D38">
      <w:pPr>
        <w:spacing w:after="120"/>
        <w:jc w:val="center"/>
        <w:rPr>
          <w:rFonts w:ascii="Garamond" w:hAnsi="Garamond"/>
          <w:b/>
          <w:snapToGrid w:val="0"/>
          <w:sz w:val="22"/>
          <w:szCs w:val="22"/>
          <w:lang w:eastAsia="en-US"/>
        </w:rPr>
      </w:pPr>
    </w:p>
    <w:p w:rsidR="000D0C41" w:rsidRPr="00AE4940" w:rsidRDefault="00B86D38" w:rsidP="00F9253C">
      <w:pPr>
        <w:jc w:val="both"/>
        <w:rPr>
          <w:rFonts w:ascii="Garamond" w:hAnsi="Garamond"/>
          <w:i/>
          <w:iCs/>
          <w:sz w:val="22"/>
          <w:szCs w:val="22"/>
        </w:rPr>
      </w:pPr>
      <w:r w:rsidRPr="00AE4940">
        <w:rPr>
          <w:rFonts w:ascii="Garamond" w:hAnsi="Garamond"/>
          <w:i/>
          <w:sz w:val="22"/>
          <w:szCs w:val="22"/>
        </w:rPr>
        <w:t>L</w:t>
      </w:r>
      <w:r w:rsidR="00CD44FA" w:rsidRPr="00AE4940">
        <w:rPr>
          <w:rFonts w:ascii="Garamond" w:hAnsi="Garamond"/>
          <w:i/>
          <w:sz w:val="22"/>
          <w:szCs w:val="22"/>
        </w:rPr>
        <w:t xml:space="preserve">e </w:t>
      </w:r>
      <w:r w:rsidR="00BC45CD" w:rsidRPr="00AE4940">
        <w:rPr>
          <w:rFonts w:ascii="Garamond" w:hAnsi="Garamond"/>
          <w:i/>
          <w:sz w:val="22"/>
          <w:szCs w:val="22"/>
        </w:rPr>
        <w:t xml:space="preserve">formulaire </w:t>
      </w:r>
      <w:r w:rsidR="00CD44FA" w:rsidRPr="00AE4940">
        <w:rPr>
          <w:rFonts w:ascii="Garamond" w:hAnsi="Garamond"/>
          <w:i/>
          <w:sz w:val="22"/>
          <w:szCs w:val="22"/>
        </w:rPr>
        <w:t>suivant présente</w:t>
      </w:r>
      <w:r w:rsidR="000D0C41" w:rsidRPr="00AE4940">
        <w:rPr>
          <w:rFonts w:ascii="Garamond" w:hAnsi="Garamond"/>
          <w:i/>
          <w:sz w:val="22"/>
          <w:szCs w:val="22"/>
        </w:rPr>
        <w:t xml:space="preserve"> tou</w:t>
      </w:r>
      <w:r w:rsidRPr="00AE4940">
        <w:rPr>
          <w:rFonts w:ascii="Garamond" w:hAnsi="Garamond"/>
          <w:i/>
          <w:sz w:val="22"/>
          <w:szCs w:val="22"/>
        </w:rPr>
        <w:t>tes</w:t>
      </w:r>
      <w:r w:rsidR="000D0C41" w:rsidRPr="00AE4940">
        <w:rPr>
          <w:rFonts w:ascii="Garamond" w:hAnsi="Garamond"/>
          <w:i/>
          <w:sz w:val="22"/>
          <w:szCs w:val="22"/>
        </w:rPr>
        <w:t xml:space="preserve"> les </w:t>
      </w:r>
      <w:r w:rsidRPr="00AE4940">
        <w:rPr>
          <w:rFonts w:ascii="Garamond" w:hAnsi="Garamond"/>
          <w:i/>
          <w:sz w:val="22"/>
          <w:szCs w:val="22"/>
        </w:rPr>
        <w:t xml:space="preserve">données </w:t>
      </w:r>
      <w:r w:rsidR="000D0C41" w:rsidRPr="00AE4940">
        <w:rPr>
          <w:rFonts w:ascii="Garamond" w:hAnsi="Garamond"/>
          <w:i/>
          <w:sz w:val="22"/>
          <w:szCs w:val="22"/>
        </w:rPr>
        <w:t>indispensables au</w:t>
      </w:r>
      <w:r w:rsidRPr="00AE4940">
        <w:rPr>
          <w:rFonts w:ascii="Garamond" w:hAnsi="Garamond"/>
          <w:i/>
          <w:sz w:val="22"/>
          <w:szCs w:val="22"/>
        </w:rPr>
        <w:t xml:space="preserve"> comité pour évaluer le dossier. </w:t>
      </w:r>
      <w:r w:rsidR="00BC45CD" w:rsidRPr="00AE4940">
        <w:rPr>
          <w:rFonts w:ascii="Garamond" w:hAnsi="Garamond"/>
          <w:i/>
          <w:sz w:val="22"/>
          <w:szCs w:val="22"/>
        </w:rPr>
        <w:t>Cependant, l</w:t>
      </w:r>
      <w:r w:rsidR="000D0C41" w:rsidRPr="00AE4940">
        <w:rPr>
          <w:rFonts w:ascii="Garamond" w:hAnsi="Garamond"/>
          <w:i/>
          <w:sz w:val="22"/>
          <w:szCs w:val="22"/>
        </w:rPr>
        <w:t>e</w:t>
      </w:r>
      <w:r w:rsidRPr="00AE4940">
        <w:rPr>
          <w:rFonts w:ascii="Garamond" w:hAnsi="Garamond"/>
          <w:i/>
          <w:sz w:val="22"/>
          <w:szCs w:val="22"/>
        </w:rPr>
        <w:t xml:space="preserve"> responsable</w:t>
      </w:r>
      <w:r w:rsidR="000D0C41" w:rsidRPr="00AE4940">
        <w:rPr>
          <w:rFonts w:ascii="Garamond" w:hAnsi="Garamond"/>
          <w:i/>
          <w:sz w:val="22"/>
          <w:szCs w:val="22"/>
        </w:rPr>
        <w:t xml:space="preserve"> d</w:t>
      </w:r>
      <w:r w:rsidRPr="00AE4940">
        <w:rPr>
          <w:rFonts w:ascii="Garamond" w:hAnsi="Garamond"/>
          <w:i/>
          <w:sz w:val="22"/>
          <w:szCs w:val="22"/>
        </w:rPr>
        <w:t>u</w:t>
      </w:r>
      <w:r w:rsidR="000D0C41" w:rsidRPr="00AE4940">
        <w:rPr>
          <w:rFonts w:ascii="Garamond" w:hAnsi="Garamond"/>
          <w:i/>
          <w:sz w:val="22"/>
          <w:szCs w:val="22"/>
        </w:rPr>
        <w:t xml:space="preserve"> projet </w:t>
      </w:r>
      <w:r w:rsidRPr="00AE4940">
        <w:rPr>
          <w:rFonts w:ascii="Garamond" w:hAnsi="Garamond"/>
          <w:i/>
          <w:sz w:val="22"/>
          <w:szCs w:val="22"/>
        </w:rPr>
        <w:t>a</w:t>
      </w:r>
      <w:r w:rsidR="000D0C41" w:rsidRPr="00AE4940">
        <w:rPr>
          <w:rFonts w:ascii="Garamond" w:hAnsi="Garamond"/>
          <w:i/>
          <w:sz w:val="22"/>
          <w:szCs w:val="22"/>
        </w:rPr>
        <w:t xml:space="preserve"> l</w:t>
      </w:r>
      <w:r w:rsidR="00EA57E5" w:rsidRPr="00AE4940">
        <w:rPr>
          <w:rFonts w:ascii="Garamond" w:hAnsi="Garamond"/>
          <w:i/>
          <w:sz w:val="22"/>
          <w:szCs w:val="22"/>
        </w:rPr>
        <w:t xml:space="preserve">a </w:t>
      </w:r>
      <w:r w:rsidRPr="00AE4940">
        <w:rPr>
          <w:rFonts w:ascii="Garamond" w:hAnsi="Garamond"/>
          <w:i/>
          <w:sz w:val="22"/>
          <w:szCs w:val="22"/>
        </w:rPr>
        <w:t>latitude</w:t>
      </w:r>
      <w:r w:rsidR="00BC45CD" w:rsidRPr="00AE4940">
        <w:rPr>
          <w:rFonts w:ascii="Garamond" w:hAnsi="Garamond"/>
          <w:i/>
          <w:sz w:val="22"/>
          <w:szCs w:val="22"/>
        </w:rPr>
        <w:t>, quand cela est nécessaire, d’ajouter, sans modifier le cane</w:t>
      </w:r>
      <w:r w:rsidR="00F9253C" w:rsidRPr="00AE4940">
        <w:rPr>
          <w:rFonts w:ascii="Garamond" w:hAnsi="Garamond"/>
          <w:i/>
          <w:sz w:val="22"/>
          <w:szCs w:val="22"/>
        </w:rPr>
        <w:t>vas</w:t>
      </w:r>
      <w:r w:rsidR="00BC45CD" w:rsidRPr="00AE4940">
        <w:rPr>
          <w:rFonts w:ascii="Garamond" w:hAnsi="Garamond"/>
          <w:i/>
          <w:sz w:val="22"/>
          <w:szCs w:val="22"/>
        </w:rPr>
        <w:t xml:space="preserve">, d’autres informations qu’il juge utiles pour </w:t>
      </w:r>
      <w:r w:rsidR="00F9253C" w:rsidRPr="00AE4940">
        <w:rPr>
          <w:rFonts w:ascii="Garamond" w:hAnsi="Garamond"/>
          <w:i/>
          <w:sz w:val="22"/>
          <w:szCs w:val="22"/>
        </w:rPr>
        <w:t xml:space="preserve">expliquer le </w:t>
      </w:r>
      <w:r w:rsidR="00BC45CD" w:rsidRPr="00AE4940">
        <w:rPr>
          <w:rFonts w:ascii="Garamond" w:hAnsi="Garamond"/>
          <w:i/>
          <w:sz w:val="22"/>
          <w:szCs w:val="22"/>
        </w:rPr>
        <w:t xml:space="preserve">projet </w:t>
      </w:r>
      <w:r w:rsidR="00F9253C" w:rsidRPr="00AE4940">
        <w:rPr>
          <w:rFonts w:ascii="Garamond" w:hAnsi="Garamond"/>
          <w:i/>
          <w:sz w:val="22"/>
          <w:szCs w:val="22"/>
        </w:rPr>
        <w:t>(e</w:t>
      </w:r>
      <w:r w:rsidR="00C11BDE" w:rsidRPr="00AE4940">
        <w:rPr>
          <w:rFonts w:ascii="Garamond" w:hAnsi="Garamond"/>
          <w:i/>
          <w:sz w:val="22"/>
          <w:szCs w:val="22"/>
        </w:rPr>
        <w:t xml:space="preserve">xemple : </w:t>
      </w:r>
      <w:r w:rsidR="00F9253C" w:rsidRPr="00AE4940">
        <w:rPr>
          <w:rFonts w:ascii="Garamond" w:hAnsi="Garamond"/>
          <w:i/>
          <w:iCs/>
          <w:sz w:val="22"/>
          <w:szCs w:val="22"/>
        </w:rPr>
        <w:t xml:space="preserve">une </w:t>
      </w:r>
      <w:r w:rsidR="00C11BDE" w:rsidRPr="00AE4940">
        <w:rPr>
          <w:rFonts w:ascii="Garamond" w:hAnsi="Garamond"/>
          <w:i/>
          <w:iCs/>
          <w:sz w:val="22"/>
          <w:szCs w:val="22"/>
        </w:rPr>
        <w:t>description détaillée, développant les problématiques scientifiques abordées par la thèse en cotutelle proposée, peut être mis en annexe</w:t>
      </w:r>
      <w:r w:rsidR="00F9253C" w:rsidRPr="00AE4940">
        <w:rPr>
          <w:rFonts w:ascii="Garamond" w:hAnsi="Garamond"/>
          <w:i/>
          <w:iCs/>
          <w:sz w:val="22"/>
          <w:szCs w:val="22"/>
        </w:rPr>
        <w:t xml:space="preserve"> : </w:t>
      </w:r>
      <w:r w:rsidR="00C11BDE" w:rsidRPr="00AE4940">
        <w:rPr>
          <w:rFonts w:ascii="Garamond" w:hAnsi="Garamond"/>
          <w:i/>
          <w:iCs/>
          <w:sz w:val="22"/>
          <w:szCs w:val="22"/>
        </w:rPr>
        <w:t>articles scientifiques, documents explicatifs, etc.)</w:t>
      </w:r>
      <w:r w:rsidR="003A4F14" w:rsidRPr="00AE4940">
        <w:rPr>
          <w:rFonts w:ascii="Garamond" w:hAnsi="Garamond"/>
          <w:i/>
          <w:iCs/>
          <w:sz w:val="22"/>
          <w:szCs w:val="22"/>
        </w:rPr>
        <w:t>.</w:t>
      </w:r>
    </w:p>
    <w:p w:rsidR="00C11BDE" w:rsidRPr="00AE4940" w:rsidRDefault="00C11BDE" w:rsidP="00BC45CD">
      <w:pPr>
        <w:jc w:val="both"/>
        <w:rPr>
          <w:rFonts w:ascii="Garamond" w:hAnsi="Garamond"/>
          <w:i/>
          <w:iCs/>
          <w:sz w:val="22"/>
          <w:szCs w:val="22"/>
        </w:rPr>
      </w:pPr>
    </w:p>
    <w:p w:rsidR="009A6942" w:rsidRPr="00AE4940" w:rsidRDefault="009A6942" w:rsidP="00BC45CD">
      <w:pPr>
        <w:jc w:val="both"/>
        <w:rPr>
          <w:rFonts w:ascii="Garamond" w:hAnsi="Garamond"/>
          <w:i/>
          <w:iCs/>
          <w:sz w:val="22"/>
          <w:szCs w:val="22"/>
        </w:rPr>
      </w:pPr>
    </w:p>
    <w:p w:rsidR="002A509A" w:rsidRPr="00D973BC" w:rsidRDefault="002A509A" w:rsidP="002A509A">
      <w:pPr>
        <w:ind w:right="-12"/>
        <w:rPr>
          <w:rFonts w:ascii="Garamond" w:hAnsi="Garamond"/>
          <w:lang w:eastAsia="en-US"/>
        </w:rPr>
      </w:pPr>
      <w:r w:rsidRPr="00D973BC">
        <w:rPr>
          <w:rFonts w:ascii="Garamond" w:hAnsi="Garamond"/>
          <w:b/>
          <w:caps/>
          <w:lang w:eastAsia="en-US"/>
        </w:rPr>
        <w:t>I. IDentification</w:t>
      </w:r>
    </w:p>
    <w:p w:rsidR="009A6942" w:rsidRPr="00D973BC" w:rsidRDefault="002A509A" w:rsidP="002A509A">
      <w:pPr>
        <w:ind w:right="-398"/>
        <w:rPr>
          <w:rFonts w:ascii="Garamond" w:hAnsi="Garamond"/>
          <w:b/>
          <w:i/>
          <w:sz w:val="22"/>
          <w:szCs w:val="22"/>
          <w:lang w:eastAsia="en-US"/>
        </w:rPr>
      </w:pPr>
      <w:r w:rsidRPr="00D973BC">
        <w:rPr>
          <w:rFonts w:ascii="Garamond" w:hAnsi="Garamond"/>
          <w:b/>
          <w:i/>
          <w:sz w:val="22"/>
          <w:szCs w:val="22"/>
          <w:lang w:eastAsia="en-US"/>
        </w:rPr>
        <w:tab/>
      </w:r>
    </w:p>
    <w:p w:rsidR="00BC45CD" w:rsidRPr="00D973BC" w:rsidRDefault="00E97835" w:rsidP="002A509A">
      <w:pPr>
        <w:ind w:right="-398"/>
        <w:rPr>
          <w:rFonts w:ascii="Garamond" w:hAnsi="Garamond"/>
          <w:b/>
          <w:iCs/>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t xml:space="preserve">  N° :</w:t>
      </w:r>
      <w:r w:rsidR="006F07A2" w:rsidRPr="00D973BC">
        <w:rPr>
          <w:rFonts w:ascii="Garamond" w:hAnsi="Garamond"/>
          <w:b/>
          <w:iCs/>
          <w:sz w:val="22"/>
          <w:szCs w:val="22"/>
          <w:lang w:eastAsia="en-US"/>
        </w:rPr>
        <w:t xml:space="preserve"> </w:t>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BC45CD" w:rsidRPr="00D973BC" w:rsidTr="00113E3E">
        <w:trPr>
          <w:cantSplit/>
          <w:trHeight w:val="2121"/>
        </w:trPr>
        <w:tc>
          <w:tcPr>
            <w:tcW w:w="10206" w:type="dxa"/>
            <w:tcBorders>
              <w:top w:val="single" w:sz="6" w:space="0" w:color="auto"/>
              <w:left w:val="single" w:sz="6" w:space="0" w:color="auto"/>
              <w:bottom w:val="single" w:sz="6" w:space="0" w:color="auto"/>
              <w:right w:val="single" w:sz="6" w:space="0" w:color="auto"/>
            </w:tcBorders>
          </w:tcPr>
          <w:p w:rsidR="00BC45CD" w:rsidRPr="00D973BC" w:rsidRDefault="00E97835" w:rsidP="00844F7C">
            <w:pPr>
              <w:spacing w:line="360" w:lineRule="atLeast"/>
              <w:ind w:left="62" w:right="-398"/>
              <w:jc w:val="both"/>
              <w:rPr>
                <w:rFonts w:ascii="Garamond" w:hAnsi="Garamond"/>
                <w:iCs/>
                <w:sz w:val="22"/>
                <w:szCs w:val="22"/>
                <w:lang w:eastAsia="en-US"/>
              </w:rPr>
            </w:pPr>
            <w:r w:rsidRPr="00D973BC">
              <w:rPr>
                <w:rFonts w:ascii="Garamond" w:hAnsi="Garamond"/>
                <w:bCs/>
                <w:i/>
                <w:sz w:val="22"/>
                <w:szCs w:val="22"/>
                <w:lang w:eastAsia="en-US"/>
              </w:rPr>
              <w:t xml:space="preserve">Projet présenté au nom </w:t>
            </w:r>
            <w:r w:rsidR="00844F7C">
              <w:rPr>
                <w:rFonts w:ascii="Garamond" w:hAnsi="Garamond"/>
                <w:bCs/>
                <w:i/>
                <w:sz w:val="22"/>
                <w:szCs w:val="22"/>
                <w:lang w:eastAsia="en-US"/>
              </w:rPr>
              <w:t>du centre d’études</w:t>
            </w:r>
            <w:r w:rsidR="00B74B81">
              <w:rPr>
                <w:rFonts w:ascii="Garamond" w:hAnsi="Garamond"/>
                <w:bCs/>
                <w:i/>
                <w:sz w:val="22"/>
                <w:szCs w:val="22"/>
                <w:lang w:eastAsia="en-US"/>
              </w:rPr>
              <w:t xml:space="preserve"> doctorale</w:t>
            </w:r>
            <w:r w:rsidR="00844F7C">
              <w:rPr>
                <w:rFonts w:ascii="Garamond" w:hAnsi="Garamond"/>
                <w:bCs/>
                <w:i/>
                <w:sz w:val="22"/>
                <w:szCs w:val="22"/>
                <w:lang w:eastAsia="en-US"/>
              </w:rPr>
              <w:t>s</w:t>
            </w:r>
            <w:r w:rsidR="00BC45CD" w:rsidRPr="00D973BC">
              <w:rPr>
                <w:rFonts w:ascii="Garamond" w:hAnsi="Garamond"/>
                <w:i/>
                <w:sz w:val="22"/>
                <w:szCs w:val="22"/>
                <w:lang w:eastAsia="en-US"/>
              </w:rPr>
              <w:t> </w:t>
            </w:r>
            <w:r w:rsidR="00BC45CD" w:rsidRPr="00D973BC">
              <w:rPr>
                <w:rFonts w:ascii="Garamond" w:hAnsi="Garamond"/>
                <w:iCs/>
                <w:sz w:val="22"/>
                <w:szCs w:val="22"/>
                <w:lang w:eastAsia="en-US"/>
              </w:rPr>
              <w:t>:</w:t>
            </w:r>
            <w:r w:rsidR="006F07A2" w:rsidRPr="00D973BC">
              <w:rPr>
                <w:rFonts w:ascii="Garamond" w:hAnsi="Garamond"/>
                <w:iCs/>
                <w:sz w:val="22"/>
                <w:szCs w:val="22"/>
                <w:lang w:eastAsia="en-US"/>
              </w:rPr>
              <w:t xml:space="preserve"> </w:t>
            </w:r>
          </w:p>
          <w:p w:rsidR="00BC45CD" w:rsidRPr="00D973BC" w:rsidRDefault="00BC45CD" w:rsidP="00B23F26">
            <w:pPr>
              <w:spacing w:line="360" w:lineRule="atLeast"/>
              <w:ind w:left="62" w:right="-398"/>
              <w:jc w:val="both"/>
              <w:rPr>
                <w:rFonts w:ascii="Garamond" w:hAnsi="Garamond"/>
                <w:i/>
                <w:sz w:val="22"/>
                <w:szCs w:val="22"/>
                <w:lang w:eastAsia="en-US"/>
              </w:rPr>
            </w:pPr>
            <w:r w:rsidRPr="00D973BC">
              <w:rPr>
                <w:rFonts w:ascii="Garamond" w:hAnsi="Garamond"/>
                <w:i/>
                <w:sz w:val="22"/>
                <w:szCs w:val="22"/>
                <w:lang w:eastAsia="en-US"/>
              </w:rPr>
              <w:t xml:space="preserve"> </w:t>
            </w:r>
          </w:p>
          <w:p w:rsidR="00BC45CD" w:rsidRPr="00D973BC" w:rsidRDefault="00B74B81" w:rsidP="00844F7C">
            <w:pPr>
              <w:ind w:left="62" w:right="-398"/>
              <w:jc w:val="both"/>
              <w:rPr>
                <w:rFonts w:ascii="Garamond" w:hAnsi="Garamond"/>
                <w:bCs/>
                <w:iCs/>
                <w:sz w:val="22"/>
                <w:szCs w:val="22"/>
                <w:lang w:eastAsia="en-US"/>
              </w:rPr>
            </w:pPr>
            <w:r>
              <w:rPr>
                <w:rFonts w:ascii="Garamond" w:hAnsi="Garamond"/>
                <w:bCs/>
                <w:i/>
                <w:sz w:val="22"/>
                <w:szCs w:val="22"/>
                <w:lang w:eastAsia="en-US"/>
              </w:rPr>
              <w:t xml:space="preserve">Directeur </w:t>
            </w:r>
            <w:r w:rsidR="00844F7C">
              <w:rPr>
                <w:rFonts w:ascii="Garamond" w:hAnsi="Garamond"/>
                <w:bCs/>
                <w:i/>
                <w:sz w:val="22"/>
                <w:szCs w:val="22"/>
                <w:lang w:eastAsia="en-US"/>
              </w:rPr>
              <w:t xml:space="preserve">du </w:t>
            </w:r>
            <w:proofErr w:type="spellStart"/>
            <w:r w:rsidR="00844F7C">
              <w:rPr>
                <w:rFonts w:ascii="Garamond" w:hAnsi="Garamond"/>
                <w:bCs/>
                <w:i/>
                <w:sz w:val="22"/>
                <w:szCs w:val="22"/>
                <w:lang w:eastAsia="en-US"/>
              </w:rPr>
              <w:t>CEDoc</w:t>
            </w:r>
            <w:proofErr w:type="spellEnd"/>
            <w:r w:rsidR="00E97835" w:rsidRPr="00D973BC">
              <w:rPr>
                <w:rFonts w:ascii="Garamond" w:hAnsi="Garamond"/>
                <w:bCs/>
                <w:i/>
                <w:sz w:val="22"/>
                <w:szCs w:val="22"/>
                <w:lang w:eastAsia="en-US"/>
              </w:rPr>
              <w:t> </w:t>
            </w:r>
            <w:r w:rsidR="00E97835" w:rsidRPr="00D973BC">
              <w:rPr>
                <w:rFonts w:ascii="Garamond" w:hAnsi="Garamond"/>
                <w:bCs/>
                <w:iCs/>
                <w:sz w:val="22"/>
                <w:szCs w:val="22"/>
                <w:lang w:eastAsia="en-US"/>
              </w:rPr>
              <w:t>:</w:t>
            </w:r>
            <w:r w:rsidR="006F07A2" w:rsidRPr="00D973BC">
              <w:rPr>
                <w:rFonts w:ascii="Garamond" w:hAnsi="Garamond"/>
                <w:bCs/>
                <w:iCs/>
                <w:sz w:val="22"/>
                <w:szCs w:val="22"/>
                <w:lang w:eastAsia="en-US"/>
              </w:rPr>
              <w:t xml:space="preserve"> </w:t>
            </w:r>
          </w:p>
          <w:p w:rsidR="00CE06C7" w:rsidRPr="00D973BC" w:rsidRDefault="00CE06C7" w:rsidP="00B23F26">
            <w:pPr>
              <w:ind w:left="62" w:right="-398"/>
              <w:jc w:val="both"/>
              <w:rPr>
                <w:rFonts w:ascii="Garamond" w:hAnsi="Garamond"/>
                <w:bCs/>
                <w:i/>
                <w:sz w:val="22"/>
                <w:szCs w:val="22"/>
                <w:lang w:eastAsia="en-US"/>
              </w:rPr>
            </w:pPr>
          </w:p>
          <w:p w:rsidR="00CE06C7" w:rsidRPr="00D973BC" w:rsidRDefault="00CE06C7" w:rsidP="00B23F26">
            <w:pPr>
              <w:ind w:left="62" w:right="-398"/>
              <w:jc w:val="both"/>
              <w:rPr>
                <w:rFonts w:ascii="Garamond" w:hAnsi="Garamond"/>
                <w:iCs/>
                <w:sz w:val="22"/>
                <w:szCs w:val="22"/>
                <w:lang w:eastAsia="en-US"/>
              </w:rPr>
            </w:pPr>
            <w:r w:rsidRPr="00D973BC">
              <w:rPr>
                <w:rFonts w:ascii="Garamond" w:hAnsi="Garamond"/>
                <w:bCs/>
                <w:i/>
                <w:sz w:val="22"/>
                <w:szCs w:val="22"/>
                <w:lang w:eastAsia="en-US"/>
              </w:rPr>
              <w:t>Tél </w:t>
            </w:r>
            <w:r w:rsidRPr="00D973BC">
              <w:rPr>
                <w:rFonts w:ascii="Garamond" w:hAnsi="Garamond"/>
                <w:bCs/>
                <w:iCs/>
                <w:sz w:val="22"/>
                <w:szCs w:val="22"/>
                <w:lang w:eastAsia="en-US"/>
              </w:rPr>
              <w:t xml:space="preserve">:                                          </w:t>
            </w:r>
            <w:r w:rsidRPr="00D973BC">
              <w:rPr>
                <w:rFonts w:ascii="Garamond" w:hAnsi="Garamond"/>
                <w:bCs/>
                <w:i/>
                <w:sz w:val="22"/>
                <w:szCs w:val="22"/>
                <w:lang w:eastAsia="en-US"/>
              </w:rPr>
              <w:t xml:space="preserve"> Fax </w:t>
            </w:r>
            <w:r w:rsidRPr="00D973BC">
              <w:rPr>
                <w:rFonts w:ascii="Garamond" w:hAnsi="Garamond"/>
                <w:bCs/>
                <w:iCs/>
                <w:sz w:val="22"/>
                <w:szCs w:val="22"/>
                <w:lang w:eastAsia="en-US"/>
              </w:rPr>
              <w:t xml:space="preserve">:                                              </w:t>
            </w:r>
            <w:r w:rsidRPr="00D973BC">
              <w:rPr>
                <w:rFonts w:ascii="Garamond" w:hAnsi="Garamond"/>
                <w:bCs/>
                <w:i/>
                <w:sz w:val="22"/>
                <w:szCs w:val="22"/>
                <w:lang w:eastAsia="en-US"/>
              </w:rPr>
              <w:t>E-mail </w:t>
            </w:r>
            <w:r w:rsidRPr="00D973BC">
              <w:rPr>
                <w:rFonts w:ascii="Garamond" w:hAnsi="Garamond"/>
                <w:bCs/>
                <w:iCs/>
                <w:sz w:val="22"/>
                <w:szCs w:val="22"/>
                <w:lang w:eastAsia="en-US"/>
              </w:rPr>
              <w:t>:</w:t>
            </w:r>
            <w:r w:rsidR="006F07A2" w:rsidRPr="00D973BC">
              <w:rPr>
                <w:rFonts w:ascii="Garamond" w:hAnsi="Garamond"/>
                <w:bCs/>
                <w:iCs/>
                <w:sz w:val="22"/>
                <w:szCs w:val="22"/>
                <w:lang w:eastAsia="en-US"/>
              </w:rPr>
              <w:t xml:space="preserve">   </w:t>
            </w:r>
          </w:p>
          <w:p w:rsidR="00BC45CD" w:rsidRPr="00D973BC" w:rsidRDefault="00BC45CD" w:rsidP="00E97835">
            <w:pPr>
              <w:ind w:right="-398"/>
              <w:jc w:val="both"/>
              <w:rPr>
                <w:rFonts w:ascii="Garamond" w:hAnsi="Garamond"/>
                <w:i/>
                <w:sz w:val="22"/>
                <w:szCs w:val="22"/>
                <w:lang w:eastAsia="en-US"/>
              </w:rPr>
            </w:pPr>
          </w:p>
        </w:tc>
      </w:tr>
    </w:tbl>
    <w:p w:rsidR="00113E3E"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p w:rsidR="002A509A" w:rsidRPr="00D973BC" w:rsidRDefault="002A509A" w:rsidP="00E97835">
      <w:pPr>
        <w:ind w:right="-397"/>
        <w:rPr>
          <w:rFonts w:ascii="Garamond" w:hAnsi="Garamond"/>
          <w:b/>
          <w:i/>
          <w:sz w:val="22"/>
          <w:szCs w:val="22"/>
          <w:lang w:eastAsia="en-US"/>
        </w:rPr>
      </w:pP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r w:rsidRPr="00D973BC">
        <w:rPr>
          <w:rFonts w:ascii="Garamond" w:hAnsi="Garamond"/>
          <w:b/>
          <w:i/>
          <w:sz w:val="22"/>
          <w:szCs w:val="22"/>
          <w:lang w:eastAsia="en-US"/>
        </w:rPr>
        <w:tab/>
      </w:r>
    </w:p>
    <w:tbl>
      <w:tblPr>
        <w:tblW w:w="10206" w:type="dxa"/>
        <w:tblInd w:w="80" w:type="dxa"/>
        <w:tblLayout w:type="fixed"/>
        <w:tblCellMar>
          <w:left w:w="80" w:type="dxa"/>
          <w:right w:w="80" w:type="dxa"/>
        </w:tblCellMar>
        <w:tblLook w:val="0000" w:firstRow="0" w:lastRow="0" w:firstColumn="0" w:lastColumn="0" w:noHBand="0" w:noVBand="0"/>
      </w:tblPr>
      <w:tblGrid>
        <w:gridCol w:w="10206"/>
      </w:tblGrid>
      <w:tr w:rsidR="00573519" w:rsidRPr="00D973BC" w:rsidTr="00113E3E">
        <w:trPr>
          <w:cantSplit/>
          <w:trHeight w:val="2232"/>
        </w:trPr>
        <w:tc>
          <w:tcPr>
            <w:tcW w:w="10206" w:type="dxa"/>
            <w:tcBorders>
              <w:top w:val="single" w:sz="6" w:space="0" w:color="auto"/>
              <w:left w:val="single" w:sz="6" w:space="0" w:color="auto"/>
              <w:bottom w:val="single" w:sz="6" w:space="0" w:color="auto"/>
              <w:right w:val="single" w:sz="6" w:space="0" w:color="auto"/>
            </w:tcBorders>
          </w:tcPr>
          <w:p w:rsidR="002A509A" w:rsidRPr="00D973BC" w:rsidRDefault="002A509A" w:rsidP="00B74B81">
            <w:pPr>
              <w:spacing w:line="360" w:lineRule="atLeast"/>
              <w:ind w:left="62" w:right="-398"/>
              <w:jc w:val="both"/>
              <w:rPr>
                <w:rFonts w:ascii="Garamond" w:hAnsi="Garamond"/>
                <w:i/>
                <w:sz w:val="22"/>
                <w:szCs w:val="22"/>
                <w:lang w:eastAsia="en-US"/>
              </w:rPr>
            </w:pPr>
            <w:r w:rsidRPr="00D973BC">
              <w:rPr>
                <w:rFonts w:ascii="Garamond" w:hAnsi="Garamond"/>
                <w:bCs/>
                <w:i/>
                <w:sz w:val="22"/>
                <w:szCs w:val="22"/>
                <w:lang w:eastAsia="en-US"/>
              </w:rPr>
              <w:t xml:space="preserve">Thématique générale </w:t>
            </w:r>
            <w:r w:rsidR="00844F7C">
              <w:rPr>
                <w:rFonts w:ascii="Garamond" w:hAnsi="Garamond"/>
                <w:bCs/>
                <w:i/>
                <w:sz w:val="22"/>
                <w:szCs w:val="22"/>
                <w:lang w:eastAsia="en-US"/>
              </w:rPr>
              <w:t xml:space="preserve">du </w:t>
            </w:r>
            <w:proofErr w:type="spellStart"/>
            <w:r w:rsidR="00844F7C">
              <w:rPr>
                <w:rFonts w:ascii="Garamond" w:hAnsi="Garamond"/>
                <w:bCs/>
                <w:i/>
                <w:sz w:val="22"/>
                <w:szCs w:val="22"/>
                <w:lang w:eastAsia="en-US"/>
              </w:rPr>
              <w:t>CEDoc</w:t>
            </w:r>
            <w:proofErr w:type="spellEnd"/>
            <w:r w:rsidR="00844F7C">
              <w:rPr>
                <w:rFonts w:ascii="Garamond" w:hAnsi="Garamond"/>
                <w:bCs/>
                <w:i/>
                <w:sz w:val="22"/>
                <w:szCs w:val="22"/>
                <w:lang w:eastAsia="en-US"/>
              </w:rPr>
              <w:t xml:space="preserve"> </w:t>
            </w:r>
            <w:r w:rsidRPr="00D973BC">
              <w:rPr>
                <w:rFonts w:ascii="Garamond" w:hAnsi="Garamond"/>
                <w:iCs/>
                <w:sz w:val="22"/>
                <w:szCs w:val="22"/>
                <w:lang w:eastAsia="en-US"/>
              </w:rPr>
              <w:t>:</w:t>
            </w:r>
          </w:p>
          <w:p w:rsidR="002A509A" w:rsidRPr="00D973BC" w:rsidRDefault="002A509A" w:rsidP="009607BC">
            <w:pPr>
              <w:spacing w:line="360" w:lineRule="atLeast"/>
              <w:ind w:left="62" w:right="-398"/>
              <w:jc w:val="both"/>
              <w:rPr>
                <w:rFonts w:ascii="Garamond" w:hAnsi="Garamond"/>
                <w:i/>
                <w:sz w:val="22"/>
                <w:szCs w:val="22"/>
                <w:lang w:eastAsia="en-US"/>
              </w:rPr>
            </w:pPr>
            <w:r w:rsidRPr="00D973BC">
              <w:rPr>
                <w:rFonts w:ascii="Garamond" w:hAnsi="Garamond"/>
                <w:i/>
                <w:sz w:val="22"/>
                <w:szCs w:val="22"/>
                <w:lang w:eastAsia="en-US"/>
              </w:rPr>
              <w:t xml:space="preserve"> </w:t>
            </w:r>
          </w:p>
          <w:p w:rsidR="002A509A" w:rsidRPr="00D973BC" w:rsidRDefault="002A509A" w:rsidP="009607BC">
            <w:pPr>
              <w:ind w:left="62" w:right="-398"/>
              <w:jc w:val="both"/>
              <w:rPr>
                <w:rFonts w:ascii="Garamond" w:hAnsi="Garamond"/>
                <w:i/>
                <w:sz w:val="22"/>
                <w:szCs w:val="22"/>
                <w:lang w:eastAsia="en-US"/>
              </w:rPr>
            </w:pPr>
            <w:r w:rsidRPr="00D973BC">
              <w:rPr>
                <w:rFonts w:ascii="Garamond" w:hAnsi="Garamond"/>
                <w:bCs/>
                <w:i/>
                <w:sz w:val="22"/>
                <w:szCs w:val="22"/>
                <w:lang w:eastAsia="en-US"/>
              </w:rPr>
              <w:t>Sous thématiques</w:t>
            </w:r>
            <w:r w:rsidRPr="00D973BC">
              <w:rPr>
                <w:rFonts w:ascii="Garamond" w:hAnsi="Garamond"/>
                <w:b/>
                <w:i/>
                <w:sz w:val="22"/>
                <w:szCs w:val="22"/>
                <w:lang w:eastAsia="en-US"/>
              </w:rPr>
              <w:t> </w:t>
            </w:r>
            <w:r w:rsidRPr="00D973BC">
              <w:rPr>
                <w:rFonts w:ascii="Garamond" w:hAnsi="Garamond"/>
                <w:iCs/>
                <w:sz w:val="22"/>
                <w:szCs w:val="22"/>
                <w:lang w:eastAsia="en-US"/>
              </w:rPr>
              <w:t>:</w:t>
            </w:r>
          </w:p>
          <w:p w:rsidR="002A509A" w:rsidRPr="00D973BC" w:rsidRDefault="002A509A" w:rsidP="009607BC">
            <w:pPr>
              <w:ind w:left="62" w:right="-398"/>
              <w:jc w:val="both"/>
              <w:rPr>
                <w:rFonts w:ascii="Garamond" w:hAnsi="Garamond"/>
                <w:i/>
                <w:sz w:val="22"/>
                <w:szCs w:val="22"/>
                <w:lang w:eastAsia="en-US"/>
              </w:rPr>
            </w:pPr>
          </w:p>
          <w:p w:rsidR="002A509A" w:rsidRPr="00D973BC" w:rsidRDefault="002A509A" w:rsidP="00E97835">
            <w:pPr>
              <w:ind w:right="-398"/>
              <w:jc w:val="both"/>
              <w:rPr>
                <w:rFonts w:ascii="Garamond" w:hAnsi="Garamond"/>
                <w:i/>
                <w:sz w:val="22"/>
                <w:szCs w:val="22"/>
                <w:lang w:eastAsia="en-US"/>
              </w:rPr>
            </w:pPr>
          </w:p>
        </w:tc>
      </w:tr>
    </w:tbl>
    <w:p w:rsidR="00917010" w:rsidRDefault="00917010" w:rsidP="00917010">
      <w:pPr>
        <w:spacing w:after="120"/>
        <w:ind w:right="-142"/>
        <w:rPr>
          <w:rFonts w:ascii="Garamond" w:hAnsi="Garamond"/>
          <w:i/>
          <w:sz w:val="20"/>
          <w:szCs w:val="20"/>
        </w:rPr>
      </w:pPr>
    </w:p>
    <w:p w:rsidR="00917010" w:rsidRPr="00D973BC" w:rsidRDefault="00824A49" w:rsidP="00917010">
      <w:pPr>
        <w:spacing w:after="120"/>
        <w:ind w:right="-142"/>
        <w:rPr>
          <w:rFonts w:ascii="Garamond" w:hAnsi="Garamond"/>
          <w:i/>
          <w:sz w:val="20"/>
          <w:szCs w:val="20"/>
        </w:rPr>
      </w:pPr>
      <w:r>
        <w:rPr>
          <w:rFonts w:ascii="Garamond" w:hAnsi="Garamond"/>
          <w:i/>
          <w:noProof/>
          <w:sz w:val="20"/>
          <w:szCs w:val="20"/>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190500</wp:posOffset>
                </wp:positionV>
                <wp:extent cx="1600200" cy="1143000"/>
                <wp:effectExtent l="6985" t="8890" r="12065" b="1016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917010" w:rsidRPr="00726830" w:rsidRDefault="00917010" w:rsidP="00917010">
                            <w:pPr>
                              <w:rPr>
                                <w:bCs/>
                                <w:i/>
                                <w:sz w:val="22"/>
                                <w:lang w:eastAsia="en-US"/>
                              </w:rPr>
                            </w:pPr>
                            <w:r w:rsidRPr="00726830">
                              <w:rPr>
                                <w:bCs/>
                                <w:i/>
                                <w:sz w:val="22"/>
                                <w:lang w:eastAsia="en-US"/>
                              </w:rPr>
                              <w:t>Durée du projet </w:t>
                            </w:r>
                            <w:r w:rsidRPr="006F07A2">
                              <w:rPr>
                                <w:bCs/>
                                <w:iCs/>
                                <w:sz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387pt;margin-top:15pt;width:126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">
                <v:textbox>
                  <w:txbxContent>
                    <w:p w:rsidR="00917010" w:rsidRPr="00726830" w:rsidRDefault="00917010" w:rsidP="00917010">
                      <w:pPr>
                        <w:rPr>
                          <w:bCs/>
                          <w:i/>
                          <w:sz w:val="22"/>
                          <w:lang w:eastAsia="en-US"/>
                        </w:rPr>
                      </w:pPr>
                      <w:r w:rsidRPr="00726830">
                        <w:rPr>
                          <w:bCs/>
                          <w:i/>
                          <w:sz w:val="22"/>
                          <w:lang w:eastAsia="en-US"/>
                        </w:rPr>
                        <w:t>Durée du projet </w:t>
                      </w:r>
                      <w:r w:rsidRPr="006F07A2">
                        <w:rPr>
                          <w:bCs/>
                          <w:iCs/>
                          <w:sz w:val="22"/>
                          <w:lang w:eastAsia="en-US"/>
                        </w:rPr>
                        <w:t xml:space="preserve">: </w:t>
                      </w:r>
                    </w:p>
                  </w:txbxContent>
                </v:textbox>
              </v:shape>
            </w:pict>
          </mc:Fallback>
        </mc:AlternateContent>
      </w:r>
      <w:r>
        <w:rPr>
          <w:rFonts w:ascii="Garamond" w:hAnsi="Garamond"/>
          <w:i/>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190500</wp:posOffset>
                </wp:positionV>
                <wp:extent cx="4914900" cy="1143000"/>
                <wp:effectExtent l="6985" t="8890" r="12065" b="1016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w="9525">
                          <a:solidFill>
                            <a:srgbClr val="000000"/>
                          </a:solidFill>
                          <a:miter lim="800000"/>
                          <a:headEnd/>
                          <a:tailEnd/>
                        </a:ln>
                      </wps:spPr>
                      <wps:txbx>
                        <w:txbxContent>
                          <w:p w:rsidR="00917010" w:rsidRDefault="00917010" w:rsidP="00917010">
                            <w:pPr>
                              <w:rPr>
                                <w:bCs/>
                                <w:i/>
                                <w:sz w:val="22"/>
                                <w:lang w:eastAsia="en-US"/>
                              </w:rPr>
                            </w:pPr>
                            <w:r w:rsidRPr="003C5F39">
                              <w:rPr>
                                <w:bCs/>
                                <w:i/>
                                <w:sz w:val="22"/>
                                <w:lang w:eastAsia="en-US"/>
                              </w:rPr>
                              <w:t xml:space="preserve">Intitulé du </w:t>
                            </w:r>
                            <w:r w:rsidRPr="00EA57E5">
                              <w:rPr>
                                <w:bCs/>
                                <w:i/>
                                <w:sz w:val="22"/>
                                <w:lang w:eastAsia="en-US"/>
                              </w:rPr>
                              <w:t>projet (</w:t>
                            </w:r>
                            <w:r>
                              <w:rPr>
                                <w:bCs/>
                                <w:i/>
                                <w:sz w:val="22"/>
                                <w:lang w:eastAsia="en-US"/>
                              </w:rPr>
                              <w:t>Sujet</w:t>
                            </w:r>
                            <w:r w:rsidRPr="00EA57E5">
                              <w:rPr>
                                <w:bCs/>
                                <w:i/>
                                <w:sz w:val="22"/>
                                <w:lang w:eastAsia="en-US"/>
                              </w:rPr>
                              <w:t xml:space="preserve"> de thèse de doctorat</w:t>
                            </w:r>
                            <w:proofErr w:type="gramStart"/>
                            <w:r w:rsidRPr="00EA57E5">
                              <w:rPr>
                                <w:bCs/>
                                <w:i/>
                                <w:sz w:val="22"/>
                                <w:lang w:eastAsia="en-US"/>
                              </w:rPr>
                              <w:t>)</w:t>
                            </w:r>
                            <w:r w:rsidRPr="006F07A2">
                              <w:rPr>
                                <w:bCs/>
                                <w:iCs/>
                                <w:sz w:val="22"/>
                                <w:lang w:eastAsia="en-US"/>
                              </w:rPr>
                              <w:t>:</w:t>
                            </w:r>
                            <w:proofErr w:type="gramEnd"/>
                          </w:p>
                          <w:p w:rsidR="00917010" w:rsidRDefault="00917010" w:rsidP="00917010">
                            <w:pPr>
                              <w:rPr>
                                <w:bCs/>
                                <w:i/>
                                <w:sz w:val="22"/>
                                <w:lang w:eastAsia="en-US"/>
                              </w:rPr>
                            </w:pPr>
                          </w:p>
                          <w:p w:rsidR="00917010" w:rsidRPr="00BC45CD" w:rsidRDefault="00917010" w:rsidP="00917010">
                            <w:pPr>
                              <w:rPr>
                                <w:bCs/>
                                <w:i/>
                                <w:strike/>
                                <w:sz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margin-top:15pt;width:38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">
                <v:textbox>
                  <w:txbxContent>
                    <w:p w:rsidR="00917010" w:rsidRDefault="00917010" w:rsidP="00917010">
                      <w:pPr>
                        <w:rPr>
                          <w:bCs/>
                          <w:i/>
                          <w:sz w:val="22"/>
                          <w:lang w:eastAsia="en-US"/>
                        </w:rPr>
                      </w:pPr>
                      <w:r w:rsidRPr="003C5F39">
                        <w:rPr>
                          <w:bCs/>
                          <w:i/>
                          <w:sz w:val="22"/>
                          <w:lang w:eastAsia="en-US"/>
                        </w:rPr>
                        <w:t xml:space="preserve">Intitulé du </w:t>
                      </w:r>
                      <w:r w:rsidRPr="00EA57E5">
                        <w:rPr>
                          <w:bCs/>
                          <w:i/>
                          <w:sz w:val="22"/>
                          <w:lang w:eastAsia="en-US"/>
                        </w:rPr>
                        <w:t>projet (</w:t>
                      </w:r>
                      <w:r>
                        <w:rPr>
                          <w:bCs/>
                          <w:i/>
                          <w:sz w:val="22"/>
                          <w:lang w:eastAsia="en-US"/>
                        </w:rPr>
                        <w:t>Sujet</w:t>
                      </w:r>
                      <w:r w:rsidRPr="00EA57E5">
                        <w:rPr>
                          <w:bCs/>
                          <w:i/>
                          <w:sz w:val="22"/>
                          <w:lang w:eastAsia="en-US"/>
                        </w:rPr>
                        <w:t xml:space="preserve"> de thèse de doctorat</w:t>
                      </w:r>
                      <w:proofErr w:type="gramStart"/>
                      <w:r w:rsidRPr="00EA57E5">
                        <w:rPr>
                          <w:bCs/>
                          <w:i/>
                          <w:sz w:val="22"/>
                          <w:lang w:eastAsia="en-US"/>
                        </w:rPr>
                        <w:t>)</w:t>
                      </w:r>
                      <w:r w:rsidRPr="006F07A2">
                        <w:rPr>
                          <w:bCs/>
                          <w:iCs/>
                          <w:sz w:val="22"/>
                          <w:lang w:eastAsia="en-US"/>
                        </w:rPr>
                        <w:t>:</w:t>
                      </w:r>
                      <w:proofErr w:type="gramEnd"/>
                    </w:p>
                    <w:p w:rsidR="00917010" w:rsidRDefault="00917010" w:rsidP="00917010">
                      <w:pPr>
                        <w:rPr>
                          <w:bCs/>
                          <w:i/>
                          <w:sz w:val="22"/>
                          <w:lang w:eastAsia="en-US"/>
                        </w:rPr>
                      </w:pPr>
                    </w:p>
                    <w:p w:rsidR="00917010" w:rsidRPr="00BC45CD" w:rsidRDefault="00917010" w:rsidP="00917010">
                      <w:pPr>
                        <w:rPr>
                          <w:bCs/>
                          <w:i/>
                          <w:strike/>
                          <w:sz w:val="22"/>
                          <w:lang w:eastAsia="en-US"/>
                        </w:rPr>
                      </w:pPr>
                    </w:p>
                  </w:txbxContent>
                </v:textbox>
              </v:shape>
            </w:pict>
          </mc:Fallback>
        </mc:AlternateContent>
      </w:r>
    </w:p>
    <w:p w:rsidR="00917010" w:rsidRPr="00D973BC" w:rsidRDefault="00917010" w:rsidP="00917010">
      <w:pPr>
        <w:spacing w:after="120"/>
        <w:ind w:right="-142"/>
        <w:rPr>
          <w:rFonts w:ascii="Garamond" w:hAnsi="Garamond"/>
          <w:i/>
          <w:sz w:val="20"/>
          <w:szCs w:val="20"/>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17010">
      <w:pPr>
        <w:pStyle w:val="Titre3"/>
        <w:spacing w:after="0"/>
        <w:jc w:val="center"/>
        <w:rPr>
          <w:rFonts w:ascii="Garamond" w:hAnsi="Garamond"/>
          <w:sz w:val="22"/>
          <w:szCs w:val="22"/>
        </w:rPr>
      </w:pPr>
    </w:p>
    <w:p w:rsidR="00917010" w:rsidRDefault="00917010" w:rsidP="009A6942">
      <w:pPr>
        <w:pStyle w:val="Titre3"/>
        <w:spacing w:before="120"/>
        <w:ind w:left="0" w:right="0"/>
        <w:jc w:val="center"/>
        <w:rPr>
          <w:rFonts w:ascii="Garamond" w:hAnsi="Garamond"/>
          <w:sz w:val="22"/>
          <w:szCs w:val="22"/>
        </w:rPr>
      </w:pPr>
    </w:p>
    <w:p w:rsidR="00113E3E" w:rsidRDefault="00113E3E" w:rsidP="00113E3E">
      <w:pPr>
        <w:rPr>
          <w:lang w:eastAsia="en-US"/>
        </w:rPr>
      </w:pPr>
    </w:p>
    <w:p w:rsidR="00113E3E" w:rsidRDefault="00113E3E" w:rsidP="00113E3E">
      <w:pPr>
        <w:rPr>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r w:rsidRPr="00D973BC">
        <w:rPr>
          <w:rFonts w:ascii="Garamond" w:hAnsi="Garamond"/>
          <w:bCs/>
          <w:i/>
          <w:sz w:val="22"/>
          <w:szCs w:val="22"/>
          <w:lang w:eastAsia="en-US"/>
        </w:rPr>
        <w:t>Mots clés définissant le projet</w:t>
      </w:r>
      <w:r w:rsidRPr="00D973BC">
        <w:rPr>
          <w:rFonts w:ascii="Garamond" w:hAnsi="Garamond"/>
          <w:b/>
          <w:i/>
          <w:sz w:val="22"/>
          <w:szCs w:val="22"/>
          <w:lang w:eastAsia="en-US"/>
        </w:rPr>
        <w:t> </w:t>
      </w:r>
      <w:r w:rsidRPr="00D973BC">
        <w:rPr>
          <w:rFonts w:ascii="Garamond" w:hAnsi="Garamond"/>
          <w:iCs/>
          <w:sz w:val="22"/>
          <w:szCs w:val="22"/>
          <w:lang w:eastAsia="en-US"/>
        </w:rPr>
        <w:t>:</w:t>
      </w: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spacing w:line="360" w:lineRule="atLeast"/>
        <w:ind w:right="-2"/>
        <w:rPr>
          <w:rFonts w:ascii="Garamond" w:hAnsi="Garamond"/>
          <w:i/>
          <w:sz w:val="22"/>
          <w:szCs w:val="22"/>
          <w:lang w:eastAsia="en-US"/>
        </w:rPr>
      </w:pPr>
    </w:p>
    <w:p w:rsidR="00113E3E" w:rsidRPr="00D973BC" w:rsidRDefault="00113E3E" w:rsidP="00113E3E">
      <w:pPr>
        <w:pBdr>
          <w:top w:val="single" w:sz="6" w:space="0" w:color="auto"/>
          <w:left w:val="single" w:sz="6" w:space="0" w:color="auto"/>
          <w:bottom w:val="single" w:sz="6" w:space="1" w:color="auto"/>
          <w:right w:val="single" w:sz="6" w:space="0" w:color="auto"/>
        </w:pBdr>
        <w:ind w:right="-2"/>
        <w:jc w:val="both"/>
        <w:rPr>
          <w:rFonts w:ascii="Garamond" w:hAnsi="Garamond"/>
          <w:sz w:val="22"/>
          <w:szCs w:val="22"/>
          <w:lang w:eastAsia="en-US"/>
        </w:rPr>
      </w:pPr>
    </w:p>
    <w:p w:rsidR="00113E3E" w:rsidRPr="00113E3E" w:rsidRDefault="00113E3E" w:rsidP="00113E3E">
      <w:pPr>
        <w:rPr>
          <w:lang w:eastAsia="en-US"/>
        </w:rPr>
      </w:pPr>
    </w:p>
    <w:p w:rsidR="00917010" w:rsidRPr="00917010" w:rsidRDefault="00917010" w:rsidP="00917010">
      <w:pPr>
        <w:rPr>
          <w:lang w:eastAsia="en-US"/>
        </w:rPr>
      </w:pPr>
    </w:p>
    <w:p w:rsidR="002A509A" w:rsidRPr="00D973BC" w:rsidRDefault="002A509A" w:rsidP="009A6942">
      <w:pPr>
        <w:pStyle w:val="Titre3"/>
        <w:spacing w:before="120"/>
        <w:ind w:left="0" w:right="0"/>
        <w:jc w:val="center"/>
        <w:rPr>
          <w:rFonts w:ascii="Garamond" w:hAnsi="Garamond"/>
          <w:sz w:val="22"/>
          <w:szCs w:val="22"/>
        </w:rPr>
      </w:pPr>
      <w:r w:rsidRPr="00D973BC">
        <w:rPr>
          <w:rFonts w:ascii="Garamond" w:hAnsi="Garamond"/>
          <w:sz w:val="22"/>
          <w:szCs w:val="22"/>
        </w:rPr>
        <w:lastRenderedPageBreak/>
        <w:t xml:space="preserve">I.1. </w:t>
      </w:r>
      <w:r w:rsidR="00B53C0A" w:rsidRPr="00D973BC">
        <w:rPr>
          <w:rFonts w:ascii="Garamond" w:hAnsi="Garamond"/>
          <w:sz w:val="22"/>
          <w:szCs w:val="22"/>
        </w:rPr>
        <w:t>CO-</w:t>
      </w:r>
      <w:r w:rsidR="00E72F11">
        <w:rPr>
          <w:rFonts w:ascii="Garamond" w:hAnsi="Garamond"/>
          <w:sz w:val="22"/>
          <w:szCs w:val="22"/>
        </w:rPr>
        <w:t>ENCADRANT</w:t>
      </w:r>
      <w:r w:rsidR="00B53C0A" w:rsidRPr="00D973BC">
        <w:rPr>
          <w:rFonts w:ascii="Garamond" w:hAnsi="Garamond"/>
          <w:sz w:val="22"/>
          <w:szCs w:val="22"/>
        </w:rPr>
        <w:t xml:space="preserve"> MAROCAIN </w:t>
      </w:r>
      <w:r w:rsidRPr="00D973BC">
        <w:rPr>
          <w:rFonts w:ascii="Garamond" w:hAnsi="Garamond"/>
          <w:sz w:val="22"/>
          <w:szCs w:val="22"/>
        </w:rPr>
        <w:t xml:space="preserve">DU </w:t>
      </w:r>
      <w:r w:rsidR="00BC45CD" w:rsidRPr="00D973BC">
        <w:rPr>
          <w:rFonts w:ascii="Garamond" w:hAnsi="Garamond"/>
          <w:sz w:val="22"/>
          <w:szCs w:val="22"/>
        </w:rPr>
        <w:t>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r w:rsidR="007E34B9">
        <w:rPr>
          <w:rFonts w:ascii="Garamond" w:hAnsi="Garamond"/>
          <w:sz w:val="22"/>
          <w:szCs w:val="22"/>
        </w:rPr>
        <w:t xml:space="preserve"> </w:t>
      </w: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Prénom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
          <w:sz w:val="22"/>
          <w:szCs w:val="22"/>
          <w:lang w:eastAsia="en-US"/>
        </w:rPr>
        <w:t> </w:t>
      </w:r>
      <w:r w:rsidR="006F07A2" w:rsidRPr="00D973BC">
        <w:rPr>
          <w:rFonts w:ascii="Garamond" w:hAnsi="Garamond"/>
          <w:iCs/>
          <w:sz w:val="22"/>
          <w:szCs w:val="22"/>
          <w:lang w:eastAsia="en-US"/>
        </w:rPr>
        <w:t xml:space="preserve">: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2A509A" w:rsidRPr="00D973BC" w:rsidRDefault="002A509A" w:rsidP="00CE06C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00CE06C7" w:rsidRPr="00D973BC">
        <w:rPr>
          <w:rFonts w:ascii="Garamond" w:hAnsi="Garamond"/>
          <w:iCs/>
          <w:sz w:val="22"/>
          <w:szCs w:val="22"/>
          <w:lang w:eastAsia="en-US"/>
        </w:rPr>
        <w:t> :</w:t>
      </w:r>
      <w:r w:rsidR="00CE06C7" w:rsidRPr="00D973BC">
        <w:rPr>
          <w:rFonts w:ascii="Garamond" w:hAnsi="Garamond"/>
          <w:i/>
          <w:sz w:val="22"/>
          <w:szCs w:val="22"/>
          <w:lang w:eastAsia="en-US"/>
        </w:rPr>
        <w:t xml:space="preserve"> </w:t>
      </w:r>
      <w:r w:rsidRPr="00D973BC">
        <w:rPr>
          <w:rFonts w:ascii="Garamond" w:hAnsi="Garamond"/>
          <w:i/>
          <w:sz w:val="22"/>
          <w:szCs w:val="22"/>
          <w:lang w:eastAsia="en-US"/>
        </w:rPr>
        <w:t xml:space="preserve">   </w:t>
      </w:r>
    </w:p>
    <w:p w:rsidR="00D8015B" w:rsidRPr="00D973BC" w:rsidRDefault="00D8015B"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A509A" w:rsidRPr="00D973BC" w:rsidRDefault="000D07CD" w:rsidP="00CE06C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Mobile </w:t>
      </w:r>
      <w:r w:rsidRPr="00D973BC">
        <w:rPr>
          <w:rFonts w:ascii="Garamond" w:hAnsi="Garamond"/>
          <w:iCs/>
          <w:sz w:val="22"/>
          <w:szCs w:val="22"/>
          <w:lang w:eastAsia="en-US"/>
        </w:rPr>
        <w:t>:</w:t>
      </w:r>
      <w:r w:rsidR="002A509A" w:rsidRPr="00D973BC">
        <w:rPr>
          <w:rFonts w:ascii="Garamond" w:hAnsi="Garamond"/>
          <w:iCs/>
          <w:sz w:val="22"/>
          <w:szCs w:val="22"/>
          <w:lang w:eastAsia="en-US"/>
        </w:rPr>
        <w:t xml:space="preserv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Fax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proofErr w:type="spellStart"/>
      <w:r w:rsidR="002A509A" w:rsidRPr="00D973BC">
        <w:rPr>
          <w:rFonts w:ascii="Garamond" w:hAnsi="Garamond"/>
          <w:i/>
          <w:sz w:val="22"/>
          <w:szCs w:val="22"/>
          <w:lang w:eastAsia="en-US"/>
        </w:rPr>
        <w:t>E mail</w:t>
      </w:r>
      <w:proofErr w:type="spellEnd"/>
      <w:r w:rsidR="002A509A" w:rsidRPr="00D973BC">
        <w:rPr>
          <w:rFonts w:ascii="Garamond" w:hAnsi="Garamond"/>
          <w:i/>
          <w:sz w:val="22"/>
          <w:szCs w:val="22"/>
          <w:lang w:eastAsia="en-US"/>
        </w:rPr>
        <w:t xml:space="preserve"> </w:t>
      </w:r>
      <w:r w:rsidR="002A509A" w:rsidRPr="00D973BC">
        <w:rPr>
          <w:rFonts w:ascii="Garamond" w:hAnsi="Garamond"/>
          <w:iCs/>
          <w:sz w:val="22"/>
          <w:szCs w:val="22"/>
          <w:lang w:eastAsia="en-US"/>
        </w:rPr>
        <w:t>:</w:t>
      </w:r>
    </w:p>
    <w:p w:rsidR="00113E3E" w:rsidRDefault="00113E3E" w:rsidP="009A6942">
      <w:pPr>
        <w:pStyle w:val="Titre3"/>
        <w:spacing w:before="120"/>
        <w:ind w:left="0" w:right="0"/>
        <w:jc w:val="center"/>
        <w:rPr>
          <w:rFonts w:ascii="Garamond" w:hAnsi="Garamond"/>
          <w:sz w:val="22"/>
          <w:szCs w:val="22"/>
        </w:rPr>
      </w:pPr>
    </w:p>
    <w:p w:rsidR="00B53C0A" w:rsidRPr="00D973BC" w:rsidRDefault="00B53C0A" w:rsidP="009A6942">
      <w:pPr>
        <w:pStyle w:val="Titre3"/>
        <w:spacing w:before="120"/>
        <w:ind w:left="0" w:right="0"/>
        <w:jc w:val="center"/>
        <w:rPr>
          <w:rFonts w:ascii="Garamond" w:hAnsi="Garamond"/>
          <w:sz w:val="22"/>
          <w:szCs w:val="22"/>
        </w:rPr>
      </w:pPr>
      <w:r w:rsidRPr="00D973BC">
        <w:rPr>
          <w:rFonts w:ascii="Garamond" w:hAnsi="Garamond"/>
          <w:sz w:val="22"/>
          <w:szCs w:val="22"/>
        </w:rPr>
        <w:t>I.2. CO-</w:t>
      </w:r>
      <w:r w:rsidR="00E72F11">
        <w:rPr>
          <w:rFonts w:ascii="Garamond" w:hAnsi="Garamond"/>
          <w:sz w:val="22"/>
          <w:szCs w:val="22"/>
        </w:rPr>
        <w:t>ENCADRANT</w:t>
      </w:r>
      <w:r w:rsidRPr="00D973BC">
        <w:rPr>
          <w:rFonts w:ascii="Garamond" w:hAnsi="Garamond"/>
          <w:sz w:val="22"/>
          <w:szCs w:val="22"/>
        </w:rPr>
        <w:t xml:space="preserve"> FRANÇAIS DU PROJET</w:t>
      </w:r>
      <w:r w:rsidR="001A7BC4" w:rsidRPr="00D973BC">
        <w:rPr>
          <w:rFonts w:ascii="Garamond" w:hAnsi="Garamond"/>
          <w:sz w:val="22"/>
          <w:szCs w:val="22"/>
        </w:rPr>
        <w:t xml:space="preserve"> (DE </w:t>
      </w:r>
      <w:smartTag w:uri="urn:schemas-microsoft-com:office:smarttags" w:element="PersonName">
        <w:smartTagPr>
          <w:attr w:name="ProductID" w:val="LA THESE"/>
        </w:smartTagPr>
        <w:r w:rsidR="001A7BC4" w:rsidRPr="00D973BC">
          <w:rPr>
            <w:rFonts w:ascii="Garamond" w:hAnsi="Garamond"/>
            <w:sz w:val="22"/>
            <w:szCs w:val="22"/>
          </w:rPr>
          <w:t>LA THESE</w:t>
        </w:r>
      </w:smartTag>
      <w:r w:rsidR="001A7BC4" w:rsidRPr="00D973BC">
        <w:rPr>
          <w:rFonts w:ascii="Garamond" w:hAnsi="Garamond"/>
          <w:sz w:val="22"/>
          <w:szCs w:val="22"/>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t xml:space="preserve"> </w:t>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Cs/>
          <w:sz w:val="22"/>
          <w:szCs w:val="22"/>
          <w:lang w:eastAsia="en-US"/>
        </w:rPr>
      </w:pPr>
      <w:r w:rsidRPr="00D973BC">
        <w:rPr>
          <w:rFonts w:ascii="Garamond" w:hAnsi="Garamond"/>
          <w:i/>
          <w:sz w:val="22"/>
          <w:szCs w:val="22"/>
          <w:lang w:eastAsia="en-US"/>
        </w:rPr>
        <w:t>Fonction </w:t>
      </w:r>
      <w:r w:rsidRPr="00D973BC">
        <w:rPr>
          <w:rFonts w:ascii="Garamond" w:hAnsi="Garamond"/>
          <w:iCs/>
          <w:sz w:val="22"/>
          <w:szCs w:val="22"/>
          <w:lang w:eastAsia="en-US"/>
        </w:rPr>
        <w:t>:</w:t>
      </w:r>
      <w:r w:rsidRPr="00D973BC">
        <w:rPr>
          <w:rFonts w:ascii="Garamond" w:hAnsi="Garamond"/>
          <w:iCs/>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Grade </w:t>
      </w:r>
      <w:r w:rsidRPr="00D973BC">
        <w:rPr>
          <w:rFonts w:ascii="Garamond" w:hAnsi="Garamond"/>
          <w:iCs/>
          <w:sz w:val="22"/>
          <w:szCs w:val="22"/>
          <w:lang w:eastAsia="en-US"/>
        </w:rPr>
        <w:t xml:space="preserve">: </w:t>
      </w:r>
      <w:r w:rsidRPr="00D973BC">
        <w:rPr>
          <w:rFonts w:ascii="Garamond" w:hAnsi="Garamond"/>
          <w:iCs/>
          <w:sz w:val="22"/>
          <w:szCs w:val="22"/>
          <w:lang w:eastAsia="en-US"/>
        </w:rPr>
        <w:tab/>
      </w:r>
      <w:r w:rsidRPr="00D973BC">
        <w:rPr>
          <w:rFonts w:ascii="Garamond" w:hAnsi="Garamond"/>
          <w:i/>
          <w:sz w:val="22"/>
          <w:szCs w:val="22"/>
          <w:lang w:eastAsia="en-US"/>
        </w:rPr>
        <w:tab/>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6F07A2">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Laboratoire</w:t>
      </w:r>
      <w:r w:rsidR="006F07A2" w:rsidRPr="00D973BC">
        <w:rPr>
          <w:rFonts w:ascii="Garamond" w:hAnsi="Garamond"/>
          <w:iCs/>
          <w:sz w:val="22"/>
          <w:szCs w:val="22"/>
          <w:lang w:eastAsia="en-US"/>
        </w:rPr>
        <w:t xml:space="preserve"> :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b/>
          <w:i/>
          <w:sz w:val="22"/>
          <w:szCs w:val="22"/>
          <w:lang w:eastAsia="en-US"/>
        </w:rPr>
      </w:pPr>
      <w:r w:rsidRPr="00D973BC">
        <w:rPr>
          <w:rFonts w:ascii="Garamond" w:hAnsi="Garamond"/>
          <w:i/>
          <w:sz w:val="22"/>
          <w:szCs w:val="22"/>
          <w:lang w:eastAsia="en-US"/>
        </w:rPr>
        <w:t>Département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Etablissement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r w:rsidRPr="00D973BC">
        <w:rPr>
          <w:rFonts w:ascii="Garamond" w:hAnsi="Garamond"/>
          <w:i/>
          <w:sz w:val="22"/>
          <w:szCs w:val="22"/>
          <w:lang w:eastAsia="en-US"/>
        </w:rPr>
        <w:t xml:space="preserve">    </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 xml:space="preserve">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 xml:space="preserve"> Fax</w:t>
      </w:r>
      <w:r w:rsidRPr="00D973BC">
        <w:rPr>
          <w:rFonts w:ascii="Garamond" w:hAnsi="Garamond"/>
          <w:iCs/>
          <w:sz w:val="22"/>
          <w:szCs w:val="22"/>
          <w:lang w:eastAsia="en-US"/>
        </w:rPr>
        <w:t xml:space="preserve"> :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proofErr w:type="spellStart"/>
      <w:r w:rsidRPr="00D973BC">
        <w:rPr>
          <w:rFonts w:ascii="Garamond" w:hAnsi="Garamond"/>
          <w:i/>
          <w:sz w:val="22"/>
          <w:szCs w:val="22"/>
          <w:lang w:eastAsia="en-US"/>
        </w:rPr>
        <w:t>E mail</w:t>
      </w:r>
      <w:proofErr w:type="spellEnd"/>
      <w:r w:rsidRPr="00D973BC">
        <w:rPr>
          <w:rFonts w:ascii="Garamond" w:hAnsi="Garamond"/>
          <w:i/>
          <w:sz w:val="22"/>
          <w:szCs w:val="22"/>
          <w:lang w:eastAsia="en-US"/>
        </w:rPr>
        <w:t xml:space="preserve"> </w:t>
      </w:r>
      <w:r w:rsidRPr="00D973BC">
        <w:rPr>
          <w:rFonts w:ascii="Garamond" w:hAnsi="Garamond"/>
          <w:iCs/>
          <w:sz w:val="22"/>
          <w:szCs w:val="22"/>
          <w:lang w:eastAsia="en-US"/>
        </w:rPr>
        <w:t>:</w:t>
      </w:r>
    </w:p>
    <w:p w:rsidR="00B53C0A" w:rsidRPr="00D973BC" w:rsidRDefault="00B53C0A" w:rsidP="00B53C0A">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(mobile) </w:t>
      </w:r>
      <w:r w:rsidRPr="00D973BC">
        <w:rPr>
          <w:rFonts w:ascii="Garamond" w:hAnsi="Garamond"/>
          <w:iCs/>
          <w:sz w:val="22"/>
          <w:szCs w:val="22"/>
          <w:lang w:eastAsia="en-US"/>
        </w:rPr>
        <w:t>:</w:t>
      </w:r>
    </w:p>
    <w:p w:rsidR="00B53C0A" w:rsidRPr="00D973BC" w:rsidRDefault="006F30FE" w:rsidP="00B53C0A">
      <w:pPr>
        <w:spacing w:after="120"/>
        <w:ind w:right="-142"/>
        <w:rPr>
          <w:rFonts w:ascii="Garamond" w:hAnsi="Garamond"/>
          <w:i/>
          <w:sz w:val="20"/>
          <w:szCs w:val="20"/>
        </w:rPr>
      </w:pPr>
      <w:r>
        <w:rPr>
          <w:rFonts w:ascii="Garamond" w:hAnsi="Garamond"/>
          <w:i/>
          <w:sz w:val="20"/>
          <w:szCs w:val="20"/>
        </w:rPr>
        <w:t>NB : Un CV</w:t>
      </w:r>
      <w:r w:rsidR="00B53C0A" w:rsidRPr="00D973BC">
        <w:rPr>
          <w:rFonts w:ascii="Garamond" w:hAnsi="Garamond"/>
          <w:i/>
          <w:sz w:val="20"/>
          <w:szCs w:val="20"/>
        </w:rPr>
        <w:t xml:space="preserve"> des deux </w:t>
      </w:r>
      <w:r w:rsidR="00273E87" w:rsidRPr="00D973BC">
        <w:rPr>
          <w:rFonts w:ascii="Garamond" w:hAnsi="Garamond"/>
          <w:i/>
          <w:sz w:val="20"/>
          <w:szCs w:val="20"/>
        </w:rPr>
        <w:t xml:space="preserve">co-directeurs </w:t>
      </w:r>
      <w:r w:rsidR="00B53C0A" w:rsidRPr="00D973BC">
        <w:rPr>
          <w:rFonts w:ascii="Garamond" w:hAnsi="Garamond"/>
          <w:i/>
          <w:sz w:val="20"/>
          <w:szCs w:val="20"/>
        </w:rPr>
        <w:t>ainsi que la liste des 5 publications les plus récentes et les plus significatives sont à rajouter au dossier (en annexe).</w:t>
      </w:r>
    </w:p>
    <w:p w:rsidR="00113E3E" w:rsidRDefault="00113E3E" w:rsidP="00917010">
      <w:pPr>
        <w:pStyle w:val="Titre3"/>
        <w:spacing w:before="120"/>
        <w:ind w:left="0" w:right="0" w:firstLine="1980"/>
        <w:rPr>
          <w:rFonts w:ascii="Garamond" w:hAnsi="Garamond"/>
          <w:sz w:val="22"/>
          <w:szCs w:val="22"/>
        </w:rPr>
      </w:pPr>
    </w:p>
    <w:p w:rsidR="00273E87" w:rsidRPr="00D973BC" w:rsidRDefault="00867A86" w:rsidP="00917010">
      <w:pPr>
        <w:pStyle w:val="Titre3"/>
        <w:spacing w:before="120"/>
        <w:ind w:left="0" w:right="0" w:firstLine="1980"/>
        <w:rPr>
          <w:rFonts w:ascii="Garamond" w:hAnsi="Garamond"/>
          <w:sz w:val="22"/>
          <w:szCs w:val="22"/>
        </w:rPr>
      </w:pPr>
      <w:r w:rsidRPr="00D973BC">
        <w:rPr>
          <w:rFonts w:ascii="Garamond" w:hAnsi="Garamond"/>
          <w:sz w:val="22"/>
          <w:szCs w:val="22"/>
        </w:rPr>
        <w:t>I</w:t>
      </w:r>
      <w:r w:rsidR="00273E87" w:rsidRPr="00D973BC">
        <w:rPr>
          <w:rFonts w:ascii="Garamond" w:hAnsi="Garamond"/>
          <w:sz w:val="22"/>
          <w:szCs w:val="22"/>
        </w:rPr>
        <w:t>.3. LE DOCTORANT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r w:rsidRPr="00D973BC">
        <w:rPr>
          <w:rFonts w:ascii="Garamond" w:hAnsi="Garamond"/>
          <w:i/>
          <w:sz w:val="22"/>
          <w:szCs w:val="22"/>
        </w:rPr>
        <w:t>Mme, Mlle, Mr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rPr>
      </w:pP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Nom</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t xml:space="preserve"> </w:t>
      </w:r>
      <w:r w:rsidRPr="00D973BC">
        <w:rPr>
          <w:rFonts w:ascii="Garamond" w:hAnsi="Garamond"/>
          <w:iCs/>
          <w:sz w:val="22"/>
          <w:szCs w:val="22"/>
          <w:lang w:eastAsia="en-US"/>
        </w:rPr>
        <w:tab/>
      </w:r>
      <w:r w:rsidRPr="00D973BC">
        <w:rPr>
          <w:rFonts w:ascii="Garamond" w:hAnsi="Garamond"/>
          <w:i/>
          <w:sz w:val="22"/>
          <w:szCs w:val="22"/>
          <w:lang w:eastAsia="en-US"/>
        </w:rPr>
        <w:t>Prénom </w:t>
      </w:r>
      <w:r w:rsidRPr="00D973BC">
        <w:rPr>
          <w:rFonts w:ascii="Garamond" w:hAnsi="Garamond"/>
          <w:iCs/>
          <w:sz w:val="22"/>
          <w:szCs w:val="22"/>
          <w:lang w:eastAsia="en-US"/>
        </w:rPr>
        <w:t>:</w:t>
      </w:r>
      <w:r w:rsidRPr="00D973BC">
        <w:rPr>
          <w:rFonts w:ascii="Garamond" w:hAnsi="Garamond"/>
          <w:iCs/>
          <w:sz w:val="22"/>
          <w:szCs w:val="22"/>
          <w:lang w:eastAsia="en-US"/>
        </w:rPr>
        <w:tab/>
      </w:r>
    </w:p>
    <w:p w:rsidR="00273E87" w:rsidRPr="00D973BC" w:rsidRDefault="00273E87"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de naissance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Adresse</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Ville</w:t>
      </w:r>
      <w:r w:rsidRPr="00D973BC">
        <w:rPr>
          <w:rFonts w:ascii="Garamond" w:hAnsi="Garamond"/>
          <w:iCs/>
          <w:sz w:val="22"/>
          <w:szCs w:val="22"/>
          <w:lang w:eastAsia="en-US"/>
        </w:rPr>
        <w:t> :</w:t>
      </w:r>
    </w:p>
    <w:p w:rsidR="00273E87" w:rsidRPr="00D973BC" w:rsidRDefault="00273E87" w:rsidP="00867A86">
      <w:pPr>
        <w:pBdr>
          <w:top w:val="single" w:sz="6" w:space="1" w:color="auto"/>
          <w:left w:val="single" w:sz="6" w:space="8" w:color="auto"/>
          <w:bottom w:val="single" w:sz="6" w:space="1" w:color="auto"/>
          <w:right w:val="single" w:sz="6" w:space="5" w:color="auto"/>
        </w:pBdr>
        <w:ind w:left="142" w:right="139"/>
        <w:rPr>
          <w:rFonts w:ascii="Garamond" w:hAnsi="Garamond"/>
          <w:i/>
          <w:sz w:val="22"/>
          <w:szCs w:val="22"/>
          <w:lang w:eastAsia="en-US"/>
        </w:rPr>
      </w:pP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r>
      <w:r w:rsidRPr="00D973BC">
        <w:rPr>
          <w:rFonts w:ascii="Garamond" w:hAnsi="Garamond"/>
          <w:i/>
          <w:sz w:val="22"/>
          <w:szCs w:val="22"/>
          <w:lang w:eastAsia="en-US"/>
        </w:rPr>
        <w:tab/>
        <w:t xml:space="preserve"> </w:t>
      </w:r>
    </w:p>
    <w:p w:rsidR="00273E87"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Tél </w:t>
      </w:r>
      <w:r w:rsidRPr="00D973BC">
        <w:rPr>
          <w:rFonts w:ascii="Garamond" w:hAnsi="Garamond"/>
          <w:iCs/>
          <w:sz w:val="22"/>
          <w:szCs w:val="22"/>
          <w:lang w:eastAsia="en-US"/>
        </w:rPr>
        <w:t>:</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Fax</w:t>
      </w:r>
      <w:r w:rsidRPr="00D973BC">
        <w:rPr>
          <w:rFonts w:ascii="Garamond" w:hAnsi="Garamond"/>
          <w:iCs/>
          <w:sz w:val="22"/>
          <w:szCs w:val="22"/>
          <w:lang w:eastAsia="en-US"/>
        </w:rPr>
        <w:t> :</w:t>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Cs/>
          <w:sz w:val="22"/>
          <w:szCs w:val="22"/>
          <w:lang w:eastAsia="en-US"/>
        </w:rPr>
        <w:tab/>
      </w:r>
      <w:r w:rsidRPr="00D973BC">
        <w:rPr>
          <w:rFonts w:ascii="Garamond" w:hAnsi="Garamond"/>
          <w:i/>
          <w:sz w:val="22"/>
          <w:szCs w:val="22"/>
          <w:lang w:eastAsia="en-US"/>
        </w:rPr>
        <w:t>E-mail </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Date d’inscription en première année de thèse</w:t>
      </w:r>
      <w:r w:rsidRPr="00D973BC">
        <w:rPr>
          <w:rFonts w:ascii="Garamond" w:hAnsi="Garamond"/>
          <w:iCs/>
          <w:sz w:val="22"/>
          <w:szCs w:val="22"/>
          <w:lang w:eastAsia="en-US"/>
        </w:rPr>
        <w:t> :</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867A86" w:rsidRPr="00D973BC" w:rsidRDefault="00867A86" w:rsidP="00E82D06">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r w:rsidRPr="00D973BC">
        <w:rPr>
          <w:rFonts w:ascii="Garamond" w:hAnsi="Garamond"/>
          <w:i/>
          <w:sz w:val="22"/>
          <w:szCs w:val="22"/>
          <w:lang w:eastAsia="en-US"/>
        </w:rPr>
        <w:t>Universités d’inscription</w:t>
      </w:r>
      <w:r w:rsidRPr="00D973BC">
        <w:rPr>
          <w:rFonts w:ascii="Garamond" w:hAnsi="Garamond"/>
          <w:iCs/>
          <w:sz w:val="22"/>
          <w:szCs w:val="22"/>
          <w:lang w:eastAsia="en-US"/>
        </w:rPr>
        <w:t> </w:t>
      </w:r>
      <w:r w:rsidR="00E82D06">
        <w:rPr>
          <w:rFonts w:ascii="Garamond" w:hAnsi="Garamond"/>
          <w:iCs/>
          <w:sz w:val="22"/>
          <w:szCs w:val="22"/>
          <w:lang w:eastAsia="en-US"/>
        </w:rPr>
        <w:t>(Maroc et France)</w:t>
      </w:r>
      <w:r w:rsidRPr="00D973BC">
        <w:rPr>
          <w:rFonts w:ascii="Garamond" w:hAnsi="Garamond"/>
          <w:iCs/>
          <w:sz w:val="22"/>
          <w:szCs w:val="22"/>
          <w:lang w:eastAsia="en-US"/>
        </w:rPr>
        <w:t>:</w:t>
      </w:r>
    </w:p>
    <w:p w:rsidR="00867A86" w:rsidRPr="00D973BC" w:rsidRDefault="00867A86"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2"/>
          <w:szCs w:val="22"/>
          <w:lang w:eastAsia="en-US"/>
        </w:rPr>
      </w:pPr>
    </w:p>
    <w:p w:rsidR="00C11BDE" w:rsidRPr="00D973BC" w:rsidRDefault="00C11BDE" w:rsidP="00273E87">
      <w:pPr>
        <w:pBdr>
          <w:top w:val="single" w:sz="6" w:space="1" w:color="auto"/>
          <w:left w:val="single" w:sz="6" w:space="8" w:color="auto"/>
          <w:bottom w:val="single" w:sz="6" w:space="1" w:color="auto"/>
          <w:right w:val="single" w:sz="6" w:space="5" w:color="auto"/>
        </w:pBdr>
        <w:ind w:left="142" w:right="139"/>
        <w:jc w:val="both"/>
        <w:rPr>
          <w:rFonts w:ascii="Garamond" w:hAnsi="Garamond"/>
          <w:i/>
          <w:sz w:val="20"/>
          <w:szCs w:val="20"/>
          <w:lang w:eastAsia="en-US"/>
        </w:rPr>
      </w:pPr>
    </w:p>
    <w:p w:rsidR="00867A86" w:rsidRDefault="00867A86" w:rsidP="00867A86">
      <w:pPr>
        <w:spacing w:after="120"/>
        <w:ind w:right="-142"/>
        <w:rPr>
          <w:rFonts w:ascii="Garamond" w:hAnsi="Garamond"/>
          <w:i/>
          <w:sz w:val="20"/>
          <w:szCs w:val="20"/>
        </w:rPr>
      </w:pPr>
      <w:r w:rsidRPr="00D973BC">
        <w:rPr>
          <w:rFonts w:ascii="Garamond" w:hAnsi="Garamond"/>
          <w:i/>
          <w:sz w:val="20"/>
          <w:szCs w:val="20"/>
        </w:rPr>
        <w:t>NB</w:t>
      </w:r>
      <w:r w:rsidR="001A7BC4" w:rsidRPr="00D973BC">
        <w:rPr>
          <w:rFonts w:ascii="Garamond" w:hAnsi="Garamond"/>
          <w:i/>
          <w:sz w:val="20"/>
          <w:szCs w:val="20"/>
        </w:rPr>
        <w:t> </w:t>
      </w:r>
      <w:r w:rsidRPr="00D973BC">
        <w:rPr>
          <w:rFonts w:ascii="Garamond" w:hAnsi="Garamond"/>
          <w:i/>
          <w:sz w:val="20"/>
          <w:szCs w:val="20"/>
        </w:rPr>
        <w:t>: un CV complet du doctorant est à joindre au dossier (en annexe)</w:t>
      </w:r>
    </w:p>
    <w:p w:rsidR="007E34B9" w:rsidRDefault="007E34B9" w:rsidP="00B53C0A">
      <w:pPr>
        <w:pStyle w:val="Titre3"/>
        <w:spacing w:after="0"/>
        <w:jc w:val="center"/>
        <w:rPr>
          <w:rFonts w:ascii="Garamond" w:hAnsi="Garamond"/>
          <w:sz w:val="22"/>
          <w:szCs w:val="22"/>
        </w:rPr>
      </w:pPr>
    </w:p>
    <w:p w:rsidR="00917010" w:rsidRDefault="00917010" w:rsidP="00917010">
      <w:pPr>
        <w:rPr>
          <w:lang w:eastAsia="en-US"/>
        </w:rPr>
      </w:pPr>
    </w:p>
    <w:p w:rsidR="00917010" w:rsidRDefault="00917010" w:rsidP="00D069B4">
      <w:pPr>
        <w:pStyle w:val="Titre3"/>
        <w:tabs>
          <w:tab w:val="left" w:pos="1985"/>
        </w:tabs>
        <w:spacing w:after="0"/>
        <w:jc w:val="center"/>
        <w:rPr>
          <w:rFonts w:ascii="Garamond" w:hAnsi="Garamond"/>
          <w:sz w:val="22"/>
          <w:szCs w:val="22"/>
        </w:rPr>
      </w:pPr>
    </w:p>
    <w:p w:rsidR="003A4F14" w:rsidRPr="00D973BC" w:rsidRDefault="002A509A" w:rsidP="00D069B4">
      <w:pPr>
        <w:pStyle w:val="Titre3"/>
        <w:spacing w:before="120"/>
        <w:ind w:left="0" w:right="0" w:firstLine="1980"/>
        <w:rPr>
          <w:rFonts w:ascii="Garamond" w:hAnsi="Garamond"/>
          <w:sz w:val="22"/>
          <w:szCs w:val="22"/>
        </w:rPr>
      </w:pPr>
      <w:r w:rsidRPr="00D973BC">
        <w:rPr>
          <w:rFonts w:ascii="Garamond" w:hAnsi="Garamond"/>
          <w:sz w:val="22"/>
          <w:szCs w:val="22"/>
        </w:rPr>
        <w:t>I.</w:t>
      </w:r>
      <w:r w:rsidR="00D069B4">
        <w:rPr>
          <w:rFonts w:ascii="Garamond" w:hAnsi="Garamond"/>
          <w:sz w:val="22"/>
          <w:szCs w:val="22"/>
        </w:rPr>
        <w:t>4</w:t>
      </w:r>
      <w:r w:rsidRPr="00D973BC">
        <w:rPr>
          <w:rFonts w:ascii="Garamond" w:hAnsi="Garamond"/>
          <w:sz w:val="22"/>
          <w:szCs w:val="22"/>
        </w:rPr>
        <w:t>. LABORATOIRES IMPLIQUES DANS LE PROJET</w:t>
      </w:r>
      <w:r w:rsidR="004A5933" w:rsidRPr="00D973BC">
        <w:rPr>
          <w:rFonts w:ascii="Garamond" w:hAnsi="Garamond"/>
          <w:sz w:val="22"/>
          <w:szCs w:val="22"/>
        </w:rPr>
        <w:t xml:space="preserve"> </w:t>
      </w:r>
    </w:p>
    <w:p w:rsidR="002A509A" w:rsidRPr="00D973BC" w:rsidRDefault="004A5933" w:rsidP="00B53C0A">
      <w:pPr>
        <w:pStyle w:val="Titre3"/>
        <w:spacing w:after="0"/>
        <w:jc w:val="center"/>
        <w:rPr>
          <w:rFonts w:ascii="Garamond" w:hAnsi="Garamond"/>
          <w:sz w:val="22"/>
          <w:szCs w:val="22"/>
        </w:rPr>
      </w:pPr>
      <w:r w:rsidRPr="00D973BC">
        <w:rPr>
          <w:rFonts w:ascii="Garamond" w:hAnsi="Garamond"/>
          <w:sz w:val="22"/>
          <w:szCs w:val="22"/>
        </w:rPr>
        <w:t>(marocains, français ou étranger</w:t>
      </w:r>
      <w:r w:rsidR="00CE06C7" w:rsidRPr="00D973BC">
        <w:rPr>
          <w:rFonts w:ascii="Garamond" w:hAnsi="Garamond"/>
          <w:sz w:val="22"/>
          <w:szCs w:val="22"/>
        </w:rPr>
        <w:t>s</w:t>
      </w:r>
      <w:r w:rsidRPr="00D973BC">
        <w:rPr>
          <w:rFonts w:ascii="Garamond" w:hAnsi="Garamond"/>
          <w:sz w:val="22"/>
          <w:szCs w:val="22"/>
        </w:rPr>
        <w:t>)</w:t>
      </w:r>
    </w:p>
    <w:p w:rsidR="002A509A" w:rsidRPr="00D973BC" w:rsidRDefault="002A509A" w:rsidP="002A509A">
      <w:pPr>
        <w:ind w:left="160" w:right="-398"/>
        <w:rPr>
          <w:rFonts w:ascii="Garamond" w:hAnsi="Garamond"/>
          <w:b/>
          <w:iCs/>
          <w:sz w:val="22"/>
          <w:szCs w:val="22"/>
          <w:lang w:eastAsia="en-U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551"/>
        <w:gridCol w:w="3615"/>
      </w:tblGrid>
      <w:tr w:rsidR="002A509A" w:rsidRPr="00D973BC" w:rsidTr="00CE06C7">
        <w:trPr>
          <w:trHeight w:val="280"/>
        </w:trPr>
        <w:tc>
          <w:tcPr>
            <w:tcW w:w="3040" w:type="dxa"/>
          </w:tcPr>
          <w:p w:rsidR="002A509A" w:rsidRPr="00D973BC" w:rsidRDefault="002A509A" w:rsidP="002A509A">
            <w:pPr>
              <w:ind w:left="-69" w:right="-94"/>
              <w:jc w:val="center"/>
              <w:rPr>
                <w:rFonts w:ascii="Garamond" w:hAnsi="Garamond"/>
                <w:b/>
                <w:iCs/>
                <w:sz w:val="22"/>
                <w:szCs w:val="22"/>
                <w:lang w:eastAsia="en-US"/>
              </w:rPr>
            </w:pPr>
            <w:r w:rsidRPr="00D973BC">
              <w:rPr>
                <w:rFonts w:ascii="Garamond" w:hAnsi="Garamond"/>
                <w:b/>
                <w:iCs/>
                <w:sz w:val="22"/>
                <w:szCs w:val="22"/>
                <w:lang w:eastAsia="en-US"/>
              </w:rPr>
              <w:t>Laboratoire</w:t>
            </w:r>
          </w:p>
        </w:tc>
        <w:tc>
          <w:tcPr>
            <w:tcW w:w="3551" w:type="dxa"/>
          </w:tcPr>
          <w:p w:rsidR="002A509A" w:rsidRPr="00D973BC" w:rsidRDefault="002A509A" w:rsidP="002A509A">
            <w:pPr>
              <w:ind w:right="-41"/>
              <w:jc w:val="center"/>
              <w:rPr>
                <w:rFonts w:ascii="Garamond" w:hAnsi="Garamond"/>
                <w:b/>
                <w:iCs/>
                <w:sz w:val="22"/>
                <w:szCs w:val="22"/>
                <w:lang w:eastAsia="en-US"/>
              </w:rPr>
            </w:pPr>
            <w:r w:rsidRPr="00D973BC">
              <w:rPr>
                <w:rFonts w:ascii="Garamond" w:hAnsi="Garamond"/>
                <w:b/>
                <w:iCs/>
                <w:sz w:val="22"/>
                <w:szCs w:val="22"/>
                <w:lang w:eastAsia="en-US"/>
              </w:rPr>
              <w:t>Etablissement</w:t>
            </w:r>
          </w:p>
        </w:tc>
        <w:tc>
          <w:tcPr>
            <w:tcW w:w="3615" w:type="dxa"/>
          </w:tcPr>
          <w:p w:rsidR="002A509A" w:rsidRPr="00D973BC" w:rsidRDefault="002A509A" w:rsidP="002A509A">
            <w:pPr>
              <w:ind w:right="-257"/>
              <w:jc w:val="center"/>
              <w:rPr>
                <w:rFonts w:ascii="Garamond" w:hAnsi="Garamond"/>
                <w:b/>
                <w:iCs/>
                <w:sz w:val="22"/>
                <w:szCs w:val="22"/>
                <w:lang w:eastAsia="en-US"/>
              </w:rPr>
            </w:pPr>
            <w:r w:rsidRPr="00D973BC">
              <w:rPr>
                <w:rFonts w:ascii="Garamond" w:hAnsi="Garamond"/>
                <w:b/>
                <w:iCs/>
                <w:sz w:val="22"/>
                <w:szCs w:val="22"/>
                <w:lang w:eastAsia="en-US"/>
              </w:rPr>
              <w:t>Responsable</w:t>
            </w:r>
          </w:p>
        </w:tc>
      </w:tr>
      <w:tr w:rsidR="00113E3E" w:rsidRPr="00D973BC" w:rsidTr="00D73A27">
        <w:tblPrEx>
          <w:tblCellMar>
            <w:left w:w="70" w:type="dxa"/>
            <w:right w:w="70" w:type="dxa"/>
          </w:tblCellMar>
          <w:tblLook w:val="0000" w:firstRow="0" w:lastRow="0" w:firstColumn="0" w:lastColumn="0" w:noHBand="0" w:noVBand="0"/>
        </w:tblPrEx>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rPr>
          <w:trHeight w:val="608"/>
        </w:trPr>
        <w:tc>
          <w:tcPr>
            <w:tcW w:w="3040" w:type="dxa"/>
          </w:tcPr>
          <w:p w:rsidR="00113E3E" w:rsidRPr="00D973BC" w:rsidRDefault="00113E3E" w:rsidP="009607BC">
            <w:pPr>
              <w:ind w:left="156" w:right="-398"/>
              <w:rPr>
                <w:rFonts w:ascii="Garamond" w:hAnsi="Garamond"/>
                <w:b/>
                <w:i/>
                <w:lang w:eastAsia="en-US"/>
              </w:rPr>
            </w:pPr>
          </w:p>
        </w:tc>
        <w:tc>
          <w:tcPr>
            <w:tcW w:w="3551" w:type="dxa"/>
          </w:tcPr>
          <w:p w:rsidR="00113E3E" w:rsidRPr="00D973BC" w:rsidRDefault="00113E3E" w:rsidP="009607BC">
            <w:pPr>
              <w:rPr>
                <w:rFonts w:ascii="Garamond" w:hAnsi="Garamond"/>
                <w:b/>
                <w:i/>
                <w:lang w:eastAsia="en-US"/>
              </w:rPr>
            </w:pPr>
          </w:p>
        </w:tc>
        <w:tc>
          <w:tcPr>
            <w:tcW w:w="3615" w:type="dxa"/>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firstRow="0" w:lastRow="0" w:firstColumn="0" w:lastColumn="0" w:noHBand="0" w:noVBand="0"/>
        </w:tblPrEx>
        <w:trPr>
          <w:trHeight w:val="608"/>
        </w:trPr>
        <w:tc>
          <w:tcPr>
            <w:tcW w:w="3040" w:type="dxa"/>
          </w:tcPr>
          <w:p w:rsidR="00113E3E" w:rsidRPr="00D973BC" w:rsidRDefault="00113E3E" w:rsidP="002A509A">
            <w:pPr>
              <w:ind w:left="156" w:right="-398"/>
              <w:rPr>
                <w:rFonts w:ascii="Garamond" w:hAnsi="Garamond"/>
                <w:b/>
                <w:i/>
                <w:lang w:eastAsia="en-US"/>
              </w:rPr>
            </w:pPr>
          </w:p>
        </w:tc>
        <w:tc>
          <w:tcPr>
            <w:tcW w:w="3551" w:type="dxa"/>
            <w:shd w:val="clear" w:color="auto" w:fill="auto"/>
          </w:tcPr>
          <w:p w:rsidR="00113E3E" w:rsidRPr="00D973BC" w:rsidRDefault="00113E3E" w:rsidP="009607BC">
            <w:pPr>
              <w:rPr>
                <w:rFonts w:ascii="Garamond" w:hAnsi="Garamond"/>
                <w:b/>
                <w:i/>
                <w:lang w:eastAsia="en-US"/>
              </w:rPr>
            </w:pPr>
          </w:p>
        </w:tc>
        <w:tc>
          <w:tcPr>
            <w:tcW w:w="3615" w:type="dxa"/>
            <w:shd w:val="clear" w:color="auto" w:fill="auto"/>
          </w:tcPr>
          <w:p w:rsidR="00113E3E" w:rsidRPr="00D973BC" w:rsidRDefault="00113E3E" w:rsidP="009607BC">
            <w:pPr>
              <w:rPr>
                <w:rFonts w:ascii="Garamond" w:hAnsi="Garamond"/>
                <w:b/>
                <w:i/>
                <w:lang w:eastAsia="en-US"/>
              </w:rPr>
            </w:pPr>
          </w:p>
        </w:tc>
      </w:tr>
      <w:tr w:rsidR="00113E3E" w:rsidRPr="00D973BC" w:rsidTr="00D73A27">
        <w:tblPrEx>
          <w:tblCellMar>
            <w:left w:w="70" w:type="dxa"/>
            <w:right w:w="70" w:type="dxa"/>
          </w:tblCellMar>
          <w:tblLook w:val="0000" w:firstRow="0" w:lastRow="0" w:firstColumn="0" w:lastColumn="0" w:noHBand="0" w:noVBand="0"/>
        </w:tblPrEx>
        <w:trPr>
          <w:trHeight w:val="608"/>
        </w:trPr>
        <w:tc>
          <w:tcPr>
            <w:tcW w:w="3040" w:type="dxa"/>
            <w:tcBorders>
              <w:top w:val="single" w:sz="4" w:space="0" w:color="000000"/>
              <w:left w:val="single" w:sz="4" w:space="0" w:color="000000"/>
              <w:right w:val="single" w:sz="4" w:space="0" w:color="000000"/>
            </w:tcBorders>
          </w:tcPr>
          <w:p w:rsidR="00113E3E" w:rsidRPr="00D973BC" w:rsidRDefault="00113E3E" w:rsidP="00B23F26">
            <w:pPr>
              <w:ind w:left="156" w:right="-398"/>
              <w:rPr>
                <w:rFonts w:ascii="Garamond" w:hAnsi="Garamond"/>
                <w:b/>
                <w:i/>
                <w:lang w:eastAsia="en-US"/>
              </w:rPr>
            </w:pPr>
          </w:p>
        </w:tc>
        <w:tc>
          <w:tcPr>
            <w:tcW w:w="3551"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c>
          <w:tcPr>
            <w:tcW w:w="3615" w:type="dxa"/>
            <w:tcBorders>
              <w:top w:val="single" w:sz="4" w:space="0" w:color="000000"/>
              <w:left w:val="single" w:sz="4" w:space="0" w:color="000000"/>
              <w:right w:val="single" w:sz="4" w:space="0" w:color="000000"/>
            </w:tcBorders>
            <w:shd w:val="clear" w:color="auto" w:fill="auto"/>
          </w:tcPr>
          <w:p w:rsidR="00113E3E" w:rsidRPr="00D973BC" w:rsidRDefault="00113E3E" w:rsidP="00B23F26">
            <w:pPr>
              <w:rPr>
                <w:rFonts w:ascii="Garamond" w:hAnsi="Garamond"/>
                <w:b/>
                <w:i/>
                <w:lang w:eastAsia="en-US"/>
              </w:rPr>
            </w:pPr>
          </w:p>
        </w:tc>
      </w:tr>
    </w:tbl>
    <w:p w:rsidR="00D8015B" w:rsidRDefault="00D8015B" w:rsidP="002A509A">
      <w:pPr>
        <w:rPr>
          <w:rFonts w:ascii="Garamond" w:hAnsi="Garamond"/>
          <w:b/>
          <w:caps/>
          <w:sz w:val="22"/>
          <w:szCs w:val="22"/>
        </w:rPr>
      </w:pPr>
    </w:p>
    <w:p w:rsidR="00113E3E" w:rsidRPr="00D973BC" w:rsidRDefault="00113E3E" w:rsidP="002A509A">
      <w:pPr>
        <w:rPr>
          <w:rFonts w:ascii="Garamond" w:hAnsi="Garamond"/>
          <w:b/>
          <w:caps/>
          <w:sz w:val="22"/>
          <w:szCs w:val="22"/>
        </w:rPr>
      </w:pPr>
    </w:p>
    <w:p w:rsidR="002A509A" w:rsidRPr="00D973BC" w:rsidRDefault="002A509A" w:rsidP="002A509A">
      <w:pPr>
        <w:rPr>
          <w:rFonts w:ascii="Garamond" w:hAnsi="Garamond"/>
          <w:b/>
          <w:caps/>
        </w:rPr>
      </w:pPr>
      <w:r w:rsidRPr="00D973BC">
        <w:rPr>
          <w:rFonts w:ascii="Garamond" w:hAnsi="Garamond"/>
          <w:b/>
          <w:caps/>
        </w:rPr>
        <w:t>II. Présentation du projet </w:t>
      </w:r>
    </w:p>
    <w:p w:rsidR="00B67A3F" w:rsidRPr="00D973BC" w:rsidRDefault="00B67A3F" w:rsidP="00052BED">
      <w:pPr>
        <w:rPr>
          <w:rFonts w:ascii="Garamond" w:hAnsi="Garamond"/>
          <w:sz w:val="22"/>
          <w:szCs w:val="22"/>
        </w:rPr>
      </w:pPr>
    </w:p>
    <w:p w:rsidR="00052BED" w:rsidRPr="00D973BC" w:rsidRDefault="00B67A3F" w:rsidP="00CE06C7">
      <w:pPr>
        <w:jc w:val="center"/>
        <w:rPr>
          <w:rFonts w:ascii="Garamond" w:hAnsi="Garamond"/>
          <w:b/>
          <w:sz w:val="22"/>
          <w:szCs w:val="22"/>
        </w:rPr>
      </w:pPr>
      <w:r w:rsidRPr="00D973BC">
        <w:rPr>
          <w:rFonts w:ascii="Garamond" w:hAnsi="Garamond"/>
          <w:b/>
          <w:sz w:val="22"/>
          <w:szCs w:val="22"/>
        </w:rPr>
        <w:t>II</w:t>
      </w:r>
      <w:r w:rsidR="00052BED" w:rsidRPr="00D973BC">
        <w:rPr>
          <w:rFonts w:ascii="Garamond" w:hAnsi="Garamond"/>
          <w:b/>
          <w:sz w:val="22"/>
          <w:szCs w:val="22"/>
        </w:rPr>
        <w:t xml:space="preserve">. 1. </w:t>
      </w:r>
      <w:r w:rsidRPr="00D973BC">
        <w:rPr>
          <w:rFonts w:ascii="Garamond" w:hAnsi="Garamond"/>
          <w:b/>
          <w:sz w:val="22"/>
          <w:szCs w:val="22"/>
        </w:rPr>
        <w:t>DESCR</w:t>
      </w:r>
      <w:r w:rsidR="00F9253C" w:rsidRPr="00D973BC">
        <w:rPr>
          <w:rFonts w:ascii="Garamond" w:hAnsi="Garamond"/>
          <w:b/>
          <w:sz w:val="22"/>
          <w:szCs w:val="22"/>
        </w:rPr>
        <w:t>I</w:t>
      </w:r>
      <w:r w:rsidRPr="00D973BC">
        <w:rPr>
          <w:rFonts w:ascii="Garamond" w:hAnsi="Garamond"/>
          <w:b/>
          <w:sz w:val="22"/>
          <w:szCs w:val="22"/>
        </w:rPr>
        <w:t>PTION DU PROJET</w:t>
      </w:r>
    </w:p>
    <w:p w:rsidR="00052BED" w:rsidRPr="00D973BC" w:rsidRDefault="00052BED" w:rsidP="00052BED">
      <w:pP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trike/>
          <w:sz w:val="22"/>
          <w:szCs w:val="22"/>
        </w:rPr>
      </w:pPr>
      <w:r w:rsidRPr="00D973BC">
        <w:rPr>
          <w:rFonts w:ascii="Garamond" w:hAnsi="Garamond"/>
          <w:sz w:val="22"/>
          <w:szCs w:val="22"/>
        </w:rPr>
        <w:t>Description scientifique du projet  (environ une page)</w:t>
      </w:r>
      <w:r w:rsidR="00CE06C7" w:rsidRPr="00D973BC">
        <w:rPr>
          <w:rFonts w:ascii="Garamond" w:hAnsi="Garamond"/>
          <w:sz w:val="22"/>
          <w:szCs w:val="22"/>
        </w:rPr>
        <w:t xml:space="preserve"> </w:t>
      </w: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D07CD" w:rsidRPr="00D973BC" w:rsidRDefault="000D07C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CE06C7">
      <w:pPr>
        <w:pBdr>
          <w:top w:val="single" w:sz="4" w:space="1" w:color="auto"/>
          <w:left w:val="single" w:sz="4" w:space="4" w:color="auto"/>
          <w:bottom w:val="single" w:sz="4" w:space="26"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917010" w:rsidRPr="00D973BC" w:rsidRDefault="00917010"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B53C0A" w:rsidRPr="00D973BC" w:rsidRDefault="00B53C0A" w:rsidP="00917010">
      <w:pPr>
        <w:pBdr>
          <w:top w:val="single" w:sz="4" w:space="1" w:color="auto"/>
          <w:left w:val="single" w:sz="4" w:space="4" w:color="auto"/>
          <w:bottom w:val="single" w:sz="4" w:space="0" w:color="auto"/>
          <w:right w:val="single" w:sz="4" w:space="4" w:color="auto"/>
        </w:pBdr>
        <w:rPr>
          <w:rFonts w:ascii="Garamond" w:hAnsi="Garamond"/>
          <w:sz w:val="22"/>
          <w:szCs w:val="22"/>
        </w:rPr>
      </w:pPr>
    </w:p>
    <w:p w:rsidR="00052BED" w:rsidRPr="00D973BC" w:rsidRDefault="00052BED" w:rsidP="00052BED">
      <w:pPr>
        <w:rPr>
          <w:rFonts w:ascii="Garamond" w:hAnsi="Garamond"/>
          <w:sz w:val="22"/>
          <w:szCs w:val="22"/>
        </w:rPr>
      </w:pPr>
    </w:p>
    <w:p w:rsidR="000D07CD" w:rsidRPr="00D973BC" w:rsidRDefault="000D07CD" w:rsidP="00CE06C7">
      <w:pPr>
        <w:jc w:val="center"/>
        <w:rPr>
          <w:rFonts w:ascii="Garamond" w:hAnsi="Garamond"/>
          <w:b/>
          <w:sz w:val="22"/>
          <w:szCs w:val="22"/>
        </w:rPr>
      </w:pPr>
    </w:p>
    <w:p w:rsidR="000D07CD" w:rsidRPr="00D973BC" w:rsidRDefault="000D07CD" w:rsidP="00095AF3">
      <w:pPr>
        <w:ind w:right="-142"/>
        <w:rPr>
          <w:rFonts w:ascii="Garamond" w:hAnsi="Garamond"/>
          <w:i/>
          <w:strike/>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917010" w:rsidRDefault="00917010" w:rsidP="00917010">
      <w:pPr>
        <w:pStyle w:val="Retraitcorpsdetexte"/>
        <w:jc w:val="center"/>
        <w:rPr>
          <w:rFonts w:ascii="Garamond" w:hAnsi="Garamond"/>
          <w:b/>
          <w:sz w:val="22"/>
          <w:szCs w:val="22"/>
        </w:rPr>
      </w:pPr>
    </w:p>
    <w:p w:rsidR="000D07CD" w:rsidRDefault="000D07CD" w:rsidP="00917010">
      <w:pPr>
        <w:pStyle w:val="Retraitcorpsdetexte"/>
        <w:jc w:val="center"/>
        <w:rPr>
          <w:rFonts w:ascii="Garamond" w:hAnsi="Garamond"/>
          <w:b/>
          <w:sz w:val="22"/>
          <w:szCs w:val="22"/>
        </w:rPr>
      </w:pPr>
      <w:r w:rsidRPr="00D973BC">
        <w:rPr>
          <w:rFonts w:ascii="Garamond" w:hAnsi="Garamond"/>
          <w:b/>
          <w:sz w:val="22"/>
          <w:szCs w:val="22"/>
        </w:rPr>
        <w:t>II. 2. OBJECTIFS DU PROJET</w:t>
      </w:r>
    </w:p>
    <w:p w:rsidR="00D069B4" w:rsidRDefault="00D069B4" w:rsidP="00917010">
      <w:pPr>
        <w:pStyle w:val="Retraitcorpsdetexte"/>
        <w:jc w:val="center"/>
        <w:rPr>
          <w:rFonts w:ascii="Garamond" w:hAnsi="Garamond"/>
          <w:b/>
          <w:sz w:val="22"/>
          <w:szCs w:val="22"/>
        </w:rPr>
      </w:pPr>
    </w:p>
    <w:p w:rsidR="00D069B4" w:rsidRPr="00D973BC" w:rsidRDefault="00D069B4" w:rsidP="00917010">
      <w:pPr>
        <w:pStyle w:val="Retraitcorpsdetexte"/>
        <w:jc w:val="center"/>
        <w:rPr>
          <w:rFonts w:ascii="Garamond" w:hAnsi="Garamond"/>
          <w:b/>
          <w:sz w:val="22"/>
          <w:szCs w:val="22"/>
        </w:rPr>
      </w:pPr>
    </w:p>
    <w:tbl>
      <w:tblPr>
        <w:tblW w:w="9838" w:type="dxa"/>
        <w:tblInd w:w="80" w:type="dxa"/>
        <w:tblLayout w:type="fixed"/>
        <w:tblCellMar>
          <w:left w:w="80" w:type="dxa"/>
          <w:right w:w="80" w:type="dxa"/>
        </w:tblCellMar>
        <w:tblLook w:val="0000" w:firstRow="0" w:lastRow="0" w:firstColumn="0" w:lastColumn="0" w:noHBand="0" w:noVBand="0"/>
      </w:tblPr>
      <w:tblGrid>
        <w:gridCol w:w="9838"/>
      </w:tblGrid>
      <w:tr w:rsidR="000D07CD" w:rsidRPr="00D973BC" w:rsidTr="00D069B4">
        <w:trPr>
          <w:cantSplit/>
          <w:trHeight w:val="6339"/>
        </w:trPr>
        <w:tc>
          <w:tcPr>
            <w:tcW w:w="9838" w:type="dxa"/>
            <w:tcBorders>
              <w:top w:val="single" w:sz="6" w:space="0" w:color="auto"/>
              <w:left w:val="single" w:sz="6" w:space="0" w:color="auto"/>
              <w:bottom w:val="single" w:sz="6" w:space="0" w:color="auto"/>
              <w:right w:val="single" w:sz="6" w:space="0" w:color="auto"/>
            </w:tcBorders>
          </w:tcPr>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9A6942" w:rsidRPr="00D973BC" w:rsidRDefault="009A6942"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3A4F14" w:rsidRPr="00D973BC" w:rsidRDefault="003A4F14"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bCs/>
                <w:i/>
                <w:sz w:val="22"/>
                <w:szCs w:val="22"/>
                <w:lang w:eastAsia="en-US"/>
              </w:rPr>
            </w:pPr>
          </w:p>
          <w:p w:rsidR="000D07CD" w:rsidRPr="00D973BC" w:rsidRDefault="000D07CD" w:rsidP="00B23F26">
            <w:pPr>
              <w:ind w:left="62" w:right="-398"/>
              <w:jc w:val="both"/>
              <w:rPr>
                <w:rFonts w:ascii="Garamond" w:hAnsi="Garamond"/>
                <w:i/>
                <w:sz w:val="22"/>
                <w:szCs w:val="22"/>
                <w:lang w:eastAsia="en-US"/>
              </w:rPr>
            </w:pPr>
          </w:p>
          <w:p w:rsidR="000D07CD" w:rsidRPr="00D973BC" w:rsidRDefault="000D07CD" w:rsidP="00B23F26">
            <w:pPr>
              <w:ind w:right="-398"/>
              <w:jc w:val="both"/>
              <w:rPr>
                <w:rFonts w:ascii="Garamond" w:hAnsi="Garamond"/>
                <w:i/>
                <w:sz w:val="22"/>
                <w:szCs w:val="22"/>
                <w:lang w:eastAsia="en-US"/>
              </w:rPr>
            </w:pPr>
          </w:p>
        </w:tc>
      </w:tr>
    </w:tbl>
    <w:p w:rsidR="00963F61" w:rsidRPr="00D973BC" w:rsidRDefault="00963F61" w:rsidP="00963F61">
      <w:pPr>
        <w:pStyle w:val="Retraitcorpsdetexte"/>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917010" w:rsidRDefault="00917010" w:rsidP="00F9253C">
      <w:pPr>
        <w:ind w:left="62" w:right="-398"/>
        <w:jc w:val="center"/>
        <w:rPr>
          <w:rFonts w:ascii="Garamond" w:hAnsi="Garamond"/>
          <w:b/>
          <w:sz w:val="22"/>
          <w:szCs w:val="22"/>
        </w:rPr>
      </w:pPr>
    </w:p>
    <w:p w:rsidR="00F9253C" w:rsidRPr="00D973BC" w:rsidRDefault="00F9253C" w:rsidP="00F9253C">
      <w:pPr>
        <w:ind w:left="62" w:right="-398"/>
        <w:jc w:val="center"/>
        <w:rPr>
          <w:rFonts w:ascii="Garamond" w:hAnsi="Garamond"/>
          <w:b/>
          <w:sz w:val="22"/>
          <w:szCs w:val="22"/>
        </w:rPr>
      </w:pPr>
      <w:r w:rsidRPr="00D973BC">
        <w:rPr>
          <w:rFonts w:ascii="Garamond" w:hAnsi="Garamond"/>
          <w:b/>
          <w:sz w:val="22"/>
          <w:szCs w:val="22"/>
        </w:rPr>
        <w:t>II. 3. METHODOLOGIE</w:t>
      </w:r>
    </w:p>
    <w:p w:rsidR="00F9253C" w:rsidRPr="00D973BC" w:rsidRDefault="00F9253C" w:rsidP="00F9253C">
      <w:pPr>
        <w:ind w:left="62" w:right="-398"/>
        <w:jc w:val="center"/>
        <w:rPr>
          <w:rFonts w:ascii="Garamond" w:hAnsi="Garamond"/>
          <w:b/>
          <w:sz w:val="22"/>
          <w:szCs w:val="22"/>
        </w:rPr>
      </w:pPr>
    </w:p>
    <w:tbl>
      <w:tblPr>
        <w:tblW w:w="10206" w:type="dxa"/>
        <w:tblInd w:w="80"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000" w:firstRow="0" w:lastRow="0" w:firstColumn="0" w:lastColumn="0" w:noHBand="0" w:noVBand="0"/>
      </w:tblPr>
      <w:tblGrid>
        <w:gridCol w:w="10206"/>
      </w:tblGrid>
      <w:tr w:rsidR="00F9253C" w:rsidRPr="00D973BC" w:rsidTr="00113E3E">
        <w:trPr>
          <w:cantSplit/>
          <w:trHeight w:val="7059"/>
        </w:trPr>
        <w:tc>
          <w:tcPr>
            <w:tcW w:w="10206" w:type="dxa"/>
          </w:tcPr>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3A4F14" w:rsidRPr="00D973BC" w:rsidRDefault="003A4F14"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F9253C" w:rsidRPr="00D973BC" w:rsidRDefault="00F9253C"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Pr="00D973BC" w:rsidRDefault="009A6942" w:rsidP="009A6942">
            <w:pPr>
              <w:ind w:left="62" w:right="-398"/>
              <w:jc w:val="both"/>
              <w:rPr>
                <w:rFonts w:ascii="Garamond" w:hAnsi="Garamond"/>
                <w:bCs/>
                <w:i/>
                <w:sz w:val="22"/>
                <w:szCs w:val="22"/>
                <w:lang w:eastAsia="en-US"/>
              </w:rPr>
            </w:pPr>
          </w:p>
          <w:p w:rsidR="009A6942" w:rsidRDefault="009A6942" w:rsidP="009A6942">
            <w:pPr>
              <w:ind w:left="62" w:right="-398"/>
              <w:jc w:val="both"/>
              <w:rPr>
                <w:rFonts w:ascii="Garamond" w:hAnsi="Garamond"/>
                <w:bCs/>
                <w:i/>
                <w:sz w:val="22"/>
                <w:szCs w:val="22"/>
                <w:lang w:eastAsia="en-US"/>
              </w:rPr>
            </w:pPr>
          </w:p>
          <w:p w:rsidR="006F30FE" w:rsidRDefault="006F30FE" w:rsidP="009A6942">
            <w:pPr>
              <w:ind w:left="62" w:right="-398"/>
              <w:jc w:val="both"/>
              <w:rPr>
                <w:rFonts w:ascii="Garamond" w:hAnsi="Garamond"/>
                <w:bCs/>
                <w:i/>
                <w:sz w:val="22"/>
                <w:szCs w:val="22"/>
                <w:lang w:eastAsia="en-US"/>
              </w:rPr>
            </w:pPr>
          </w:p>
          <w:p w:rsidR="006F30FE" w:rsidRPr="00D973BC" w:rsidRDefault="006F30FE" w:rsidP="009A6942">
            <w:pPr>
              <w:ind w:left="62" w:right="-398"/>
              <w:jc w:val="both"/>
              <w:rPr>
                <w:rFonts w:ascii="Garamond" w:hAnsi="Garamond"/>
                <w:bCs/>
                <w:i/>
                <w:sz w:val="22"/>
                <w:szCs w:val="22"/>
                <w:lang w:eastAsia="en-US"/>
              </w:rPr>
            </w:pPr>
          </w:p>
          <w:p w:rsidR="00F9253C" w:rsidRPr="00D973BC" w:rsidRDefault="00F9253C" w:rsidP="00F9253C">
            <w:pPr>
              <w:ind w:left="62" w:right="-398"/>
              <w:jc w:val="both"/>
              <w:rPr>
                <w:rFonts w:ascii="Garamond" w:hAnsi="Garamond"/>
                <w:bCs/>
                <w:i/>
                <w:sz w:val="22"/>
                <w:szCs w:val="22"/>
                <w:lang w:eastAsia="en-US"/>
              </w:rPr>
            </w:pPr>
          </w:p>
        </w:tc>
      </w:tr>
      <w:tr w:rsidR="00963F61" w:rsidRPr="00D973BC" w:rsidTr="009A6942">
        <w:trPr>
          <w:cantSplit/>
        </w:trPr>
        <w:tc>
          <w:tcPr>
            <w:tcW w:w="10206" w:type="dxa"/>
          </w:tcPr>
          <w:p w:rsidR="00963F61" w:rsidRPr="00D973BC" w:rsidRDefault="00963F61" w:rsidP="00963F61">
            <w:pPr>
              <w:ind w:right="-398"/>
              <w:jc w:val="both"/>
              <w:rPr>
                <w:rFonts w:ascii="Garamond" w:hAnsi="Garamond"/>
                <w:iCs/>
                <w:sz w:val="22"/>
                <w:szCs w:val="22"/>
                <w:lang w:eastAsia="en-US"/>
              </w:rPr>
            </w:pPr>
          </w:p>
          <w:p w:rsidR="00963F61" w:rsidRPr="00D973BC" w:rsidRDefault="00963F61" w:rsidP="00B23F26">
            <w:pPr>
              <w:ind w:right="-398"/>
              <w:jc w:val="both"/>
              <w:rPr>
                <w:rFonts w:ascii="Garamond" w:hAnsi="Garamond"/>
                <w:i/>
                <w:sz w:val="22"/>
                <w:szCs w:val="22"/>
                <w:lang w:eastAsia="en-US"/>
              </w:rPr>
            </w:pPr>
          </w:p>
        </w:tc>
      </w:tr>
    </w:tbl>
    <w:p w:rsidR="009A6942" w:rsidRPr="00D973BC" w:rsidRDefault="009A6942" w:rsidP="00963F61">
      <w:pPr>
        <w:pStyle w:val="Retraitcorpsdetexte"/>
        <w:spacing w:after="120"/>
        <w:jc w:val="center"/>
        <w:rPr>
          <w:rFonts w:ascii="Garamond" w:hAnsi="Garamond"/>
          <w:b/>
          <w:sz w:val="22"/>
          <w:szCs w:val="22"/>
        </w:rPr>
      </w:pPr>
    </w:p>
    <w:p w:rsidR="00963F61" w:rsidRPr="00D973BC" w:rsidRDefault="00963F61" w:rsidP="00963F61">
      <w:pPr>
        <w:pStyle w:val="Retraitcorpsdetexte"/>
        <w:spacing w:after="120"/>
        <w:jc w:val="center"/>
        <w:rPr>
          <w:rFonts w:ascii="Garamond" w:hAnsi="Garamond"/>
          <w:sz w:val="22"/>
          <w:szCs w:val="22"/>
        </w:rPr>
      </w:pPr>
      <w:r w:rsidRPr="00D973BC">
        <w:rPr>
          <w:rFonts w:ascii="Garamond" w:hAnsi="Garamond"/>
          <w:b/>
          <w:sz w:val="22"/>
          <w:szCs w:val="22"/>
        </w:rPr>
        <w:t>II.4. PLAN DE TRAVAIL ET CALENDRIER D’EXECUTION</w:t>
      </w: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2A509A" w:rsidRPr="00D973BC" w:rsidRDefault="002A509A" w:rsidP="002A509A">
      <w:pPr>
        <w:tabs>
          <w:tab w:val="left" w:pos="14572"/>
        </w:tabs>
        <w:jc w:val="both"/>
        <w:rPr>
          <w:rFonts w:ascii="Garamond" w:hAnsi="Garamond"/>
          <w:b/>
          <w:i/>
          <w:sz w:val="22"/>
          <w:szCs w:val="22"/>
        </w:rPr>
      </w:pPr>
      <w:r w:rsidRPr="00D973BC">
        <w:rPr>
          <w:rFonts w:ascii="Garamond" w:hAnsi="Garamond"/>
          <w:b/>
          <w:i/>
          <w:sz w:val="22"/>
          <w:szCs w:val="22"/>
        </w:rPr>
        <w:lastRenderedPageBreak/>
        <w:t>Le tableau ci-dessous indique les tâches et activités spécifiques de chaque laboratoire participant à la réalisation du projet</w:t>
      </w:r>
      <w:r w:rsidRPr="00D973BC">
        <w:rPr>
          <w:rFonts w:ascii="Garamond" w:hAnsi="Garamond"/>
          <w:b/>
          <w:i/>
          <w:sz w:val="22"/>
          <w:szCs w:val="22"/>
        </w:rPr>
        <w:tab/>
        <w:t xml:space="preserve"> au projet.</w:t>
      </w:r>
    </w:p>
    <w:p w:rsidR="002A509A" w:rsidRPr="00D973BC" w:rsidRDefault="002A509A" w:rsidP="002A509A">
      <w:pPr>
        <w:tabs>
          <w:tab w:val="left" w:pos="14572"/>
        </w:tabs>
        <w:jc w:val="both"/>
        <w:rPr>
          <w:rFonts w:ascii="Garamond" w:hAnsi="Garamond"/>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6790"/>
      </w:tblGrid>
      <w:tr w:rsidR="002A509A" w:rsidRPr="00D973BC" w:rsidTr="00325248">
        <w:trPr>
          <w:jc w:val="center"/>
        </w:trPr>
        <w:tc>
          <w:tcPr>
            <w:tcW w:w="3602"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Laboratoire participant</w:t>
            </w:r>
          </w:p>
        </w:tc>
        <w:tc>
          <w:tcPr>
            <w:tcW w:w="6790" w:type="dxa"/>
          </w:tcPr>
          <w:p w:rsidR="002A509A" w:rsidRPr="00D973BC" w:rsidRDefault="002A509A" w:rsidP="009607BC">
            <w:pPr>
              <w:tabs>
                <w:tab w:val="left" w:pos="14572"/>
              </w:tabs>
              <w:jc w:val="center"/>
              <w:rPr>
                <w:rFonts w:ascii="Garamond" w:hAnsi="Garamond"/>
                <w:b/>
                <w:sz w:val="22"/>
                <w:szCs w:val="22"/>
              </w:rPr>
            </w:pPr>
            <w:r w:rsidRPr="00D973BC">
              <w:rPr>
                <w:rFonts w:ascii="Garamond" w:hAnsi="Garamond"/>
                <w:b/>
                <w:sz w:val="22"/>
                <w:szCs w:val="22"/>
              </w:rPr>
              <w:t>Tâches et activités à réaliser par le laboratoire</w:t>
            </w: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1</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Laboratoire 2</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r w:rsidR="002A509A" w:rsidRPr="00D973BC" w:rsidTr="00325248">
        <w:trPr>
          <w:jc w:val="center"/>
        </w:trPr>
        <w:tc>
          <w:tcPr>
            <w:tcW w:w="3602" w:type="dxa"/>
          </w:tcPr>
          <w:p w:rsidR="002A509A" w:rsidRPr="00D973BC" w:rsidRDefault="002A509A" w:rsidP="009607BC">
            <w:pPr>
              <w:tabs>
                <w:tab w:val="left" w:pos="14572"/>
              </w:tabs>
              <w:jc w:val="both"/>
              <w:rPr>
                <w:rFonts w:ascii="Garamond" w:hAnsi="Garamond"/>
                <w:sz w:val="22"/>
                <w:szCs w:val="22"/>
              </w:rPr>
            </w:pPr>
            <w:r w:rsidRPr="00D973BC">
              <w:rPr>
                <w:rFonts w:ascii="Garamond" w:hAnsi="Garamond"/>
                <w:sz w:val="22"/>
                <w:szCs w:val="22"/>
              </w:rPr>
              <w:t>….</w:t>
            </w: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2A509A" w:rsidRPr="00D973BC" w:rsidRDefault="002A509A"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c>
          <w:tcPr>
            <w:tcW w:w="6790" w:type="dxa"/>
          </w:tcPr>
          <w:p w:rsidR="002A509A" w:rsidRPr="00D973BC" w:rsidRDefault="002A509A"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A4F14" w:rsidRPr="00D973BC" w:rsidRDefault="003A4F14"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p w:rsidR="00325248" w:rsidRPr="00D973BC" w:rsidRDefault="00325248" w:rsidP="009607BC">
            <w:pPr>
              <w:tabs>
                <w:tab w:val="left" w:pos="14572"/>
              </w:tabs>
              <w:jc w:val="both"/>
              <w:rPr>
                <w:rFonts w:ascii="Garamond" w:hAnsi="Garamond"/>
                <w:sz w:val="22"/>
                <w:szCs w:val="22"/>
              </w:rPr>
            </w:pPr>
          </w:p>
        </w:tc>
      </w:tr>
    </w:tbl>
    <w:p w:rsidR="002A509A" w:rsidRPr="00D973BC" w:rsidRDefault="002A509A" w:rsidP="002A509A">
      <w:pPr>
        <w:jc w:val="both"/>
        <w:rPr>
          <w:rFonts w:ascii="Garamond" w:hAnsi="Garamond"/>
          <w:b/>
          <w:caps/>
          <w:sz w:val="22"/>
          <w:szCs w:val="22"/>
        </w:rPr>
      </w:pPr>
    </w:p>
    <w:p w:rsidR="00C90A1D" w:rsidRPr="00D973BC" w:rsidRDefault="00C90A1D" w:rsidP="002A509A">
      <w:pPr>
        <w:jc w:val="both"/>
        <w:rPr>
          <w:rFonts w:ascii="Garamond" w:hAnsi="Garamond"/>
          <w:b/>
          <w:caps/>
          <w:sz w:val="22"/>
          <w:szCs w:val="22"/>
        </w:rPr>
      </w:pPr>
    </w:p>
    <w:p w:rsidR="002A509A" w:rsidRPr="00D973BC" w:rsidRDefault="0007092E" w:rsidP="002A509A">
      <w:pPr>
        <w:jc w:val="both"/>
        <w:rPr>
          <w:rFonts w:ascii="Garamond" w:hAnsi="Garamond"/>
          <w:b/>
          <w:caps/>
        </w:rPr>
      </w:pPr>
      <w:r w:rsidRPr="00D973BC">
        <w:rPr>
          <w:rFonts w:ascii="Garamond" w:hAnsi="Garamond"/>
          <w:b/>
          <w:caps/>
        </w:rPr>
        <w:t>III</w:t>
      </w:r>
      <w:r w:rsidR="00F84910" w:rsidRPr="00D973BC">
        <w:rPr>
          <w:rFonts w:ascii="Garamond" w:hAnsi="Garamond"/>
          <w:b/>
          <w:caps/>
        </w:rPr>
        <w:t>. Partenariat</w:t>
      </w:r>
      <w:r w:rsidR="0029642B" w:rsidRPr="00D973BC">
        <w:rPr>
          <w:rFonts w:ascii="Garamond" w:hAnsi="Garamond"/>
          <w:b/>
          <w:caps/>
        </w:rPr>
        <w:t>(S)</w:t>
      </w:r>
    </w:p>
    <w:p w:rsidR="002A509A" w:rsidRPr="00D973BC" w:rsidRDefault="002A509A" w:rsidP="002A509A">
      <w:pPr>
        <w:pStyle w:val="Titre6"/>
        <w:pBdr>
          <w:top w:val="none" w:sz="0" w:space="0" w:color="auto"/>
          <w:left w:val="none" w:sz="0" w:space="0" w:color="auto"/>
          <w:bottom w:val="none" w:sz="0" w:space="0" w:color="auto"/>
          <w:right w:val="none" w:sz="0" w:space="0" w:color="auto"/>
        </w:pBdr>
        <w:ind w:right="0"/>
        <w:rPr>
          <w:rFonts w:ascii="Garamond" w:hAnsi="Garamond"/>
          <w:b w:val="0"/>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113E3E" w:rsidRPr="00D973BC" w:rsidRDefault="00113E3E"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Pr="00D973BC" w:rsidRDefault="002A509A" w:rsidP="00113E3E">
      <w:pPr>
        <w:pBdr>
          <w:top w:val="single" w:sz="4" w:space="1" w:color="auto"/>
          <w:left w:val="single" w:sz="4" w:space="4" w:color="auto"/>
          <w:bottom w:val="single" w:sz="4" w:space="31" w:color="auto"/>
          <w:right w:val="single" w:sz="4" w:space="4" w:color="auto"/>
        </w:pBdr>
        <w:rPr>
          <w:rFonts w:ascii="Garamond" w:hAnsi="Garamond"/>
          <w:sz w:val="22"/>
          <w:szCs w:val="22"/>
        </w:rPr>
      </w:pPr>
    </w:p>
    <w:p w:rsidR="002A509A" w:rsidRDefault="002A509A" w:rsidP="002A509A">
      <w:pPr>
        <w:tabs>
          <w:tab w:val="left" w:pos="14572"/>
        </w:tabs>
        <w:jc w:val="both"/>
        <w:rPr>
          <w:rFonts w:ascii="Garamond" w:hAnsi="Garamond"/>
          <w:b/>
          <w:caps/>
          <w:sz w:val="22"/>
          <w:szCs w:val="22"/>
        </w:rPr>
      </w:pPr>
    </w:p>
    <w:p w:rsidR="00917010" w:rsidRDefault="00917010" w:rsidP="002A509A">
      <w:pPr>
        <w:tabs>
          <w:tab w:val="left" w:pos="14572"/>
        </w:tabs>
        <w:jc w:val="both"/>
        <w:rPr>
          <w:rFonts w:ascii="Garamond" w:hAnsi="Garamond"/>
          <w:b/>
          <w:caps/>
          <w:sz w:val="22"/>
          <w:szCs w:val="22"/>
        </w:rPr>
      </w:pPr>
    </w:p>
    <w:p w:rsidR="002A509A" w:rsidRPr="00D973BC" w:rsidRDefault="0007092E" w:rsidP="00325248">
      <w:pPr>
        <w:tabs>
          <w:tab w:val="left" w:pos="426"/>
          <w:tab w:val="left" w:pos="14572"/>
        </w:tabs>
        <w:ind w:left="426" w:hanging="426"/>
        <w:jc w:val="both"/>
        <w:rPr>
          <w:rFonts w:ascii="Garamond" w:hAnsi="Garamond"/>
          <w:b/>
          <w:caps/>
          <w:strike/>
        </w:rPr>
      </w:pPr>
      <w:r w:rsidRPr="00D973BC">
        <w:rPr>
          <w:rFonts w:ascii="Garamond" w:hAnsi="Garamond"/>
          <w:b/>
          <w:caps/>
        </w:rPr>
        <w:t>I</w:t>
      </w:r>
      <w:r w:rsidR="00325248" w:rsidRPr="00D973BC">
        <w:rPr>
          <w:rFonts w:ascii="Garamond" w:hAnsi="Garamond"/>
          <w:b/>
          <w:caps/>
        </w:rPr>
        <w:t>V.</w:t>
      </w:r>
      <w:r w:rsidR="00325248" w:rsidRPr="00D973BC">
        <w:rPr>
          <w:rFonts w:ascii="Garamond" w:hAnsi="Garamond"/>
          <w:b/>
          <w:caps/>
        </w:rPr>
        <w:tab/>
      </w:r>
      <w:r w:rsidR="002A509A" w:rsidRPr="00D973BC">
        <w:rPr>
          <w:rFonts w:ascii="Garamond" w:hAnsi="Garamond"/>
          <w:b/>
          <w:caps/>
        </w:rPr>
        <w:t xml:space="preserve">Impact et Retombées </w:t>
      </w:r>
      <w:r w:rsidR="00325248" w:rsidRPr="00D973BC">
        <w:rPr>
          <w:rFonts w:ascii="Garamond" w:hAnsi="Garamond"/>
          <w:b/>
          <w:caps/>
        </w:rPr>
        <w:t xml:space="preserve">DU PROJET </w:t>
      </w:r>
    </w:p>
    <w:p w:rsidR="00325248" w:rsidRPr="00D973BC" w:rsidRDefault="00325248" w:rsidP="00325248">
      <w:pPr>
        <w:tabs>
          <w:tab w:val="left" w:pos="426"/>
          <w:tab w:val="left" w:pos="14572"/>
        </w:tabs>
        <w:ind w:left="426" w:hanging="426"/>
        <w:jc w:val="both"/>
        <w:rPr>
          <w:rFonts w:ascii="Garamond" w:hAnsi="Garamond"/>
          <w:b/>
          <w:caps/>
          <w:strike/>
        </w:rPr>
      </w:pPr>
    </w:p>
    <w:p w:rsidR="00325248" w:rsidRPr="00D973BC" w:rsidRDefault="00325248" w:rsidP="00325248">
      <w:pPr>
        <w:tabs>
          <w:tab w:val="left" w:pos="426"/>
          <w:tab w:val="left" w:pos="14572"/>
        </w:tabs>
        <w:ind w:left="426" w:hanging="426"/>
        <w:jc w:val="center"/>
        <w:rPr>
          <w:rFonts w:ascii="Garamond" w:hAnsi="Garamond"/>
          <w:b/>
          <w:caps/>
          <w:sz w:val="22"/>
          <w:szCs w:val="22"/>
        </w:rPr>
      </w:pPr>
      <w:r w:rsidRPr="00D973BC">
        <w:rPr>
          <w:rFonts w:ascii="Garamond" w:hAnsi="Garamond"/>
          <w:b/>
          <w:caps/>
          <w:sz w:val="22"/>
          <w:szCs w:val="22"/>
        </w:rPr>
        <w:t>IV.</w:t>
      </w:r>
      <w:r w:rsidR="004A63CC">
        <w:rPr>
          <w:rFonts w:ascii="Garamond" w:hAnsi="Garamond"/>
          <w:b/>
          <w:caps/>
          <w:sz w:val="22"/>
          <w:szCs w:val="22"/>
        </w:rPr>
        <w:t>1.</w:t>
      </w:r>
      <w:r w:rsidRPr="00D973BC">
        <w:rPr>
          <w:rFonts w:ascii="Garamond" w:hAnsi="Garamond"/>
          <w:b/>
          <w:caps/>
          <w:sz w:val="22"/>
          <w:szCs w:val="22"/>
        </w:rPr>
        <w:t xml:space="preserve"> IMPACTS ET RETOMBEES </w:t>
      </w:r>
      <w:r w:rsidRPr="00D973BC">
        <w:rPr>
          <w:rFonts w:ascii="Garamond" w:hAnsi="Garamond"/>
          <w:b/>
          <w:sz w:val="22"/>
          <w:szCs w:val="22"/>
        </w:rPr>
        <w:t>SCIENTIFIQUES</w:t>
      </w:r>
      <w:r w:rsidRPr="00D973BC">
        <w:rPr>
          <w:rFonts w:ascii="Garamond" w:hAnsi="Garamond"/>
          <w:b/>
          <w:caps/>
          <w:sz w:val="22"/>
          <w:szCs w:val="22"/>
        </w:rPr>
        <w:t xml:space="preserve"> DU PROJET</w:t>
      </w:r>
    </w:p>
    <w:p w:rsidR="002A509A" w:rsidRPr="00D973BC" w:rsidRDefault="002A509A" w:rsidP="002A509A">
      <w:pPr>
        <w:tabs>
          <w:tab w:val="left" w:pos="14572"/>
        </w:tabs>
        <w:jc w:val="both"/>
        <w:rPr>
          <w:rFonts w:ascii="Garamond" w:hAnsi="Garamond"/>
          <w:b/>
          <w:caps/>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D8015B" w:rsidRPr="00D973BC" w:rsidRDefault="00D8015B" w:rsidP="002A509A">
      <w:pPr>
        <w:pBdr>
          <w:top w:val="single" w:sz="4" w:space="1" w:color="auto"/>
          <w:left w:val="single" w:sz="4" w:space="4" w:color="auto"/>
          <w:bottom w:val="single" w:sz="4" w:space="1" w:color="auto"/>
          <w:right w:val="single" w:sz="4" w:space="4" w:color="auto"/>
        </w:pBdr>
        <w:tabs>
          <w:tab w:val="left" w:pos="14572"/>
        </w:tabs>
        <w:jc w:val="both"/>
        <w:rPr>
          <w:rFonts w:ascii="Garamond" w:hAnsi="Garamond"/>
          <w:sz w:val="22"/>
          <w:szCs w:val="22"/>
        </w:rPr>
      </w:pPr>
    </w:p>
    <w:p w:rsidR="005448B8" w:rsidRPr="00D973BC" w:rsidRDefault="005448B8" w:rsidP="002A509A">
      <w:pPr>
        <w:jc w:val="both"/>
        <w:rPr>
          <w:rFonts w:ascii="Garamond" w:hAnsi="Garamond"/>
          <w:sz w:val="22"/>
          <w:szCs w:val="22"/>
        </w:rPr>
      </w:pPr>
    </w:p>
    <w:p w:rsidR="003A4F14" w:rsidRPr="004A63CC" w:rsidRDefault="00325248" w:rsidP="004A63CC">
      <w:pPr>
        <w:tabs>
          <w:tab w:val="left" w:pos="14572"/>
        </w:tabs>
        <w:ind w:left="426" w:firstLine="1559"/>
        <w:rPr>
          <w:rFonts w:ascii="Garamond" w:hAnsi="Garamond"/>
          <w:b/>
          <w:caps/>
          <w:sz w:val="22"/>
          <w:szCs w:val="22"/>
        </w:rPr>
      </w:pPr>
      <w:r w:rsidRPr="004A63CC">
        <w:rPr>
          <w:rFonts w:ascii="Garamond" w:hAnsi="Garamond"/>
          <w:b/>
          <w:caps/>
          <w:sz w:val="22"/>
          <w:szCs w:val="22"/>
        </w:rPr>
        <w:t xml:space="preserve">IV.2. IMPACTS SOCIO-ECONOMIQUES </w:t>
      </w:r>
    </w:p>
    <w:p w:rsidR="00325248" w:rsidRPr="00D973BC" w:rsidRDefault="00325248" w:rsidP="004A63CC">
      <w:pPr>
        <w:ind w:firstLine="2977"/>
        <w:rPr>
          <w:rFonts w:ascii="Garamond" w:hAnsi="Garamond"/>
          <w:sz w:val="22"/>
          <w:szCs w:val="22"/>
        </w:rPr>
      </w:pPr>
      <w:r w:rsidRPr="00D973BC">
        <w:rPr>
          <w:rFonts w:ascii="Garamond" w:hAnsi="Garamond"/>
          <w:b/>
          <w:sz w:val="22"/>
          <w:szCs w:val="22"/>
        </w:rPr>
        <w:t>(</w:t>
      </w:r>
      <w:r w:rsidR="00D069B4" w:rsidRPr="00D973BC">
        <w:rPr>
          <w:rFonts w:ascii="Garamond" w:hAnsi="Garamond"/>
          <w:b/>
          <w:sz w:val="22"/>
          <w:szCs w:val="22"/>
        </w:rPr>
        <w:t>Contexte</w:t>
      </w:r>
      <w:r w:rsidRPr="00D973BC">
        <w:rPr>
          <w:rFonts w:ascii="Garamond" w:hAnsi="Garamond"/>
          <w:b/>
          <w:sz w:val="22"/>
          <w:szCs w:val="22"/>
        </w:rPr>
        <w:t xml:space="preserve"> et valorisation)</w:t>
      </w:r>
    </w:p>
    <w:p w:rsidR="00452761" w:rsidRPr="00D973BC" w:rsidRDefault="00452761" w:rsidP="002A509A">
      <w:pPr>
        <w:jc w:val="both"/>
        <w:rPr>
          <w:rFonts w:ascii="Garamond" w:hAnsi="Garamond"/>
          <w:sz w:val="22"/>
          <w:szCs w:val="22"/>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52761" w:rsidRPr="00D973BC" w:rsidTr="00113E3E">
        <w:trPr>
          <w:trHeight w:val="5104"/>
          <w:jc w:val="center"/>
        </w:trPr>
        <w:tc>
          <w:tcPr>
            <w:tcW w:w="10363" w:type="dxa"/>
          </w:tcPr>
          <w:p w:rsidR="00452761" w:rsidRPr="00D973BC" w:rsidRDefault="00452761" w:rsidP="00452761">
            <w:pPr>
              <w:tabs>
                <w:tab w:val="left" w:pos="14572"/>
              </w:tabs>
              <w:ind w:left="-28"/>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Default="00452761"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Default="00113E3E" w:rsidP="00B23F26">
            <w:pPr>
              <w:tabs>
                <w:tab w:val="left" w:pos="14572"/>
              </w:tabs>
              <w:jc w:val="both"/>
              <w:rPr>
                <w:rFonts w:ascii="Garamond" w:hAnsi="Garamond"/>
                <w:sz w:val="22"/>
                <w:szCs w:val="22"/>
              </w:rPr>
            </w:pPr>
          </w:p>
          <w:p w:rsidR="00113E3E" w:rsidRPr="00D973BC" w:rsidRDefault="00113E3E"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p w:rsidR="00452761" w:rsidRPr="00D973BC" w:rsidRDefault="00452761" w:rsidP="00B23F26">
            <w:pPr>
              <w:tabs>
                <w:tab w:val="left" w:pos="14572"/>
              </w:tabs>
              <w:jc w:val="both"/>
              <w:rPr>
                <w:rFonts w:ascii="Garamond" w:hAnsi="Garamond"/>
                <w:sz w:val="22"/>
                <w:szCs w:val="22"/>
              </w:rPr>
            </w:pPr>
          </w:p>
        </w:tc>
      </w:tr>
    </w:tbl>
    <w:p w:rsidR="004C71A4" w:rsidRDefault="004C71A4" w:rsidP="00452761">
      <w:pPr>
        <w:jc w:val="center"/>
        <w:rPr>
          <w:rFonts w:ascii="Garamond" w:hAnsi="Garamond"/>
          <w:b/>
          <w:sz w:val="22"/>
          <w:szCs w:val="22"/>
        </w:rPr>
      </w:pPr>
    </w:p>
    <w:p w:rsidR="003A4F14" w:rsidRPr="00D973BC" w:rsidRDefault="004C71A4" w:rsidP="00452761">
      <w:pPr>
        <w:jc w:val="center"/>
        <w:rPr>
          <w:rFonts w:ascii="Garamond" w:hAnsi="Garamond"/>
          <w:b/>
          <w:sz w:val="22"/>
          <w:szCs w:val="22"/>
        </w:rPr>
      </w:pPr>
      <w:r>
        <w:rPr>
          <w:rFonts w:ascii="Garamond" w:hAnsi="Garamond"/>
          <w:b/>
          <w:sz w:val="22"/>
          <w:szCs w:val="22"/>
        </w:rPr>
        <w:br w:type="page"/>
      </w:r>
      <w:r w:rsidR="00452761" w:rsidRPr="00D973BC">
        <w:rPr>
          <w:rFonts w:ascii="Garamond" w:hAnsi="Garamond"/>
          <w:b/>
          <w:sz w:val="22"/>
          <w:szCs w:val="22"/>
        </w:rPr>
        <w:lastRenderedPageBreak/>
        <w:t xml:space="preserve">IV.3. RESULTATS ATTENDUS A L’ISSUE DU PROJET / LIVRABLES </w:t>
      </w:r>
    </w:p>
    <w:p w:rsidR="00452761" w:rsidRPr="00D973BC" w:rsidRDefault="00452761" w:rsidP="00452761">
      <w:pPr>
        <w:jc w:val="center"/>
        <w:rPr>
          <w:rFonts w:ascii="Garamond" w:hAnsi="Garamond"/>
          <w:b/>
          <w:sz w:val="22"/>
          <w:szCs w:val="22"/>
        </w:rPr>
      </w:pPr>
      <w:r w:rsidRPr="00D973BC">
        <w:rPr>
          <w:rFonts w:ascii="Garamond" w:hAnsi="Garamond"/>
          <w:b/>
          <w:sz w:val="22"/>
          <w:szCs w:val="22"/>
        </w:rPr>
        <w:t>(Publications scientifiques, communications, ouvrages, brevets, etc.)</w:t>
      </w:r>
      <w:r w:rsidR="001A7BC4" w:rsidRPr="00D973BC">
        <w:rPr>
          <w:rFonts w:ascii="Garamond" w:hAnsi="Garamond"/>
          <w:b/>
          <w:sz w:val="22"/>
          <w:szCs w:val="22"/>
        </w:rPr>
        <w:t> </w:t>
      </w:r>
      <w:r w:rsidRPr="00D973BC">
        <w:rPr>
          <w:rFonts w:ascii="Garamond" w:hAnsi="Garamond"/>
          <w:b/>
          <w:sz w:val="22"/>
          <w:szCs w:val="22"/>
        </w:rPr>
        <w:t>:</w:t>
      </w:r>
    </w:p>
    <w:p w:rsidR="00452761" w:rsidRPr="00D973BC" w:rsidRDefault="00452761" w:rsidP="002A509A">
      <w:pP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b/>
          <w:sz w:val="22"/>
          <w:szCs w:val="22"/>
        </w:rPr>
      </w:pPr>
    </w:p>
    <w:p w:rsidR="00452761" w:rsidRPr="00D973BC" w:rsidRDefault="0045276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7B6A2F" w:rsidRPr="00D973BC" w:rsidRDefault="007B6A2F"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0D0C41" w:rsidRPr="00D973BC" w:rsidRDefault="000D0C41"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pBdr>
          <w:top w:val="single" w:sz="4" w:space="1" w:color="auto"/>
          <w:left w:val="single" w:sz="4" w:space="1" w:color="auto"/>
          <w:bottom w:val="single" w:sz="4" w:space="1" w:color="auto"/>
          <w:right w:val="single" w:sz="4" w:space="1" w:color="auto"/>
        </w:pBdr>
        <w:jc w:val="both"/>
        <w:rPr>
          <w:rFonts w:ascii="Garamond" w:hAnsi="Garamond"/>
          <w:sz w:val="22"/>
          <w:szCs w:val="22"/>
        </w:rPr>
      </w:pPr>
    </w:p>
    <w:p w:rsidR="001029CA" w:rsidRPr="00D973BC" w:rsidRDefault="001029CA" w:rsidP="007B6A2F">
      <w:pPr>
        <w:jc w:val="both"/>
        <w:rPr>
          <w:rFonts w:ascii="Garamond" w:hAnsi="Garamond"/>
          <w:sz w:val="22"/>
          <w:szCs w:val="22"/>
        </w:rPr>
      </w:pPr>
    </w:p>
    <w:p w:rsidR="000D0C41" w:rsidRPr="00D973BC" w:rsidRDefault="000D0C41" w:rsidP="00956146">
      <w:pPr>
        <w:ind w:right="-398"/>
        <w:jc w:val="both"/>
        <w:rPr>
          <w:rFonts w:ascii="Garamond" w:hAnsi="Garamond"/>
          <w:sz w:val="22"/>
          <w:szCs w:val="22"/>
        </w:rPr>
      </w:pPr>
    </w:p>
    <w:p w:rsidR="002A509A" w:rsidRPr="00D973BC" w:rsidRDefault="0007092E" w:rsidP="00452761">
      <w:pPr>
        <w:pStyle w:val="Titre6"/>
        <w:pBdr>
          <w:top w:val="none" w:sz="0" w:space="0" w:color="auto"/>
          <w:left w:val="none" w:sz="0" w:space="0" w:color="auto"/>
          <w:bottom w:val="none" w:sz="0" w:space="0" w:color="auto"/>
          <w:right w:val="none" w:sz="0" w:space="0" w:color="auto"/>
        </w:pBdr>
        <w:tabs>
          <w:tab w:val="left" w:pos="426"/>
        </w:tabs>
        <w:ind w:left="426" w:right="0" w:hanging="426"/>
        <w:rPr>
          <w:rFonts w:ascii="Garamond" w:hAnsi="Garamond"/>
          <w:caps/>
          <w:strike/>
          <w:szCs w:val="24"/>
        </w:rPr>
      </w:pPr>
      <w:r w:rsidRPr="00D973BC">
        <w:rPr>
          <w:rFonts w:ascii="Garamond" w:hAnsi="Garamond"/>
          <w:caps/>
          <w:szCs w:val="24"/>
        </w:rPr>
        <w:t>V</w:t>
      </w:r>
      <w:r w:rsidR="002A509A" w:rsidRPr="00D973BC">
        <w:rPr>
          <w:rFonts w:ascii="Garamond" w:hAnsi="Garamond"/>
          <w:caps/>
          <w:szCs w:val="24"/>
        </w:rPr>
        <w:t xml:space="preserve">. </w:t>
      </w:r>
      <w:r w:rsidR="00555CF5" w:rsidRPr="00D973BC">
        <w:rPr>
          <w:rFonts w:ascii="Garamond" w:hAnsi="Garamond"/>
          <w:caps/>
          <w:szCs w:val="24"/>
        </w:rPr>
        <w:t xml:space="preserve">AUTRES </w:t>
      </w:r>
      <w:r w:rsidR="00452761" w:rsidRPr="00D973BC">
        <w:rPr>
          <w:rFonts w:ascii="Garamond" w:hAnsi="Garamond"/>
          <w:caps/>
          <w:szCs w:val="24"/>
        </w:rPr>
        <w:t>RES</w:t>
      </w:r>
      <w:r w:rsidR="002A509A" w:rsidRPr="00D973BC">
        <w:rPr>
          <w:rFonts w:ascii="Garamond" w:hAnsi="Garamond"/>
          <w:caps/>
          <w:szCs w:val="24"/>
        </w:rPr>
        <w:t>sources</w:t>
      </w:r>
      <w:r w:rsidR="00452761" w:rsidRPr="00D973BC">
        <w:rPr>
          <w:rFonts w:ascii="Garamond" w:hAnsi="Garamond"/>
          <w:caps/>
          <w:szCs w:val="24"/>
        </w:rPr>
        <w:t xml:space="preserve"> B</w:t>
      </w:r>
      <w:r w:rsidR="00555CF5" w:rsidRPr="00D973BC">
        <w:rPr>
          <w:rFonts w:ascii="Garamond" w:hAnsi="Garamond"/>
          <w:caps/>
          <w:szCs w:val="24"/>
        </w:rPr>
        <w:t>UDGE</w:t>
      </w:r>
      <w:r w:rsidR="00452761" w:rsidRPr="00D973BC">
        <w:rPr>
          <w:rFonts w:ascii="Garamond" w:hAnsi="Garamond"/>
          <w:caps/>
          <w:szCs w:val="24"/>
        </w:rPr>
        <w:t>TAIRES DU PROJET</w:t>
      </w:r>
      <w:r w:rsidR="002A509A" w:rsidRPr="00D973BC">
        <w:rPr>
          <w:rFonts w:ascii="Garamond" w:hAnsi="Garamond"/>
          <w:caps/>
          <w:szCs w:val="24"/>
        </w:rPr>
        <w:t xml:space="preserve"> </w:t>
      </w:r>
    </w:p>
    <w:p w:rsidR="00452761" w:rsidRPr="00D973BC" w:rsidRDefault="00452761" w:rsidP="00452761">
      <w:pPr>
        <w:rPr>
          <w:rFonts w:ascii="Garamond" w:hAnsi="Garamond"/>
        </w:rPr>
      </w:pPr>
    </w:p>
    <w:p w:rsidR="002A509A" w:rsidRPr="00D973BC" w:rsidRDefault="00452761" w:rsidP="004A63CC">
      <w:pPr>
        <w:pStyle w:val="Titre6"/>
        <w:pBdr>
          <w:top w:val="none" w:sz="0" w:space="0" w:color="auto"/>
          <w:left w:val="none" w:sz="0" w:space="0" w:color="auto"/>
          <w:bottom w:val="none" w:sz="0" w:space="0" w:color="auto"/>
          <w:right w:val="none" w:sz="0" w:space="0" w:color="auto"/>
        </w:pBdr>
        <w:ind w:right="0" w:firstLine="1560"/>
        <w:jc w:val="center"/>
        <w:rPr>
          <w:rFonts w:ascii="Garamond" w:hAnsi="Garamond"/>
          <w:sz w:val="22"/>
          <w:szCs w:val="22"/>
        </w:rPr>
      </w:pPr>
      <w:r w:rsidRPr="00D973BC">
        <w:rPr>
          <w:rFonts w:ascii="Garamond" w:hAnsi="Garamond"/>
          <w:sz w:val="22"/>
          <w:szCs w:val="22"/>
        </w:rPr>
        <w:t>V.1. MOYENS BUDGETAIRES</w:t>
      </w:r>
      <w:r w:rsidR="00EA57E5" w:rsidRPr="00D973BC">
        <w:rPr>
          <w:rFonts w:ascii="Garamond" w:hAnsi="Garamond"/>
          <w:sz w:val="22"/>
          <w:szCs w:val="22"/>
        </w:rPr>
        <w:t xml:space="preserve"> </w:t>
      </w:r>
      <w:r w:rsidR="001A7BC4" w:rsidRPr="00D973BC">
        <w:rPr>
          <w:rFonts w:ascii="Garamond" w:hAnsi="Garamond"/>
          <w:sz w:val="22"/>
          <w:szCs w:val="22"/>
        </w:rPr>
        <w:t>DEJA</w:t>
      </w:r>
      <w:r w:rsidRPr="00D973BC">
        <w:rPr>
          <w:rFonts w:ascii="Garamond" w:hAnsi="Garamond"/>
          <w:sz w:val="22"/>
          <w:szCs w:val="22"/>
        </w:rPr>
        <w:t xml:space="preserve"> DISPONIBLE</w:t>
      </w:r>
      <w:r w:rsidR="00AA5B4B" w:rsidRPr="00BC296C">
        <w:rPr>
          <w:rFonts w:ascii="Garamond" w:hAnsi="Garamond"/>
          <w:sz w:val="22"/>
          <w:szCs w:val="22"/>
        </w:rPr>
        <w:t>S</w:t>
      </w:r>
      <w:r w:rsidRPr="00D973BC">
        <w:rPr>
          <w:rFonts w:ascii="Garamond" w:hAnsi="Garamond"/>
          <w:sz w:val="22"/>
          <w:szCs w:val="22"/>
        </w:rPr>
        <w:t xml:space="preserve"> POUR </w:t>
      </w:r>
      <w:smartTag w:uri="urn:schemas-microsoft-com:office:smarttags" w:element="PersonName">
        <w:smartTagPr>
          <w:attr w:name="ProductID" w:val="LA REALISATION DU"/>
        </w:smartTagPr>
        <w:r w:rsidRPr="00D973BC">
          <w:rPr>
            <w:rFonts w:ascii="Garamond" w:hAnsi="Garamond"/>
            <w:sz w:val="22"/>
            <w:szCs w:val="22"/>
          </w:rPr>
          <w:t>LA REALISATION DU</w:t>
        </w:r>
      </w:smartTag>
      <w:r w:rsidRPr="00D973BC">
        <w:rPr>
          <w:rFonts w:ascii="Garamond" w:hAnsi="Garamond"/>
          <w:sz w:val="22"/>
          <w:szCs w:val="22"/>
        </w:rPr>
        <w:t xml:space="preserve"> PROJET</w:t>
      </w:r>
    </w:p>
    <w:p w:rsidR="00452761" w:rsidRPr="00D973BC" w:rsidRDefault="00452761" w:rsidP="00452761">
      <w:pPr>
        <w:rPr>
          <w:rFonts w:ascii="Garamond" w:hAnsi="Garamond"/>
        </w:rPr>
      </w:pPr>
    </w:p>
    <w:p w:rsidR="002A509A" w:rsidRPr="00D973BC" w:rsidRDefault="002A509A" w:rsidP="002A509A">
      <w:pPr>
        <w:pStyle w:val="Titre6"/>
        <w:ind w:right="0"/>
        <w:rPr>
          <w:rFonts w:ascii="Garamond" w:hAnsi="Garamond"/>
          <w:b w:val="0"/>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2A509A">
      <w:pPr>
        <w:pBdr>
          <w:top w:val="single" w:sz="4" w:space="1" w:color="auto"/>
          <w:left w:val="single" w:sz="4" w:space="4" w:color="auto"/>
          <w:bottom w:val="single" w:sz="4" w:space="1" w:color="auto"/>
          <w:right w:val="single" w:sz="4" w:space="4" w:color="auto"/>
        </w:pBdr>
        <w:rPr>
          <w:rFonts w:ascii="Garamond" w:hAnsi="Garamond"/>
          <w:sz w:val="22"/>
          <w:szCs w:val="22"/>
        </w:rPr>
      </w:pPr>
    </w:p>
    <w:p w:rsidR="002A509A" w:rsidRPr="00D973BC" w:rsidRDefault="002A509A"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C34922" w:rsidRPr="00D973BC" w:rsidRDefault="00C34922" w:rsidP="002A509A">
      <w:pPr>
        <w:pBdr>
          <w:top w:val="single" w:sz="4" w:space="1" w:color="auto"/>
          <w:left w:val="single" w:sz="4" w:space="4" w:color="auto"/>
          <w:bottom w:val="single" w:sz="4" w:space="1" w:color="auto"/>
          <w:right w:val="single" w:sz="4" w:space="4" w:color="auto"/>
        </w:pBdr>
        <w:jc w:val="both"/>
        <w:rPr>
          <w:rFonts w:ascii="Garamond" w:hAnsi="Garamond"/>
          <w:sz w:val="22"/>
          <w:szCs w:val="22"/>
        </w:rPr>
      </w:pPr>
    </w:p>
    <w:p w:rsidR="00452761" w:rsidRPr="00D973BC" w:rsidRDefault="00452761" w:rsidP="00452761">
      <w:pPr>
        <w:jc w:val="center"/>
        <w:rPr>
          <w:rFonts w:ascii="Garamond" w:hAnsi="Garamond"/>
          <w:b/>
          <w:sz w:val="22"/>
          <w:szCs w:val="22"/>
        </w:rPr>
      </w:pPr>
    </w:p>
    <w:p w:rsidR="003A4F14" w:rsidRPr="00D973BC" w:rsidRDefault="00452761" w:rsidP="004A63CC">
      <w:pPr>
        <w:ind w:firstLine="1843"/>
        <w:jc w:val="center"/>
        <w:rPr>
          <w:rFonts w:ascii="Garamond" w:hAnsi="Garamond"/>
          <w:sz w:val="22"/>
          <w:szCs w:val="22"/>
        </w:rPr>
      </w:pPr>
      <w:r w:rsidRPr="00D973BC">
        <w:rPr>
          <w:rFonts w:ascii="Garamond" w:hAnsi="Garamond"/>
          <w:b/>
          <w:sz w:val="22"/>
          <w:szCs w:val="22"/>
        </w:rPr>
        <w:t>V.2</w:t>
      </w:r>
      <w:r w:rsidR="00555CF5" w:rsidRPr="00D973BC">
        <w:rPr>
          <w:rFonts w:ascii="Garamond" w:hAnsi="Garamond"/>
          <w:b/>
          <w:sz w:val="22"/>
          <w:szCs w:val="22"/>
        </w:rPr>
        <w:t xml:space="preserve">. </w:t>
      </w:r>
      <w:r w:rsidR="003A4F14" w:rsidRPr="00D973BC">
        <w:rPr>
          <w:rFonts w:ascii="Garamond" w:hAnsi="Garamond"/>
          <w:b/>
          <w:sz w:val="22"/>
          <w:szCs w:val="22"/>
        </w:rPr>
        <w:t>MOYENS A MOBILISER POUR LE PR</w:t>
      </w:r>
      <w:r w:rsidRPr="00D973BC">
        <w:rPr>
          <w:rFonts w:ascii="Garamond" w:hAnsi="Garamond"/>
          <w:b/>
          <w:sz w:val="22"/>
          <w:szCs w:val="22"/>
        </w:rPr>
        <w:t>OJET AUPRES D’AUTRES PARTENAIRES</w:t>
      </w:r>
      <w:r w:rsidRPr="00D973BC">
        <w:rPr>
          <w:rFonts w:ascii="Garamond" w:hAnsi="Garamond"/>
          <w:sz w:val="22"/>
          <w:szCs w:val="22"/>
        </w:rPr>
        <w:t xml:space="preserve"> </w:t>
      </w:r>
    </w:p>
    <w:p w:rsidR="002A509A" w:rsidRPr="00D973BC" w:rsidRDefault="00976CCC" w:rsidP="00452761">
      <w:pPr>
        <w:jc w:val="center"/>
        <w:rPr>
          <w:rFonts w:ascii="Garamond" w:hAnsi="Garamond"/>
          <w:b/>
          <w:sz w:val="22"/>
          <w:szCs w:val="22"/>
        </w:rPr>
      </w:pPr>
      <w:r w:rsidRPr="00D973BC">
        <w:rPr>
          <w:rFonts w:ascii="Garamond" w:hAnsi="Garamond"/>
          <w:b/>
          <w:sz w:val="22"/>
          <w:szCs w:val="22"/>
        </w:rPr>
        <w:t>(c</w:t>
      </w:r>
      <w:r w:rsidR="00452761" w:rsidRPr="00D973BC">
        <w:rPr>
          <w:rFonts w:ascii="Garamond" w:hAnsi="Garamond"/>
          <w:b/>
          <w:sz w:val="22"/>
          <w:szCs w:val="22"/>
        </w:rPr>
        <w:t>o-financements, nationaux publics et privés, internationaux)</w:t>
      </w:r>
    </w:p>
    <w:p w:rsidR="00452761" w:rsidRPr="00D973BC" w:rsidRDefault="00452761" w:rsidP="002A509A">
      <w:pPr>
        <w:jc w:val="both"/>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0D0C41" w:rsidRPr="00D973BC" w:rsidRDefault="000D0C41"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C34922" w:rsidRPr="00D973BC" w:rsidRDefault="00C3492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9A6942" w:rsidRPr="00D973BC" w:rsidRDefault="009A6942"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555CF5" w:rsidRPr="00D973BC" w:rsidRDefault="00555CF5"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3A4F14" w:rsidRPr="00D973BC" w:rsidRDefault="003A4F14"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0D0C41">
      <w:pPr>
        <w:pBdr>
          <w:top w:val="single" w:sz="4" w:space="1" w:color="auto"/>
          <w:left w:val="single" w:sz="4" w:space="4" w:color="auto"/>
          <w:bottom w:val="single" w:sz="4" w:space="1" w:color="auto"/>
          <w:right w:val="single" w:sz="4" w:space="4" w:color="auto"/>
        </w:pBdr>
        <w:rPr>
          <w:rFonts w:ascii="Garamond" w:hAnsi="Garamond"/>
          <w:sz w:val="22"/>
          <w:szCs w:val="22"/>
        </w:rPr>
      </w:pPr>
    </w:p>
    <w:p w:rsidR="007B6A2F" w:rsidRPr="00D973BC" w:rsidRDefault="007B6A2F" w:rsidP="007B6A2F">
      <w:pPr>
        <w:rPr>
          <w:rFonts w:ascii="Garamond" w:hAnsi="Garamond"/>
          <w:sz w:val="22"/>
          <w:szCs w:val="22"/>
        </w:rPr>
      </w:pPr>
    </w:p>
    <w:p w:rsidR="00792484" w:rsidRPr="00D973BC" w:rsidRDefault="009A6942" w:rsidP="000F2FC8">
      <w:pPr>
        <w:pStyle w:val="Corpsdetexte"/>
        <w:tabs>
          <w:tab w:val="left" w:pos="284"/>
        </w:tabs>
        <w:spacing w:after="120"/>
        <w:rPr>
          <w:rFonts w:ascii="Garamond" w:hAnsi="Garamond"/>
          <w:b/>
          <w:snapToGrid/>
          <w:sz w:val="22"/>
          <w:szCs w:val="22"/>
        </w:rPr>
      </w:pPr>
      <w:r w:rsidRPr="00D973BC">
        <w:rPr>
          <w:rFonts w:ascii="Garamond" w:hAnsi="Garamond"/>
          <w:b/>
          <w:snapToGrid/>
          <w:sz w:val="22"/>
          <w:szCs w:val="22"/>
        </w:rPr>
        <w:br w:type="page"/>
      </w:r>
      <w:r w:rsidR="000D0C41" w:rsidRPr="00D973BC">
        <w:rPr>
          <w:rFonts w:ascii="Garamond" w:hAnsi="Garamond"/>
          <w:b/>
          <w:snapToGrid/>
          <w:sz w:val="22"/>
          <w:szCs w:val="22"/>
        </w:rPr>
        <w:lastRenderedPageBreak/>
        <w:t xml:space="preserve">VI. </w:t>
      </w:r>
      <w:r w:rsidR="00941B44" w:rsidRPr="00D973BC">
        <w:rPr>
          <w:rFonts w:ascii="Garamond" w:hAnsi="Garamond"/>
          <w:b/>
          <w:snapToGrid/>
          <w:sz w:val="22"/>
          <w:szCs w:val="22"/>
        </w:rPr>
        <w:t>PIECES A FOURNIR</w:t>
      </w:r>
    </w:p>
    <w:p w:rsidR="009A6942" w:rsidRPr="00D973BC" w:rsidRDefault="009A6942" w:rsidP="00941B44">
      <w:pPr>
        <w:pStyle w:val="Corpsdetexte"/>
        <w:tabs>
          <w:tab w:val="left" w:pos="284"/>
        </w:tabs>
        <w:spacing w:after="120"/>
        <w:rPr>
          <w:rFonts w:ascii="Garamond" w:hAnsi="Garamond"/>
          <w:b/>
          <w:snapToGrid/>
          <w:sz w:val="22"/>
          <w:szCs w:val="22"/>
        </w:rPr>
      </w:pPr>
    </w:p>
    <w:p w:rsidR="00941B44" w:rsidRPr="00D973BC" w:rsidRDefault="00941B44" w:rsidP="00941B44">
      <w:pPr>
        <w:pStyle w:val="Corpsdetexte"/>
        <w:tabs>
          <w:tab w:val="left" w:pos="284"/>
        </w:tabs>
        <w:spacing w:after="120"/>
        <w:rPr>
          <w:rFonts w:ascii="Garamond" w:hAnsi="Garamond"/>
          <w:bCs/>
          <w:snapToGrid/>
          <w:sz w:val="22"/>
          <w:szCs w:val="22"/>
        </w:rPr>
      </w:pPr>
      <w:r w:rsidRPr="00D973BC">
        <w:rPr>
          <w:rFonts w:ascii="Garamond" w:hAnsi="Garamond"/>
          <w:bCs/>
          <w:snapToGrid/>
          <w:sz w:val="22"/>
          <w:szCs w:val="22"/>
        </w:rPr>
        <w:t>En plus du présent formulaire dûment rempli</w:t>
      </w:r>
      <w:r w:rsidR="001A7BC4" w:rsidRPr="00D973BC">
        <w:rPr>
          <w:rFonts w:ascii="Garamond" w:hAnsi="Garamond"/>
          <w:bCs/>
          <w:snapToGrid/>
          <w:sz w:val="22"/>
          <w:szCs w:val="22"/>
        </w:rPr>
        <w:t xml:space="preserve"> et de tout document jugé utile pour l’évaluation comme s</w:t>
      </w:r>
      <w:r w:rsidR="00AC5D84" w:rsidRPr="00D973BC">
        <w:rPr>
          <w:rFonts w:ascii="Garamond" w:hAnsi="Garamond"/>
          <w:bCs/>
          <w:snapToGrid/>
          <w:sz w:val="22"/>
          <w:szCs w:val="22"/>
        </w:rPr>
        <w:t>ignalé c</w:t>
      </w:r>
      <w:r w:rsidR="001A7BC4" w:rsidRPr="00D973BC">
        <w:rPr>
          <w:rFonts w:ascii="Garamond" w:hAnsi="Garamond"/>
          <w:bCs/>
          <w:snapToGrid/>
          <w:sz w:val="22"/>
          <w:szCs w:val="22"/>
        </w:rPr>
        <w:t>i-dessus</w:t>
      </w:r>
      <w:r w:rsidRPr="00D973BC">
        <w:rPr>
          <w:rFonts w:ascii="Garamond" w:hAnsi="Garamond"/>
          <w:bCs/>
          <w:snapToGrid/>
          <w:sz w:val="22"/>
          <w:szCs w:val="22"/>
        </w:rPr>
        <w:t>, le dossier de demande de financement doit comprendre également</w:t>
      </w:r>
      <w:r w:rsidR="001A7BC4" w:rsidRPr="00D973BC">
        <w:rPr>
          <w:rFonts w:ascii="Garamond" w:hAnsi="Garamond"/>
          <w:bCs/>
          <w:snapToGrid/>
          <w:sz w:val="22"/>
          <w:szCs w:val="22"/>
        </w:rPr>
        <w:t> </w:t>
      </w:r>
      <w:r w:rsidRPr="00D973BC">
        <w:rPr>
          <w:rFonts w:ascii="Garamond" w:hAnsi="Garamond"/>
          <w:bCs/>
          <w:snapToGrid/>
          <w:sz w:val="22"/>
          <w:szCs w:val="22"/>
        </w:rPr>
        <w:t>:</w:t>
      </w:r>
    </w:p>
    <w:p w:rsidR="00792484" w:rsidRPr="00D973BC" w:rsidRDefault="007B6A2F" w:rsidP="00AA5B4B">
      <w:pPr>
        <w:pStyle w:val="Paragraphedeliste1"/>
        <w:tabs>
          <w:tab w:val="left" w:pos="284"/>
        </w:tabs>
        <w:spacing w:after="120"/>
        <w:ind w:left="284" w:hanging="284"/>
        <w:rPr>
          <w:rFonts w:ascii="Garamond" w:hAnsi="Garamond" w:cs="Times New Roman"/>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rPr>
        <w:t xml:space="preserve">CV des membres </w:t>
      </w:r>
      <w:r w:rsidR="00555CF5" w:rsidRPr="00D973BC">
        <w:rPr>
          <w:rFonts w:ascii="Garamond" w:hAnsi="Garamond" w:cs="Times New Roman"/>
        </w:rPr>
        <w:t xml:space="preserve">appartenant aux </w:t>
      </w:r>
      <w:r w:rsidR="00792484" w:rsidRPr="00D973BC">
        <w:rPr>
          <w:rFonts w:ascii="Garamond" w:hAnsi="Garamond" w:cs="Times New Roman"/>
        </w:rPr>
        <w:t xml:space="preserve">structures </w:t>
      </w:r>
      <w:r w:rsidR="00555CF5" w:rsidRPr="00D973BC">
        <w:rPr>
          <w:rFonts w:ascii="Garamond" w:hAnsi="Garamond" w:cs="Times New Roman"/>
        </w:rPr>
        <w:t xml:space="preserve">de recherche </w:t>
      </w:r>
      <w:r w:rsidR="00792484" w:rsidRPr="00D973BC">
        <w:rPr>
          <w:rFonts w:ascii="Garamond" w:hAnsi="Garamond" w:cs="Times New Roman"/>
        </w:rPr>
        <w:t xml:space="preserve">impliquées dans la réalisation du projet </w:t>
      </w:r>
    </w:p>
    <w:p w:rsidR="00792484" w:rsidRDefault="007B6A2F" w:rsidP="00941B44">
      <w:pPr>
        <w:pStyle w:val="Paragraphedeliste1"/>
        <w:tabs>
          <w:tab w:val="left" w:pos="284"/>
        </w:tabs>
        <w:spacing w:after="120"/>
        <w:ind w:left="284" w:hanging="284"/>
        <w:rPr>
          <w:rFonts w:ascii="Garamond" w:hAnsi="Garamond" w:cs="Times New Roman"/>
          <w:b/>
          <w:bCs/>
          <w:u w:val="single"/>
        </w:rPr>
      </w:pPr>
      <w:r w:rsidRPr="00D973BC">
        <w:rPr>
          <w:rFonts w:ascii="Garamond" w:hAnsi="Garamond" w:cs="Times New Roman"/>
        </w:rPr>
        <w:t xml:space="preserve">- </w:t>
      </w:r>
      <w:r w:rsidR="00941B44" w:rsidRPr="00D973BC">
        <w:rPr>
          <w:rFonts w:ascii="Garamond" w:hAnsi="Garamond" w:cs="Times New Roman"/>
        </w:rPr>
        <w:tab/>
      </w:r>
      <w:r w:rsidR="00792484" w:rsidRPr="00D973BC">
        <w:rPr>
          <w:rFonts w:ascii="Garamond" w:hAnsi="Garamond" w:cs="Times New Roman"/>
          <w:b/>
          <w:bCs/>
        </w:rPr>
        <w:t>Descriptif détaillé des demandes de mission, invitation et bourses</w:t>
      </w:r>
      <w:r w:rsidR="00941B44" w:rsidRPr="00D973BC">
        <w:rPr>
          <w:rFonts w:ascii="Garamond" w:hAnsi="Garamond" w:cs="Times New Roman"/>
          <w:b/>
          <w:bCs/>
        </w:rPr>
        <w:t xml:space="preserve"> selon le modèle ci-après</w:t>
      </w:r>
      <w:r w:rsidR="001A7BC4" w:rsidRPr="00D973BC">
        <w:rPr>
          <w:rFonts w:ascii="Garamond" w:hAnsi="Garamond" w:cs="Times New Roman"/>
          <w:b/>
          <w:bCs/>
        </w:rPr>
        <w:t> </w:t>
      </w:r>
      <w:r w:rsidR="00941B44" w:rsidRPr="00D973BC">
        <w:rPr>
          <w:rFonts w:ascii="Garamond" w:hAnsi="Garamond" w:cs="Times New Roman"/>
          <w:b/>
          <w:bCs/>
        </w:rPr>
        <w:t>:</w:t>
      </w:r>
      <w:r w:rsidR="005A1CDE" w:rsidRPr="00D973BC">
        <w:rPr>
          <w:rFonts w:ascii="Garamond" w:hAnsi="Garamond" w:cs="Times New Roman"/>
          <w:b/>
          <w:bCs/>
        </w:rPr>
        <w:t xml:space="preserve"> </w:t>
      </w:r>
      <w:r w:rsidR="005A1CDE" w:rsidRPr="00D973BC">
        <w:rPr>
          <w:rFonts w:ascii="Garamond" w:hAnsi="Garamond" w:cs="Times New Roman"/>
          <w:b/>
          <w:bCs/>
          <w:u w:val="single"/>
        </w:rPr>
        <w:t>Indispensable</w:t>
      </w:r>
    </w:p>
    <w:p w:rsidR="000F2FC8" w:rsidRPr="00D973BC" w:rsidRDefault="000F2FC8" w:rsidP="00941B44">
      <w:pPr>
        <w:pStyle w:val="Paragraphedeliste1"/>
        <w:tabs>
          <w:tab w:val="left" w:pos="284"/>
        </w:tabs>
        <w:spacing w:after="120"/>
        <w:ind w:left="284" w:hanging="284"/>
        <w:rPr>
          <w:rFonts w:ascii="Garamond" w:hAnsi="Garamond" w:cs="Times New Roman"/>
        </w:rPr>
      </w:pPr>
      <w:r>
        <w:rPr>
          <w:rFonts w:ascii="Garamond" w:hAnsi="Garamond" w:cs="Times New Roman"/>
        </w:rPr>
        <w:t xml:space="preserve">- </w:t>
      </w:r>
      <w:r w:rsidR="00E21357">
        <w:rPr>
          <w:rFonts w:ascii="Garamond" w:hAnsi="Garamond" w:cs="Times New Roman"/>
        </w:rPr>
        <w:tab/>
        <w:t>Copie de la convention de cotutelle établie entre les deux universités partenaires (à défaut, engagement de la partie française</w:t>
      </w:r>
      <w:r w:rsidR="00446E43">
        <w:rPr>
          <w:rFonts w:ascii="Garamond" w:hAnsi="Garamond" w:cs="Times New Roman"/>
        </w:rPr>
        <w:t xml:space="preserve"> dans la future cotutelle)</w:t>
      </w:r>
    </w:p>
    <w:p w:rsidR="007B6A2F" w:rsidRPr="00D973BC" w:rsidRDefault="007B6A2F" w:rsidP="007B6A2F">
      <w:pPr>
        <w:pStyle w:val="Corpsdetexte"/>
        <w:tabs>
          <w:tab w:val="left" w:pos="284"/>
        </w:tabs>
        <w:rPr>
          <w:rFonts w:ascii="Garamond" w:hAnsi="Garamond"/>
          <w:i/>
          <w:strike/>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8"/>
        <w:gridCol w:w="1248"/>
        <w:gridCol w:w="1771"/>
        <w:gridCol w:w="1838"/>
        <w:gridCol w:w="1339"/>
      </w:tblGrid>
      <w:tr w:rsidR="007B6A2F" w:rsidRPr="00D973BC" w:rsidTr="00941B44">
        <w:trPr>
          <w:jc w:val="center"/>
        </w:trPr>
        <w:tc>
          <w:tcPr>
            <w:tcW w:w="4101" w:type="dxa"/>
            <w:shd w:val="clear" w:color="auto" w:fill="D9D9D9"/>
          </w:tcPr>
          <w:p w:rsidR="007B6A2F" w:rsidRDefault="007B6A2F" w:rsidP="00F255E2">
            <w:pPr>
              <w:jc w:val="center"/>
              <w:rPr>
                <w:rFonts w:ascii="Garamond" w:hAnsi="Garamond"/>
                <w:b/>
                <w:bCs/>
                <w:sz w:val="20"/>
                <w:szCs w:val="20"/>
              </w:rPr>
            </w:pPr>
            <w:r w:rsidRPr="00D973BC">
              <w:rPr>
                <w:rFonts w:ascii="Garamond" w:hAnsi="Garamond"/>
                <w:b/>
                <w:bCs/>
                <w:sz w:val="20"/>
                <w:szCs w:val="20"/>
              </w:rPr>
              <w:t xml:space="preserve">Moyens de la Coopération </w:t>
            </w:r>
            <w:proofErr w:type="spellStart"/>
            <w:r w:rsidRPr="00D973BC">
              <w:rPr>
                <w:rFonts w:ascii="Garamond" w:hAnsi="Garamond"/>
                <w:b/>
                <w:bCs/>
                <w:sz w:val="20"/>
                <w:szCs w:val="20"/>
              </w:rPr>
              <w:t>Maroco</w:t>
            </w:r>
            <w:proofErr w:type="spellEnd"/>
            <w:r w:rsidRPr="00D973BC">
              <w:rPr>
                <w:rFonts w:ascii="Garamond" w:hAnsi="Garamond"/>
                <w:b/>
                <w:bCs/>
                <w:sz w:val="20"/>
                <w:szCs w:val="20"/>
              </w:rPr>
              <w:t>-Française</w:t>
            </w:r>
          </w:p>
          <w:p w:rsidR="00393B2C" w:rsidRPr="00D973BC" w:rsidRDefault="00393B2C" w:rsidP="00F255E2">
            <w:pPr>
              <w:jc w:val="center"/>
              <w:rPr>
                <w:rFonts w:ascii="Garamond" w:hAnsi="Garamond"/>
                <w:b/>
                <w:bCs/>
                <w:sz w:val="20"/>
                <w:szCs w:val="20"/>
              </w:rPr>
            </w:pPr>
            <w:r>
              <w:rPr>
                <w:rFonts w:ascii="Garamond" w:hAnsi="Garamond"/>
                <w:b/>
                <w:bCs/>
                <w:sz w:val="20"/>
                <w:szCs w:val="20"/>
              </w:rPr>
              <w:t>(coûts partagés selon l’accord de 2003)</w:t>
            </w:r>
          </w:p>
        </w:tc>
        <w:tc>
          <w:tcPr>
            <w:tcW w:w="126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Nombre</w:t>
            </w:r>
          </w:p>
        </w:tc>
        <w:tc>
          <w:tcPr>
            <w:tcW w:w="1800" w:type="dxa"/>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Nom et fonction de la personne</w:t>
            </w:r>
          </w:p>
        </w:tc>
        <w:tc>
          <w:tcPr>
            <w:tcW w:w="1870" w:type="dxa"/>
            <w:tcBorders>
              <w:righ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Objectifs</w:t>
            </w:r>
            <w:r w:rsidR="001A16E0" w:rsidRPr="00D973BC">
              <w:rPr>
                <w:rFonts w:ascii="Garamond" w:hAnsi="Garamond"/>
                <w:b/>
                <w:bCs/>
                <w:sz w:val="20"/>
                <w:szCs w:val="20"/>
              </w:rPr>
              <w:t xml:space="preserve"> et dates du séjour</w:t>
            </w:r>
          </w:p>
        </w:tc>
        <w:tc>
          <w:tcPr>
            <w:tcW w:w="1361" w:type="dxa"/>
            <w:tcBorders>
              <w:left w:val="single" w:sz="4" w:space="0" w:color="auto"/>
            </w:tcBorders>
            <w:shd w:val="clear" w:color="auto" w:fill="D9D9D9"/>
          </w:tcPr>
          <w:p w:rsidR="007B6A2F" w:rsidRPr="00D973BC" w:rsidRDefault="007B6A2F" w:rsidP="00F255E2">
            <w:pPr>
              <w:jc w:val="center"/>
              <w:rPr>
                <w:rFonts w:ascii="Garamond" w:hAnsi="Garamond"/>
                <w:b/>
                <w:bCs/>
                <w:sz w:val="20"/>
                <w:szCs w:val="20"/>
              </w:rPr>
            </w:pPr>
            <w:r w:rsidRPr="00D973BC">
              <w:rPr>
                <w:rFonts w:ascii="Garamond" w:hAnsi="Garamond"/>
                <w:b/>
                <w:bCs/>
                <w:sz w:val="20"/>
                <w:szCs w:val="20"/>
              </w:rPr>
              <w:t>Plan de travail</w:t>
            </w:r>
          </w:p>
        </w:tc>
      </w:tr>
      <w:tr w:rsidR="007B6A2F" w:rsidRPr="00D973BC" w:rsidTr="00941B44">
        <w:trPr>
          <w:trHeight w:val="451"/>
          <w:jc w:val="center"/>
        </w:trPr>
        <w:tc>
          <w:tcPr>
            <w:tcW w:w="4101" w:type="dxa"/>
          </w:tcPr>
          <w:p w:rsidR="00941B44" w:rsidRPr="00D973BC" w:rsidRDefault="00941B44" w:rsidP="00F255E2">
            <w:pPr>
              <w:jc w:val="both"/>
              <w:rPr>
                <w:rFonts w:ascii="Garamond" w:hAnsi="Garamond"/>
                <w:sz w:val="12"/>
                <w:szCs w:val="12"/>
              </w:rPr>
            </w:pPr>
          </w:p>
          <w:p w:rsidR="007B6A2F" w:rsidRPr="00D973BC" w:rsidRDefault="007B6A2F" w:rsidP="00F255E2">
            <w:pPr>
              <w:jc w:val="both"/>
              <w:rPr>
                <w:rFonts w:ascii="Garamond" w:hAnsi="Garamond"/>
              </w:rPr>
            </w:pPr>
            <w:r w:rsidRPr="00D973BC">
              <w:rPr>
                <w:rFonts w:ascii="Garamond" w:hAnsi="Garamond"/>
              </w:rPr>
              <w:t>Missions</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rPr>
            </w:pPr>
            <w:r w:rsidRPr="00D973BC">
              <w:rPr>
                <w:rFonts w:ascii="Garamond" w:hAnsi="Garamond"/>
              </w:rPr>
              <w:t>Invitations</w:t>
            </w:r>
          </w:p>
          <w:p w:rsidR="007B6A2F" w:rsidRPr="00D973BC" w:rsidRDefault="007B6A2F" w:rsidP="00F255E2">
            <w:pPr>
              <w:jc w:val="both"/>
              <w:rPr>
                <w:rFonts w:ascii="Garamond" w:hAnsi="Garamond"/>
                <w:i/>
                <w:sz w:val="18"/>
                <w:szCs w:val="18"/>
              </w:rPr>
            </w:pPr>
            <w:r w:rsidRPr="00D973BC">
              <w:rPr>
                <w:rFonts w:ascii="Garamond" w:hAnsi="Garamond"/>
                <w:i/>
                <w:sz w:val="18"/>
                <w:szCs w:val="18"/>
              </w:rPr>
              <w:t xml:space="preserve">(maximum </w:t>
            </w:r>
            <w:r w:rsidR="001A16E0" w:rsidRPr="00D973BC">
              <w:rPr>
                <w:rFonts w:ascii="Garamond" w:hAnsi="Garamond"/>
                <w:i/>
                <w:sz w:val="18"/>
                <w:szCs w:val="18"/>
              </w:rPr>
              <w:t>5</w:t>
            </w:r>
            <w:r w:rsidRPr="00D973BC">
              <w:rPr>
                <w:rFonts w:ascii="Garamond" w:hAnsi="Garamond"/>
                <w:i/>
                <w:sz w:val="18"/>
                <w:szCs w:val="18"/>
              </w:rPr>
              <w:t xml:space="preserve"> jours</w:t>
            </w:r>
            <w:r w:rsidR="001A16E0" w:rsidRPr="00D973BC">
              <w:rPr>
                <w:rFonts w:ascii="Garamond" w:hAnsi="Garamond"/>
                <w:i/>
                <w:sz w:val="18"/>
                <w:szCs w:val="18"/>
              </w:rPr>
              <w:t xml:space="preserve"> de </w:t>
            </w:r>
            <w:proofErr w:type="spellStart"/>
            <w:r w:rsidR="001A16E0" w:rsidRPr="00D973BC">
              <w:rPr>
                <w:rFonts w:ascii="Garamond" w:hAnsi="Garamond"/>
                <w:i/>
                <w:sz w:val="18"/>
                <w:szCs w:val="18"/>
              </w:rPr>
              <w:t>perdiems</w:t>
            </w:r>
            <w:proofErr w:type="spellEnd"/>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r w:rsidR="007B6A2F" w:rsidRPr="00D973BC" w:rsidTr="00941B44">
        <w:trPr>
          <w:jc w:val="center"/>
        </w:trPr>
        <w:tc>
          <w:tcPr>
            <w:tcW w:w="4101" w:type="dxa"/>
          </w:tcPr>
          <w:p w:rsidR="007B6A2F" w:rsidRPr="00D973BC" w:rsidRDefault="007B6A2F" w:rsidP="00F255E2">
            <w:pPr>
              <w:jc w:val="both"/>
              <w:rPr>
                <w:rFonts w:ascii="Garamond" w:hAnsi="Garamond"/>
                <w:i/>
                <w:sz w:val="18"/>
                <w:szCs w:val="18"/>
              </w:rPr>
            </w:pPr>
            <w:r w:rsidRPr="00D973BC">
              <w:rPr>
                <w:rFonts w:ascii="Garamond" w:hAnsi="Garamond"/>
              </w:rPr>
              <w:t>Bourse de s</w:t>
            </w:r>
            <w:r w:rsidR="00941B44" w:rsidRPr="00D973BC">
              <w:rPr>
                <w:rFonts w:ascii="Garamond" w:hAnsi="Garamond"/>
              </w:rPr>
              <w:t xml:space="preserve">tage </w:t>
            </w:r>
            <w:r w:rsidRPr="00D973BC">
              <w:rPr>
                <w:rFonts w:ascii="Garamond" w:hAnsi="Garamond"/>
                <w:i/>
                <w:sz w:val="18"/>
                <w:szCs w:val="18"/>
              </w:rPr>
              <w:t xml:space="preserve">(minimum </w:t>
            </w:r>
            <w:r w:rsidR="00393B2C">
              <w:rPr>
                <w:rFonts w:ascii="Garamond" w:hAnsi="Garamond"/>
                <w:i/>
                <w:sz w:val="18"/>
                <w:szCs w:val="18"/>
              </w:rPr>
              <w:t>3 mois</w:t>
            </w:r>
            <w:r w:rsidRPr="00D973BC">
              <w:rPr>
                <w:rFonts w:ascii="Garamond" w:hAnsi="Garamond"/>
                <w:i/>
                <w:sz w:val="18"/>
                <w:szCs w:val="18"/>
              </w:rPr>
              <w:t>)</w:t>
            </w:r>
          </w:p>
        </w:tc>
        <w:tc>
          <w:tcPr>
            <w:tcW w:w="1260" w:type="dxa"/>
          </w:tcPr>
          <w:p w:rsidR="007B6A2F" w:rsidRPr="00D973BC" w:rsidRDefault="007B6A2F" w:rsidP="00F255E2">
            <w:pPr>
              <w:jc w:val="both"/>
              <w:rPr>
                <w:rFonts w:ascii="Garamond" w:hAnsi="Garamond"/>
              </w:rPr>
            </w:pPr>
          </w:p>
          <w:p w:rsidR="007B6A2F" w:rsidRPr="00D973BC" w:rsidRDefault="007B6A2F" w:rsidP="00F255E2">
            <w:pPr>
              <w:jc w:val="both"/>
              <w:rPr>
                <w:rFonts w:ascii="Garamond" w:hAnsi="Garamond"/>
              </w:rPr>
            </w:pPr>
          </w:p>
        </w:tc>
        <w:tc>
          <w:tcPr>
            <w:tcW w:w="1800" w:type="dxa"/>
          </w:tcPr>
          <w:p w:rsidR="007B6A2F" w:rsidRPr="00D973BC" w:rsidRDefault="007B6A2F" w:rsidP="00F255E2">
            <w:pPr>
              <w:jc w:val="both"/>
              <w:rPr>
                <w:rFonts w:ascii="Garamond" w:hAnsi="Garamond"/>
              </w:rPr>
            </w:pPr>
          </w:p>
        </w:tc>
        <w:tc>
          <w:tcPr>
            <w:tcW w:w="1870" w:type="dxa"/>
            <w:tcBorders>
              <w:right w:val="single" w:sz="4" w:space="0" w:color="auto"/>
            </w:tcBorders>
          </w:tcPr>
          <w:p w:rsidR="007B6A2F" w:rsidRPr="00D973BC" w:rsidRDefault="007B6A2F" w:rsidP="00F255E2">
            <w:pPr>
              <w:jc w:val="both"/>
              <w:rPr>
                <w:rFonts w:ascii="Garamond" w:hAnsi="Garamond"/>
              </w:rPr>
            </w:pPr>
          </w:p>
        </w:tc>
        <w:tc>
          <w:tcPr>
            <w:tcW w:w="1361" w:type="dxa"/>
            <w:tcBorders>
              <w:left w:val="single" w:sz="4" w:space="0" w:color="auto"/>
            </w:tcBorders>
          </w:tcPr>
          <w:p w:rsidR="007B6A2F" w:rsidRPr="00D973BC" w:rsidRDefault="007B6A2F" w:rsidP="00F255E2">
            <w:pPr>
              <w:jc w:val="both"/>
              <w:rPr>
                <w:rFonts w:ascii="Garamond" w:hAnsi="Garamond"/>
              </w:rPr>
            </w:pPr>
          </w:p>
        </w:tc>
      </w:tr>
    </w:tbl>
    <w:p w:rsidR="003A4F14" w:rsidRPr="00D973BC" w:rsidRDefault="003A4F14" w:rsidP="003A4F14">
      <w:pPr>
        <w:pStyle w:val="Titre3"/>
        <w:ind w:left="0"/>
        <w:rPr>
          <w:rFonts w:ascii="Garamond" w:hAnsi="Garamond"/>
          <w:sz w:val="24"/>
          <w:szCs w:val="24"/>
        </w:rPr>
      </w:pPr>
    </w:p>
    <w:p w:rsidR="003A4F14" w:rsidRPr="00D973BC" w:rsidRDefault="003A4F14" w:rsidP="003A4F14">
      <w:pPr>
        <w:pStyle w:val="Titre3"/>
        <w:ind w:left="0"/>
        <w:rPr>
          <w:rFonts w:ascii="Garamond" w:hAnsi="Garamond"/>
          <w:sz w:val="24"/>
          <w:szCs w:val="24"/>
        </w:rPr>
      </w:pPr>
    </w:p>
    <w:p w:rsidR="003A4F14" w:rsidRPr="00D973BC" w:rsidRDefault="003A4F14" w:rsidP="003A4F14">
      <w:pPr>
        <w:pStyle w:val="Titre3"/>
        <w:ind w:left="0"/>
        <w:rPr>
          <w:rFonts w:ascii="Garamond" w:hAnsi="Garamond"/>
          <w:sz w:val="24"/>
          <w:szCs w:val="24"/>
        </w:rPr>
      </w:pPr>
    </w:p>
    <w:p w:rsidR="004A63B9" w:rsidRPr="00D973BC" w:rsidRDefault="000D0C41" w:rsidP="003A4F14">
      <w:pPr>
        <w:pStyle w:val="Titre3"/>
        <w:ind w:left="0"/>
        <w:rPr>
          <w:rFonts w:ascii="Garamond" w:hAnsi="Garamond"/>
          <w:sz w:val="24"/>
          <w:szCs w:val="24"/>
        </w:rPr>
      </w:pPr>
      <w:r w:rsidRPr="00D973BC">
        <w:rPr>
          <w:rFonts w:ascii="Garamond" w:hAnsi="Garamond"/>
          <w:sz w:val="24"/>
          <w:szCs w:val="24"/>
        </w:rPr>
        <w:t>VII</w:t>
      </w:r>
      <w:r w:rsidR="004A63B9" w:rsidRPr="00D973BC">
        <w:rPr>
          <w:rFonts w:ascii="Garamond" w:hAnsi="Garamond"/>
          <w:sz w:val="24"/>
          <w:szCs w:val="24"/>
        </w:rPr>
        <w:t>. VALIDATION DU PROJET</w:t>
      </w:r>
    </w:p>
    <w:p w:rsidR="000D0C41" w:rsidRPr="00D973BC" w:rsidRDefault="000D0C41" w:rsidP="000D0C41">
      <w:pPr>
        <w:rPr>
          <w:rFonts w:ascii="Garamond" w:hAnsi="Garamond"/>
          <w:sz w:val="22"/>
          <w:szCs w:val="22"/>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48"/>
        <w:gridCol w:w="5308"/>
      </w:tblGrid>
      <w:tr w:rsidR="004A63B9" w:rsidRPr="00D973BC" w:rsidTr="00941B44">
        <w:tc>
          <w:tcPr>
            <w:tcW w:w="10456" w:type="dxa"/>
            <w:gridSpan w:val="2"/>
          </w:tcPr>
          <w:p w:rsidR="004A63B9" w:rsidRPr="00AA5B4B" w:rsidRDefault="005035B0" w:rsidP="005035B0">
            <w:pPr>
              <w:ind w:right="-30"/>
              <w:rPr>
                <w:rFonts w:ascii="Garamond" w:hAnsi="Garamond"/>
                <w:bCs/>
                <w:iCs/>
                <w:sz w:val="22"/>
                <w:szCs w:val="22"/>
                <w:lang w:eastAsia="en-US"/>
              </w:rPr>
            </w:pPr>
            <w:r w:rsidRPr="00D973BC">
              <w:rPr>
                <w:rFonts w:ascii="Garamond" w:hAnsi="Garamond"/>
                <w:b/>
                <w:iCs/>
                <w:sz w:val="22"/>
                <w:szCs w:val="22"/>
                <w:lang w:eastAsia="en-US"/>
              </w:rPr>
              <w:t>Signatures du Président de l’Université</w:t>
            </w:r>
            <w:r>
              <w:rPr>
                <w:rFonts w:ascii="Garamond" w:hAnsi="Garamond"/>
                <w:b/>
                <w:iCs/>
                <w:sz w:val="22"/>
                <w:szCs w:val="22"/>
                <w:lang w:eastAsia="en-US"/>
              </w:rPr>
              <w:t>,</w:t>
            </w:r>
            <w:r w:rsidRPr="00D973BC">
              <w:rPr>
                <w:rFonts w:ascii="Garamond" w:hAnsi="Garamond"/>
                <w:b/>
                <w:iCs/>
                <w:sz w:val="22"/>
                <w:szCs w:val="22"/>
                <w:lang w:eastAsia="en-US"/>
              </w:rPr>
              <w:t xml:space="preserve"> du </w:t>
            </w:r>
            <w:r>
              <w:rPr>
                <w:rFonts w:ascii="Garamond" w:hAnsi="Garamond"/>
                <w:b/>
                <w:iCs/>
                <w:sz w:val="22"/>
                <w:szCs w:val="22"/>
                <w:lang w:eastAsia="en-US"/>
              </w:rPr>
              <w:t>C</w:t>
            </w:r>
            <w:r w:rsidRPr="00D973BC">
              <w:rPr>
                <w:rFonts w:ascii="Garamond" w:hAnsi="Garamond"/>
                <w:b/>
                <w:iCs/>
                <w:sz w:val="22"/>
                <w:szCs w:val="22"/>
                <w:lang w:eastAsia="en-US"/>
              </w:rPr>
              <w:t>hef d’établissement</w:t>
            </w:r>
            <w:r>
              <w:rPr>
                <w:rFonts w:ascii="Garamond" w:hAnsi="Garamond"/>
                <w:b/>
                <w:iCs/>
                <w:sz w:val="22"/>
                <w:szCs w:val="22"/>
                <w:lang w:eastAsia="en-US"/>
              </w:rPr>
              <w:t xml:space="preserve">, </w:t>
            </w:r>
            <w:r w:rsidRPr="007C5358">
              <w:rPr>
                <w:rFonts w:ascii="Garamond" w:hAnsi="Garamond"/>
                <w:b/>
                <w:iCs/>
                <w:sz w:val="22"/>
                <w:szCs w:val="22"/>
                <w:lang w:eastAsia="en-US"/>
              </w:rPr>
              <w:t xml:space="preserve">du Directeur </w:t>
            </w:r>
            <w:r w:rsidR="007C5358">
              <w:rPr>
                <w:rFonts w:ascii="Garamond" w:hAnsi="Garamond"/>
                <w:b/>
                <w:iCs/>
                <w:sz w:val="22"/>
                <w:szCs w:val="22"/>
                <w:lang w:eastAsia="en-US"/>
              </w:rPr>
              <w:t xml:space="preserve">du centre d’études doctorales, </w:t>
            </w:r>
            <w:r w:rsidRPr="007C5358">
              <w:rPr>
                <w:rFonts w:ascii="Garamond" w:hAnsi="Garamond"/>
                <w:b/>
                <w:iCs/>
                <w:sz w:val="22"/>
                <w:szCs w:val="22"/>
                <w:lang w:eastAsia="en-US"/>
              </w:rPr>
              <w:t>du Co-Responsable du projet et du doctorant</w:t>
            </w:r>
          </w:p>
        </w:tc>
      </w:tr>
      <w:tr w:rsidR="004A63B9" w:rsidRPr="00D973BC" w:rsidTr="009612E2">
        <w:tblPrEx>
          <w:tblCellMar>
            <w:left w:w="70" w:type="dxa"/>
            <w:right w:w="70" w:type="dxa"/>
          </w:tblCellMar>
          <w:tblLook w:val="0000" w:firstRow="0" w:lastRow="0" w:firstColumn="0" w:lastColumn="0" w:noHBand="0" w:noVBand="0"/>
        </w:tblPrEx>
        <w:trPr>
          <w:trHeight w:val="99"/>
        </w:trPr>
        <w:tc>
          <w:tcPr>
            <w:tcW w:w="5148" w:type="dxa"/>
            <w:tcBorders>
              <w:right w:val="single" w:sz="4" w:space="0" w:color="auto"/>
            </w:tcBorders>
          </w:tcPr>
          <w:p w:rsidR="004A63B9" w:rsidRPr="00D973BC" w:rsidRDefault="004A63B9" w:rsidP="00B81AE5">
            <w:pPr>
              <w:ind w:left="108" w:right="-398"/>
              <w:jc w:val="center"/>
              <w:rPr>
                <w:rFonts w:ascii="Garamond" w:hAnsi="Garamond"/>
                <w:bCs/>
                <w:iCs/>
                <w:sz w:val="22"/>
                <w:szCs w:val="22"/>
                <w:lang w:eastAsia="en-US"/>
              </w:rPr>
            </w:pPr>
            <w:r w:rsidRPr="00D973BC">
              <w:rPr>
                <w:rFonts w:ascii="Garamond" w:hAnsi="Garamond"/>
                <w:bCs/>
                <w:iCs/>
                <w:sz w:val="22"/>
                <w:szCs w:val="22"/>
                <w:lang w:eastAsia="en-US"/>
              </w:rPr>
              <w:t>Le Président</w:t>
            </w: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3A4F14" w:rsidRPr="00D973BC" w:rsidRDefault="003A4F14" w:rsidP="00B81AE5">
            <w:pPr>
              <w:ind w:left="108" w:right="-398"/>
              <w:jc w:val="center"/>
              <w:rPr>
                <w:rFonts w:ascii="Garamond" w:hAnsi="Garamond"/>
                <w:bCs/>
                <w:iCs/>
                <w:sz w:val="22"/>
                <w:szCs w:val="22"/>
                <w:lang w:eastAsia="en-US"/>
              </w:rPr>
            </w:pPr>
          </w:p>
          <w:p w:rsidR="004A63B9" w:rsidRPr="00D973BC" w:rsidRDefault="004A63B9" w:rsidP="00B81AE5">
            <w:pPr>
              <w:ind w:right="-398"/>
              <w:rPr>
                <w:rFonts w:ascii="Garamond" w:hAnsi="Garamond"/>
                <w:bCs/>
                <w:iCs/>
                <w:sz w:val="22"/>
                <w:szCs w:val="22"/>
                <w:lang w:eastAsia="en-US"/>
              </w:rPr>
            </w:pPr>
          </w:p>
        </w:tc>
        <w:tc>
          <w:tcPr>
            <w:tcW w:w="5308" w:type="dxa"/>
            <w:tcBorders>
              <w:left w:val="single" w:sz="4" w:space="0" w:color="auto"/>
            </w:tcBorders>
            <w:shd w:val="clear" w:color="auto" w:fill="auto"/>
          </w:tcPr>
          <w:p w:rsidR="004A63B9" w:rsidRPr="00D973BC" w:rsidRDefault="004A63B9" w:rsidP="00B81AE5">
            <w:pPr>
              <w:jc w:val="center"/>
              <w:rPr>
                <w:rFonts w:ascii="Garamond" w:hAnsi="Garamond"/>
                <w:bCs/>
                <w:iCs/>
                <w:sz w:val="22"/>
                <w:szCs w:val="22"/>
                <w:lang w:eastAsia="en-US"/>
              </w:rPr>
            </w:pPr>
            <w:r w:rsidRPr="00D973BC">
              <w:rPr>
                <w:rFonts w:ascii="Garamond" w:hAnsi="Garamond"/>
                <w:bCs/>
                <w:iCs/>
                <w:sz w:val="22"/>
                <w:szCs w:val="22"/>
                <w:lang w:eastAsia="en-US"/>
              </w:rPr>
              <w:t>Le Chef d’établissement</w:t>
            </w:r>
          </w:p>
        </w:tc>
      </w:tr>
      <w:tr w:rsidR="00941B44" w:rsidRPr="00D973BC" w:rsidTr="009612E2">
        <w:tblPrEx>
          <w:tblCellMar>
            <w:left w:w="70" w:type="dxa"/>
            <w:right w:w="70" w:type="dxa"/>
          </w:tblCellMar>
          <w:tblLook w:val="0000" w:firstRow="0" w:lastRow="0" w:firstColumn="0" w:lastColumn="0" w:noHBand="0" w:noVBand="0"/>
        </w:tblPrEx>
        <w:trPr>
          <w:trHeight w:val="179"/>
        </w:trPr>
        <w:tc>
          <w:tcPr>
            <w:tcW w:w="5148" w:type="dxa"/>
            <w:tcBorders>
              <w:right w:val="single" w:sz="4" w:space="0" w:color="auto"/>
            </w:tcBorders>
          </w:tcPr>
          <w:p w:rsidR="00941B44" w:rsidRPr="00D973BC" w:rsidRDefault="00A11402" w:rsidP="00941B44">
            <w:pPr>
              <w:ind w:right="-30"/>
              <w:jc w:val="center"/>
              <w:rPr>
                <w:rFonts w:ascii="Garamond" w:hAnsi="Garamond"/>
                <w:bCs/>
                <w:sz w:val="22"/>
                <w:szCs w:val="22"/>
              </w:rPr>
            </w:pPr>
            <w:r>
              <w:rPr>
                <w:rFonts w:ascii="Garamond" w:hAnsi="Garamond"/>
                <w:bCs/>
                <w:iCs/>
                <w:sz w:val="22"/>
                <w:szCs w:val="22"/>
                <w:lang w:eastAsia="en-US"/>
              </w:rPr>
              <w:t xml:space="preserve">Le </w:t>
            </w:r>
            <w:r w:rsidR="003F14A9">
              <w:rPr>
                <w:rFonts w:ascii="Garamond" w:hAnsi="Garamond"/>
                <w:bCs/>
                <w:iCs/>
                <w:sz w:val="22"/>
                <w:szCs w:val="22"/>
                <w:lang w:eastAsia="en-US"/>
              </w:rPr>
              <w:t>Directeur du</w:t>
            </w:r>
            <w:r w:rsidR="003B677B">
              <w:rPr>
                <w:rFonts w:ascii="Garamond" w:hAnsi="Garamond"/>
                <w:bCs/>
                <w:iCs/>
                <w:sz w:val="22"/>
                <w:szCs w:val="22"/>
                <w:lang w:eastAsia="en-US"/>
              </w:rPr>
              <w:t xml:space="preserve"> c</w:t>
            </w:r>
            <w:r w:rsidR="003F14A9">
              <w:rPr>
                <w:rFonts w:ascii="Garamond" w:hAnsi="Garamond"/>
                <w:bCs/>
                <w:iCs/>
                <w:sz w:val="22"/>
                <w:szCs w:val="22"/>
                <w:lang w:eastAsia="en-US"/>
              </w:rPr>
              <w:t>entre d’études doctorales</w:t>
            </w:r>
          </w:p>
        </w:tc>
        <w:tc>
          <w:tcPr>
            <w:tcW w:w="5308" w:type="dxa"/>
            <w:tcBorders>
              <w:left w:val="single" w:sz="4" w:space="0" w:color="auto"/>
            </w:tcBorders>
          </w:tcPr>
          <w:p w:rsidR="00941B44" w:rsidRPr="007C5358" w:rsidRDefault="00A11402" w:rsidP="005035B0">
            <w:pPr>
              <w:ind w:right="-30"/>
              <w:jc w:val="center"/>
              <w:rPr>
                <w:rFonts w:ascii="Garamond" w:hAnsi="Garamond"/>
                <w:sz w:val="22"/>
                <w:szCs w:val="22"/>
              </w:rPr>
            </w:pPr>
            <w:r w:rsidRPr="007C5358">
              <w:rPr>
                <w:rFonts w:ascii="Garamond" w:hAnsi="Garamond"/>
                <w:sz w:val="22"/>
                <w:szCs w:val="22"/>
              </w:rPr>
              <w:t xml:space="preserve">Le </w:t>
            </w:r>
            <w:r w:rsidR="005035B0" w:rsidRPr="007C5358">
              <w:rPr>
                <w:rFonts w:ascii="Garamond" w:hAnsi="Garamond"/>
                <w:sz w:val="22"/>
                <w:szCs w:val="22"/>
              </w:rPr>
              <w:t xml:space="preserve">Co-Responsable </w:t>
            </w:r>
            <w:r w:rsidR="003B677B" w:rsidRPr="007C5358">
              <w:rPr>
                <w:rFonts w:ascii="Garamond" w:hAnsi="Garamond"/>
                <w:sz w:val="22"/>
                <w:szCs w:val="22"/>
              </w:rPr>
              <w:t>du projet (</w:t>
            </w:r>
            <w:proofErr w:type="spellStart"/>
            <w:r w:rsidR="005035B0" w:rsidRPr="007C5358">
              <w:rPr>
                <w:rFonts w:ascii="Garamond" w:hAnsi="Garamond"/>
                <w:sz w:val="22"/>
                <w:szCs w:val="22"/>
              </w:rPr>
              <w:t>co</w:t>
            </w:r>
            <w:proofErr w:type="spellEnd"/>
            <w:r w:rsidR="005035B0" w:rsidRPr="007C5358">
              <w:rPr>
                <w:rFonts w:ascii="Garamond" w:hAnsi="Garamond"/>
                <w:sz w:val="22"/>
                <w:szCs w:val="22"/>
              </w:rPr>
              <w:t xml:space="preserve">-encadrant </w:t>
            </w:r>
            <w:r w:rsidR="003B677B" w:rsidRPr="007C5358">
              <w:rPr>
                <w:rFonts w:ascii="Garamond" w:hAnsi="Garamond"/>
                <w:sz w:val="22"/>
                <w:szCs w:val="22"/>
              </w:rPr>
              <w:t>de la t</w:t>
            </w:r>
            <w:r w:rsidR="001A7BC4" w:rsidRPr="007C5358">
              <w:rPr>
                <w:rFonts w:ascii="Garamond" w:hAnsi="Garamond"/>
                <w:sz w:val="22"/>
                <w:szCs w:val="22"/>
              </w:rPr>
              <w:t>hèse)</w:t>
            </w: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5035B0" w:rsidRDefault="005035B0" w:rsidP="00C00630">
            <w:pPr>
              <w:ind w:right="-30"/>
              <w:jc w:val="center"/>
              <w:rPr>
                <w:rFonts w:ascii="Garamond" w:hAnsi="Garamond"/>
                <w:sz w:val="22"/>
                <w:szCs w:val="22"/>
              </w:rPr>
            </w:pPr>
          </w:p>
          <w:p w:rsidR="00A11402" w:rsidRPr="00D973BC" w:rsidRDefault="00A11402" w:rsidP="00C00630">
            <w:pPr>
              <w:ind w:right="-30"/>
              <w:jc w:val="center"/>
              <w:rPr>
                <w:rFonts w:ascii="Garamond" w:hAnsi="Garamond"/>
                <w:sz w:val="22"/>
                <w:szCs w:val="22"/>
              </w:rPr>
            </w:pPr>
          </w:p>
        </w:tc>
      </w:tr>
      <w:tr w:rsidR="00A11402" w:rsidRPr="00D973BC" w:rsidTr="005035B0">
        <w:tblPrEx>
          <w:tblCellMar>
            <w:left w:w="70" w:type="dxa"/>
            <w:right w:w="70" w:type="dxa"/>
          </w:tblCellMar>
          <w:tblLook w:val="0000" w:firstRow="0" w:lastRow="0" w:firstColumn="0" w:lastColumn="0" w:noHBand="0" w:noVBand="0"/>
        </w:tblPrEx>
        <w:trPr>
          <w:trHeight w:val="2096"/>
        </w:trPr>
        <w:tc>
          <w:tcPr>
            <w:tcW w:w="5148" w:type="dxa"/>
          </w:tcPr>
          <w:p w:rsidR="00A11402" w:rsidRPr="00010596" w:rsidRDefault="00A11402" w:rsidP="00B81AE5">
            <w:pPr>
              <w:pStyle w:val="Titre4"/>
              <w:ind w:right="-398"/>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p w:rsidR="00A11402" w:rsidRPr="00D973BC" w:rsidRDefault="00A11402" w:rsidP="00B81AE5">
            <w:pPr>
              <w:rPr>
                <w:rFonts w:ascii="Garamond" w:hAnsi="Garamond"/>
                <w:sz w:val="22"/>
                <w:szCs w:val="22"/>
              </w:rPr>
            </w:pPr>
          </w:p>
        </w:tc>
        <w:tc>
          <w:tcPr>
            <w:tcW w:w="5308" w:type="dxa"/>
          </w:tcPr>
          <w:p w:rsidR="00A11402" w:rsidRPr="00D973BC" w:rsidRDefault="00A11402" w:rsidP="00B81AE5">
            <w:pPr>
              <w:rPr>
                <w:rFonts w:ascii="Garamond" w:hAnsi="Garamond"/>
                <w:sz w:val="22"/>
                <w:szCs w:val="22"/>
              </w:rPr>
            </w:pPr>
          </w:p>
          <w:p w:rsidR="00A11402" w:rsidRPr="00D973BC" w:rsidRDefault="005035B0" w:rsidP="005035B0">
            <w:pPr>
              <w:jc w:val="center"/>
              <w:rPr>
                <w:rFonts w:ascii="Garamond" w:hAnsi="Garamond"/>
                <w:sz w:val="22"/>
                <w:szCs w:val="22"/>
              </w:rPr>
            </w:pPr>
            <w:r>
              <w:rPr>
                <w:rFonts w:ascii="Garamond" w:hAnsi="Garamond"/>
                <w:sz w:val="22"/>
                <w:szCs w:val="22"/>
              </w:rPr>
              <w:t>Le doctorant</w:t>
            </w:r>
          </w:p>
          <w:p w:rsidR="00A11402" w:rsidRPr="00D973BC" w:rsidRDefault="00A11402" w:rsidP="00B81AE5">
            <w:pPr>
              <w:rPr>
                <w:rFonts w:ascii="Garamond" w:hAnsi="Garamond"/>
                <w:sz w:val="22"/>
                <w:szCs w:val="22"/>
              </w:rPr>
            </w:pPr>
          </w:p>
        </w:tc>
      </w:tr>
    </w:tbl>
    <w:p w:rsidR="004A63B9" w:rsidRPr="00D973BC" w:rsidRDefault="004A63B9" w:rsidP="00C8637E">
      <w:pPr>
        <w:pStyle w:val="Corpsdetexte"/>
        <w:tabs>
          <w:tab w:val="left" w:pos="284"/>
        </w:tabs>
        <w:rPr>
          <w:rFonts w:ascii="Garamond" w:hAnsi="Garamond"/>
          <w:b/>
          <w:sz w:val="22"/>
          <w:szCs w:val="22"/>
        </w:rPr>
      </w:pPr>
    </w:p>
    <w:p w:rsidR="000D0C41" w:rsidRPr="00D973BC" w:rsidRDefault="000D0C41" w:rsidP="00C8637E">
      <w:pPr>
        <w:pStyle w:val="Corpsdetexte"/>
        <w:tabs>
          <w:tab w:val="left" w:pos="284"/>
        </w:tabs>
        <w:rPr>
          <w:rFonts w:ascii="Garamond" w:hAnsi="Garamond"/>
          <w:b/>
          <w:sz w:val="22"/>
          <w:szCs w:val="22"/>
        </w:rPr>
      </w:pPr>
    </w:p>
    <w:p w:rsidR="00C90A1D" w:rsidRPr="00D973BC" w:rsidRDefault="00C90A1D" w:rsidP="00C90A1D">
      <w:pPr>
        <w:pStyle w:val="Corpsdetexte"/>
        <w:tabs>
          <w:tab w:val="left" w:pos="284"/>
        </w:tabs>
        <w:jc w:val="center"/>
        <w:rPr>
          <w:rFonts w:ascii="Garamond" w:hAnsi="Garamond"/>
          <w:bCs/>
          <w:sz w:val="22"/>
          <w:szCs w:val="22"/>
        </w:rPr>
      </w:pPr>
      <w:r w:rsidRPr="00D973BC">
        <w:rPr>
          <w:rFonts w:ascii="Garamond" w:hAnsi="Garamond"/>
          <w:bCs/>
          <w:sz w:val="22"/>
          <w:szCs w:val="22"/>
        </w:rPr>
        <w:t>Fait à ………….….. le ………….</w:t>
      </w:r>
    </w:p>
    <w:sectPr w:rsidR="00C90A1D" w:rsidRPr="00D973BC" w:rsidSect="003153CD">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A2" w:rsidRDefault="008743A2" w:rsidP="00C8637E">
      <w:r>
        <w:separator/>
      </w:r>
    </w:p>
  </w:endnote>
  <w:endnote w:type="continuationSeparator" w:id="0">
    <w:p w:rsidR="008743A2" w:rsidRDefault="008743A2" w:rsidP="00C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26" w:rsidRDefault="00B23F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23F26" w:rsidRDefault="00B23F2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26" w:rsidRDefault="00B23F26" w:rsidP="003153CD">
    <w:pPr>
      <w:pStyle w:val="Pieddepage"/>
      <w:tabs>
        <w:tab w:val="clear" w:pos="453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A2" w:rsidRDefault="008743A2" w:rsidP="00C8637E">
      <w:r>
        <w:separator/>
      </w:r>
    </w:p>
  </w:footnote>
  <w:footnote w:type="continuationSeparator" w:id="0">
    <w:p w:rsidR="008743A2" w:rsidRDefault="008743A2" w:rsidP="00C8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26" w:rsidRPr="00A135EB" w:rsidRDefault="00B23F26" w:rsidP="00A135EB">
    <w:pPr>
      <w:pStyle w:val="Corpsdetexte"/>
      <w:rPr>
        <w:b/>
        <w:sz w:val="20"/>
      </w:rPr>
    </w:pP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multilevel"/>
    <w:tmpl w:val="00000009"/>
    <w:name w:val="WW8Num9"/>
    <w:lvl w:ilvl="0">
      <w:start w:val="1"/>
      <w:numFmt w:val="bullet"/>
      <w:lvlText w:val=""/>
      <w:lvlJc w:val="left"/>
      <w:pPr>
        <w:tabs>
          <w:tab w:val="num" w:pos="644"/>
        </w:tabs>
        <w:ind w:left="644"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6CA13D6"/>
    <w:multiLevelType w:val="multilevel"/>
    <w:tmpl w:val="5CF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F38F7"/>
    <w:multiLevelType w:val="hybridMultilevel"/>
    <w:tmpl w:val="A0DEE326"/>
    <w:lvl w:ilvl="0" w:tplc="9EEA1EE6">
      <w:start w:val="1"/>
      <w:numFmt w:val="upperRoman"/>
      <w:lvlText w:val="%1-"/>
      <w:lvlJc w:val="left"/>
      <w:pPr>
        <w:ind w:left="720" w:hanging="72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6" w15:restartNumberingAfterBreak="0">
    <w:nsid w:val="0B9913C3"/>
    <w:multiLevelType w:val="hybridMultilevel"/>
    <w:tmpl w:val="C5DE5FD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D67B3"/>
    <w:multiLevelType w:val="hybridMultilevel"/>
    <w:tmpl w:val="32AEB808"/>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6501E"/>
    <w:multiLevelType w:val="hybridMultilevel"/>
    <w:tmpl w:val="CF160938"/>
    <w:lvl w:ilvl="0" w:tplc="AF3E8C36">
      <w:start w:val="1"/>
      <w:numFmt w:val="bullet"/>
      <w:lvlText w:val=""/>
      <w:lvlJc w:val="left"/>
      <w:pPr>
        <w:tabs>
          <w:tab w:val="num" w:pos="720"/>
        </w:tabs>
        <w:ind w:left="720" w:hanging="360"/>
      </w:pPr>
      <w:rPr>
        <w:rFonts w:ascii="Symbol" w:hAnsi="Symbol" w:hint="default"/>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1AF0B5C"/>
    <w:multiLevelType w:val="hybridMultilevel"/>
    <w:tmpl w:val="01324A0E"/>
    <w:lvl w:ilvl="0" w:tplc="0890DCC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61956"/>
    <w:multiLevelType w:val="hybridMultilevel"/>
    <w:tmpl w:val="4106F640"/>
    <w:lvl w:ilvl="0" w:tplc="374E14F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5333AF"/>
    <w:multiLevelType w:val="hybridMultilevel"/>
    <w:tmpl w:val="3E2C91B0"/>
    <w:lvl w:ilvl="0" w:tplc="2D3CB0B8">
      <w:numFmt w:val="bullet"/>
      <w:lvlText w:val="-"/>
      <w:lvlJc w:val="left"/>
      <w:pPr>
        <w:ind w:left="644" w:hanging="360"/>
      </w:pPr>
      <w:rPr>
        <w:rFonts w:ascii="Times New Roman" w:eastAsia="Times New Roman" w:hAnsi="Times New Roman" w:cs="Times New Roman" w:hint="default"/>
      </w:rPr>
    </w:lvl>
    <w:lvl w:ilvl="1" w:tplc="040C0005">
      <w:start w:val="1"/>
      <w:numFmt w:val="bullet"/>
      <w:lvlText w:val=""/>
      <w:lvlJc w:val="left"/>
      <w:pPr>
        <w:tabs>
          <w:tab w:val="num" w:pos="1364"/>
        </w:tabs>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48F69EE"/>
    <w:multiLevelType w:val="hybridMultilevel"/>
    <w:tmpl w:val="5CCEADF8"/>
    <w:lvl w:ilvl="0" w:tplc="6C1A789A">
      <w:start w:val="1"/>
      <w:numFmt w:val="bullet"/>
      <w:lvlText w:val=""/>
      <w:lvlJc w:val="left"/>
      <w:pPr>
        <w:ind w:left="720" w:hanging="360"/>
      </w:pPr>
      <w:rPr>
        <w:rFonts w:ascii="Wingdings" w:hAnsi="Wingdings" w:cs="Wingdings" w:hint="default"/>
        <w:color w:val="000000"/>
        <w:sz w:val="16"/>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A173EE"/>
    <w:multiLevelType w:val="hybridMultilevel"/>
    <w:tmpl w:val="51AA4F8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503D68"/>
    <w:multiLevelType w:val="hybridMultilevel"/>
    <w:tmpl w:val="E004BE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87311E"/>
    <w:multiLevelType w:val="hybridMultilevel"/>
    <w:tmpl w:val="F9DE5472"/>
    <w:lvl w:ilvl="0" w:tplc="3F2CD5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AD6C3B"/>
    <w:multiLevelType w:val="multilevel"/>
    <w:tmpl w:val="A194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6614C"/>
    <w:multiLevelType w:val="hybridMultilevel"/>
    <w:tmpl w:val="ECDE95D2"/>
    <w:lvl w:ilvl="0" w:tplc="AF3E8C36">
      <w:start w:val="1"/>
      <w:numFmt w:val="bullet"/>
      <w:lvlText w:val=""/>
      <w:lvlJc w:val="left"/>
      <w:pPr>
        <w:tabs>
          <w:tab w:val="num" w:pos="720"/>
        </w:tabs>
        <w:ind w:left="720" w:hanging="360"/>
      </w:pPr>
      <w:rPr>
        <w:rFonts w:ascii="Symbol" w:hAnsi="Symbol" w:hint="default"/>
        <w:color w:val="auto"/>
        <w:sz w:val="24"/>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88C1FAB"/>
    <w:multiLevelType w:val="hybridMultilevel"/>
    <w:tmpl w:val="BB4A82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36A69"/>
    <w:multiLevelType w:val="hybridMultilevel"/>
    <w:tmpl w:val="AD9A6C42"/>
    <w:lvl w:ilvl="0" w:tplc="67C457C2">
      <w:numFmt w:val="bullet"/>
      <w:lvlText w:val=""/>
      <w:lvlJc w:val="left"/>
      <w:pPr>
        <w:tabs>
          <w:tab w:val="num" w:pos="900"/>
        </w:tabs>
        <w:ind w:left="900" w:hanging="360"/>
      </w:pPr>
      <w:rPr>
        <w:rFonts w:ascii="Wingdings 2" w:eastAsia="Times New Roman" w:hAnsi="Wingdings 2" w:cs="Arial" w:hint="default"/>
      </w:rPr>
    </w:lvl>
    <w:lvl w:ilvl="1" w:tplc="B51A4022">
      <w:start w:val="1"/>
      <w:numFmt w:val="bullet"/>
      <w:lvlText w:val=""/>
      <w:lvlJc w:val="left"/>
      <w:pPr>
        <w:tabs>
          <w:tab w:val="num" w:pos="1440"/>
        </w:tabs>
        <w:ind w:left="1440" w:hanging="360"/>
      </w:pPr>
      <w:rPr>
        <w:rFonts w:ascii="Symbol" w:hAnsi="Symbol" w:hint="default"/>
        <w:b/>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A5B7F11"/>
    <w:multiLevelType w:val="hybridMultilevel"/>
    <w:tmpl w:val="0CC68912"/>
    <w:lvl w:ilvl="0" w:tplc="67C457C2">
      <w:numFmt w:val="bullet"/>
      <w:lvlText w:val=""/>
      <w:lvlJc w:val="left"/>
      <w:pPr>
        <w:tabs>
          <w:tab w:val="num" w:pos="900"/>
        </w:tabs>
        <w:ind w:left="900" w:hanging="360"/>
      </w:pPr>
      <w:rPr>
        <w:rFonts w:ascii="Wingdings 2" w:eastAsia="Times New Roman" w:hAnsi="Wingdings 2" w:cs="Arial" w:hint="default"/>
      </w:rPr>
    </w:lvl>
    <w:lvl w:ilvl="1" w:tplc="DA20979C">
      <w:start w:val="1"/>
      <w:numFmt w:val="bullet"/>
      <w:lvlText w:val=""/>
      <w:lvlJc w:val="left"/>
      <w:pPr>
        <w:tabs>
          <w:tab w:val="num" w:pos="1440"/>
        </w:tabs>
        <w:ind w:left="1440" w:hanging="360"/>
      </w:pPr>
      <w:rPr>
        <w:rFonts w:ascii="Symbol" w:hAnsi="Symbol" w:hint="default"/>
        <w:b/>
        <w:color w:val="auto"/>
      </w:rPr>
    </w:lvl>
    <w:lvl w:ilvl="2" w:tplc="DCBEE614">
      <w:start w:val="1"/>
      <w:numFmt w:val="bullet"/>
      <w:lvlText w:val=""/>
      <w:lvlJc w:val="left"/>
      <w:pPr>
        <w:tabs>
          <w:tab w:val="num" w:pos="2340"/>
        </w:tabs>
        <w:ind w:left="2340" w:hanging="360"/>
      </w:pPr>
      <w:rPr>
        <w:rFonts w:ascii="Wingdings" w:hAnsi="Wingdings" w:hint="default"/>
        <w:color w:val="0000FF"/>
        <w:sz w:val="24"/>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C5A0E36"/>
    <w:multiLevelType w:val="hybridMultilevel"/>
    <w:tmpl w:val="9A6236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A2BA3"/>
    <w:multiLevelType w:val="hybridMultilevel"/>
    <w:tmpl w:val="F772957E"/>
    <w:lvl w:ilvl="0" w:tplc="5BEE20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FE39A0"/>
    <w:multiLevelType w:val="hybridMultilevel"/>
    <w:tmpl w:val="C86A2F4A"/>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4D2F52DD"/>
    <w:multiLevelType w:val="hybridMultilevel"/>
    <w:tmpl w:val="C6FAEEB6"/>
    <w:lvl w:ilvl="0" w:tplc="DE9E04C8">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180B00"/>
    <w:multiLevelType w:val="hybridMultilevel"/>
    <w:tmpl w:val="8728AA0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970AF0"/>
    <w:multiLevelType w:val="hybridMultilevel"/>
    <w:tmpl w:val="59324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C62FFA"/>
    <w:multiLevelType w:val="hybridMultilevel"/>
    <w:tmpl w:val="E91EA3DC"/>
    <w:lvl w:ilvl="0" w:tplc="C3460A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43F16"/>
    <w:multiLevelType w:val="hybridMultilevel"/>
    <w:tmpl w:val="5B1469E6"/>
    <w:lvl w:ilvl="0" w:tplc="C3460A3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C7CCB"/>
    <w:multiLevelType w:val="hybridMultilevel"/>
    <w:tmpl w:val="30C2D4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1146D"/>
    <w:multiLevelType w:val="hybridMultilevel"/>
    <w:tmpl w:val="850824FA"/>
    <w:lvl w:ilvl="0" w:tplc="A2CC1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CC03A3"/>
    <w:multiLevelType w:val="hybridMultilevel"/>
    <w:tmpl w:val="86EED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367693"/>
    <w:multiLevelType w:val="hybridMultilevel"/>
    <w:tmpl w:val="85F46FBC"/>
    <w:lvl w:ilvl="0" w:tplc="37A637EA">
      <w:numFmt w:val="bullet"/>
      <w:lvlText w:val="-"/>
      <w:lvlJc w:val="left"/>
      <w:pPr>
        <w:ind w:left="720" w:hanging="360"/>
      </w:pPr>
      <w:rPr>
        <w:rFonts w:ascii="Times New Roman" w:hAnsi="Times New Roman" w:cs="Times New Roman"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C67C94"/>
    <w:multiLevelType w:val="hybridMultilevel"/>
    <w:tmpl w:val="2A52D446"/>
    <w:lvl w:ilvl="0" w:tplc="F63C21C6">
      <w:start w:val="1"/>
      <w:numFmt w:val="decimal"/>
      <w:lvlText w:val="%1)"/>
      <w:lvlJc w:val="left"/>
      <w:pPr>
        <w:ind w:left="360" w:hanging="360"/>
      </w:pPr>
      <w:rPr>
        <w:rFonts w:hint="default"/>
        <w:b/>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34" w15:restartNumberingAfterBreak="0">
    <w:nsid w:val="7AC11D9E"/>
    <w:multiLevelType w:val="hybridMultilevel"/>
    <w:tmpl w:val="C54EE608"/>
    <w:lvl w:ilvl="0" w:tplc="365CBEBC">
      <w:start w:val="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33"/>
  </w:num>
  <w:num w:numId="4">
    <w:abstractNumId w:val="5"/>
  </w:num>
  <w:num w:numId="5">
    <w:abstractNumId w:val="22"/>
  </w:num>
  <w:num w:numId="6">
    <w:abstractNumId w:val="16"/>
  </w:num>
  <w:num w:numId="7">
    <w:abstractNumId w:val="4"/>
  </w:num>
  <w:num w:numId="8">
    <w:abstractNumId w:val="21"/>
  </w:num>
  <w:num w:numId="9">
    <w:abstractNumId w:val="29"/>
  </w:num>
  <w:num w:numId="10">
    <w:abstractNumId w:val="23"/>
  </w:num>
  <w:num w:numId="11">
    <w:abstractNumId w:val="2"/>
  </w:num>
  <w:num w:numId="12">
    <w:abstractNumId w:val="1"/>
  </w:num>
  <w:num w:numId="13">
    <w:abstractNumId w:val="3"/>
  </w:num>
  <w:num w:numId="14">
    <w:abstractNumId w:val="0"/>
  </w:num>
  <w:num w:numId="15">
    <w:abstractNumId w:val="6"/>
  </w:num>
  <w:num w:numId="16">
    <w:abstractNumId w:val="13"/>
  </w:num>
  <w:num w:numId="17">
    <w:abstractNumId w:val="25"/>
  </w:num>
  <w:num w:numId="18">
    <w:abstractNumId w:val="14"/>
  </w:num>
  <w:num w:numId="19">
    <w:abstractNumId w:val="18"/>
  </w:num>
  <w:num w:numId="20">
    <w:abstractNumId w:val="17"/>
  </w:num>
  <w:num w:numId="21">
    <w:abstractNumId w:val="8"/>
  </w:num>
  <w:num w:numId="22">
    <w:abstractNumId w:val="20"/>
  </w:num>
  <w:num w:numId="23">
    <w:abstractNumId w:val="19"/>
  </w:num>
  <w:num w:numId="24">
    <w:abstractNumId w:val="27"/>
  </w:num>
  <w:num w:numId="25">
    <w:abstractNumId w:val="30"/>
  </w:num>
  <w:num w:numId="26">
    <w:abstractNumId w:val="34"/>
  </w:num>
  <w:num w:numId="27">
    <w:abstractNumId w:val="24"/>
  </w:num>
  <w:num w:numId="28">
    <w:abstractNumId w:val="26"/>
  </w:num>
  <w:num w:numId="29">
    <w:abstractNumId w:val="31"/>
  </w:num>
  <w:num w:numId="30">
    <w:abstractNumId w:val="28"/>
  </w:num>
  <w:num w:numId="31">
    <w:abstractNumId w:val="7"/>
  </w:num>
  <w:num w:numId="32">
    <w:abstractNumId w:val="10"/>
  </w:num>
  <w:num w:numId="33">
    <w:abstractNumId w:val="32"/>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7E"/>
    <w:rsid w:val="00004F81"/>
    <w:rsid w:val="0000757D"/>
    <w:rsid w:val="00010596"/>
    <w:rsid w:val="00013B4B"/>
    <w:rsid w:val="000159B4"/>
    <w:rsid w:val="00017DE8"/>
    <w:rsid w:val="00020B68"/>
    <w:rsid w:val="00020B7D"/>
    <w:rsid w:val="000234F5"/>
    <w:rsid w:val="00024A99"/>
    <w:rsid w:val="00037EF7"/>
    <w:rsid w:val="0005225B"/>
    <w:rsid w:val="00052BED"/>
    <w:rsid w:val="000678E2"/>
    <w:rsid w:val="0007092E"/>
    <w:rsid w:val="000710E2"/>
    <w:rsid w:val="00073958"/>
    <w:rsid w:val="00073F55"/>
    <w:rsid w:val="00075482"/>
    <w:rsid w:val="00077DA7"/>
    <w:rsid w:val="00081CD4"/>
    <w:rsid w:val="00082CD3"/>
    <w:rsid w:val="000853D3"/>
    <w:rsid w:val="00085866"/>
    <w:rsid w:val="00094F0C"/>
    <w:rsid w:val="00095AF3"/>
    <w:rsid w:val="00095B1B"/>
    <w:rsid w:val="000A23B6"/>
    <w:rsid w:val="000A4822"/>
    <w:rsid w:val="000A5263"/>
    <w:rsid w:val="000A53B3"/>
    <w:rsid w:val="000A6913"/>
    <w:rsid w:val="000B384A"/>
    <w:rsid w:val="000B6FC9"/>
    <w:rsid w:val="000D07CD"/>
    <w:rsid w:val="000D0C41"/>
    <w:rsid w:val="000D484C"/>
    <w:rsid w:val="000D74B9"/>
    <w:rsid w:val="000E37E5"/>
    <w:rsid w:val="000F2FC8"/>
    <w:rsid w:val="000F5A03"/>
    <w:rsid w:val="001029CA"/>
    <w:rsid w:val="00113E3E"/>
    <w:rsid w:val="00123D4E"/>
    <w:rsid w:val="0013300D"/>
    <w:rsid w:val="00137E39"/>
    <w:rsid w:val="0014293D"/>
    <w:rsid w:val="001433C2"/>
    <w:rsid w:val="00145BB2"/>
    <w:rsid w:val="00150416"/>
    <w:rsid w:val="001508D9"/>
    <w:rsid w:val="001513E0"/>
    <w:rsid w:val="001646A3"/>
    <w:rsid w:val="00170BB0"/>
    <w:rsid w:val="00174D80"/>
    <w:rsid w:val="00175931"/>
    <w:rsid w:val="00180316"/>
    <w:rsid w:val="00182735"/>
    <w:rsid w:val="00197984"/>
    <w:rsid w:val="001A16E0"/>
    <w:rsid w:val="001A1C9D"/>
    <w:rsid w:val="001A7BAA"/>
    <w:rsid w:val="001A7BC4"/>
    <w:rsid w:val="001B0F24"/>
    <w:rsid w:val="001B54EA"/>
    <w:rsid w:val="001C127E"/>
    <w:rsid w:val="001E57D8"/>
    <w:rsid w:val="001F282B"/>
    <w:rsid w:val="00200EB4"/>
    <w:rsid w:val="00200F5D"/>
    <w:rsid w:val="00207534"/>
    <w:rsid w:val="00210392"/>
    <w:rsid w:val="0021063C"/>
    <w:rsid w:val="002106E9"/>
    <w:rsid w:val="0021100A"/>
    <w:rsid w:val="00211370"/>
    <w:rsid w:val="00225DB7"/>
    <w:rsid w:val="00227854"/>
    <w:rsid w:val="00233492"/>
    <w:rsid w:val="0024300C"/>
    <w:rsid w:val="002431AF"/>
    <w:rsid w:val="00245438"/>
    <w:rsid w:val="002478F6"/>
    <w:rsid w:val="0025125B"/>
    <w:rsid w:val="002618FC"/>
    <w:rsid w:val="00265C20"/>
    <w:rsid w:val="00267218"/>
    <w:rsid w:val="00271527"/>
    <w:rsid w:val="00272E3F"/>
    <w:rsid w:val="00273E87"/>
    <w:rsid w:val="0027483C"/>
    <w:rsid w:val="002834A8"/>
    <w:rsid w:val="00287B4F"/>
    <w:rsid w:val="0029058D"/>
    <w:rsid w:val="00293413"/>
    <w:rsid w:val="002938D2"/>
    <w:rsid w:val="0029452F"/>
    <w:rsid w:val="0029642B"/>
    <w:rsid w:val="002A4D81"/>
    <w:rsid w:val="002A509A"/>
    <w:rsid w:val="002B335D"/>
    <w:rsid w:val="002B6948"/>
    <w:rsid w:val="002B7DB1"/>
    <w:rsid w:val="002D2F33"/>
    <w:rsid w:val="002D6AA3"/>
    <w:rsid w:val="002E44B2"/>
    <w:rsid w:val="002F0E81"/>
    <w:rsid w:val="002F151B"/>
    <w:rsid w:val="002F1BFA"/>
    <w:rsid w:val="002F2DE4"/>
    <w:rsid w:val="002F40E9"/>
    <w:rsid w:val="002F4D4B"/>
    <w:rsid w:val="003022FB"/>
    <w:rsid w:val="0031029E"/>
    <w:rsid w:val="003153CD"/>
    <w:rsid w:val="003172A6"/>
    <w:rsid w:val="003217BB"/>
    <w:rsid w:val="003230A8"/>
    <w:rsid w:val="00325248"/>
    <w:rsid w:val="0035081F"/>
    <w:rsid w:val="00353935"/>
    <w:rsid w:val="00354501"/>
    <w:rsid w:val="00361A4F"/>
    <w:rsid w:val="00361B20"/>
    <w:rsid w:val="00364A99"/>
    <w:rsid w:val="00367BAA"/>
    <w:rsid w:val="00375076"/>
    <w:rsid w:val="003909E2"/>
    <w:rsid w:val="003917C9"/>
    <w:rsid w:val="00393B2C"/>
    <w:rsid w:val="00396C0F"/>
    <w:rsid w:val="003A4F14"/>
    <w:rsid w:val="003A575F"/>
    <w:rsid w:val="003B573B"/>
    <w:rsid w:val="003B677B"/>
    <w:rsid w:val="003C1456"/>
    <w:rsid w:val="003E24D9"/>
    <w:rsid w:val="003E5816"/>
    <w:rsid w:val="003F14A9"/>
    <w:rsid w:val="003F256F"/>
    <w:rsid w:val="003F43A7"/>
    <w:rsid w:val="003F4B5A"/>
    <w:rsid w:val="003F5D51"/>
    <w:rsid w:val="004050AF"/>
    <w:rsid w:val="0040695D"/>
    <w:rsid w:val="00414AEF"/>
    <w:rsid w:val="004317C1"/>
    <w:rsid w:val="004326DE"/>
    <w:rsid w:val="00433AF4"/>
    <w:rsid w:val="00446E43"/>
    <w:rsid w:val="00452761"/>
    <w:rsid w:val="00454987"/>
    <w:rsid w:val="00455EF5"/>
    <w:rsid w:val="00457D2B"/>
    <w:rsid w:val="004777DB"/>
    <w:rsid w:val="004851F8"/>
    <w:rsid w:val="00487733"/>
    <w:rsid w:val="00491501"/>
    <w:rsid w:val="00493B37"/>
    <w:rsid w:val="004A3AC3"/>
    <w:rsid w:val="004A5933"/>
    <w:rsid w:val="004A63B9"/>
    <w:rsid w:val="004A63CC"/>
    <w:rsid w:val="004A6EE3"/>
    <w:rsid w:val="004B73E8"/>
    <w:rsid w:val="004C6D62"/>
    <w:rsid w:val="004C71A4"/>
    <w:rsid w:val="004D113C"/>
    <w:rsid w:val="004D4250"/>
    <w:rsid w:val="004D5463"/>
    <w:rsid w:val="004D5DCC"/>
    <w:rsid w:val="004F5D83"/>
    <w:rsid w:val="004F61B9"/>
    <w:rsid w:val="00500002"/>
    <w:rsid w:val="00503417"/>
    <w:rsid w:val="005035B0"/>
    <w:rsid w:val="00507655"/>
    <w:rsid w:val="00507663"/>
    <w:rsid w:val="00512D82"/>
    <w:rsid w:val="00520B6A"/>
    <w:rsid w:val="00521815"/>
    <w:rsid w:val="00521BCB"/>
    <w:rsid w:val="00524808"/>
    <w:rsid w:val="00524A85"/>
    <w:rsid w:val="005324C0"/>
    <w:rsid w:val="005333EA"/>
    <w:rsid w:val="00542CEC"/>
    <w:rsid w:val="0054469A"/>
    <w:rsid w:val="005448B8"/>
    <w:rsid w:val="00546467"/>
    <w:rsid w:val="0055327C"/>
    <w:rsid w:val="00555CF5"/>
    <w:rsid w:val="00563625"/>
    <w:rsid w:val="00566641"/>
    <w:rsid w:val="00573519"/>
    <w:rsid w:val="00573F1F"/>
    <w:rsid w:val="00581E97"/>
    <w:rsid w:val="00582B95"/>
    <w:rsid w:val="00586CE3"/>
    <w:rsid w:val="00587ECC"/>
    <w:rsid w:val="005900D0"/>
    <w:rsid w:val="00595E64"/>
    <w:rsid w:val="00596EF1"/>
    <w:rsid w:val="005A1CDE"/>
    <w:rsid w:val="005B0174"/>
    <w:rsid w:val="005B566A"/>
    <w:rsid w:val="005B58D4"/>
    <w:rsid w:val="005C2201"/>
    <w:rsid w:val="005C6372"/>
    <w:rsid w:val="005E12F6"/>
    <w:rsid w:val="005E7A47"/>
    <w:rsid w:val="005F4CE7"/>
    <w:rsid w:val="00602E1B"/>
    <w:rsid w:val="0061169B"/>
    <w:rsid w:val="006166D2"/>
    <w:rsid w:val="00617901"/>
    <w:rsid w:val="00621F08"/>
    <w:rsid w:val="00630173"/>
    <w:rsid w:val="006364B6"/>
    <w:rsid w:val="00641669"/>
    <w:rsid w:val="00643FE6"/>
    <w:rsid w:val="00645F5E"/>
    <w:rsid w:val="00647E7E"/>
    <w:rsid w:val="006565FB"/>
    <w:rsid w:val="00656801"/>
    <w:rsid w:val="006711A2"/>
    <w:rsid w:val="00674396"/>
    <w:rsid w:val="00686B6E"/>
    <w:rsid w:val="00690A0D"/>
    <w:rsid w:val="006A3A29"/>
    <w:rsid w:val="006C7D25"/>
    <w:rsid w:val="006D2415"/>
    <w:rsid w:val="006D7821"/>
    <w:rsid w:val="006E3DFA"/>
    <w:rsid w:val="006E4331"/>
    <w:rsid w:val="006F07A2"/>
    <w:rsid w:val="006F0AC9"/>
    <w:rsid w:val="006F30FE"/>
    <w:rsid w:val="006F7992"/>
    <w:rsid w:val="00702AD8"/>
    <w:rsid w:val="00703648"/>
    <w:rsid w:val="00705DB9"/>
    <w:rsid w:val="00706702"/>
    <w:rsid w:val="007076F1"/>
    <w:rsid w:val="00712793"/>
    <w:rsid w:val="00713E25"/>
    <w:rsid w:val="00715F9D"/>
    <w:rsid w:val="00722857"/>
    <w:rsid w:val="007249E7"/>
    <w:rsid w:val="0073143F"/>
    <w:rsid w:val="00736973"/>
    <w:rsid w:val="00740769"/>
    <w:rsid w:val="00742432"/>
    <w:rsid w:val="00743BFD"/>
    <w:rsid w:val="00751D64"/>
    <w:rsid w:val="00755C0A"/>
    <w:rsid w:val="00756C83"/>
    <w:rsid w:val="00766C24"/>
    <w:rsid w:val="007700FC"/>
    <w:rsid w:val="007756F2"/>
    <w:rsid w:val="00790ACC"/>
    <w:rsid w:val="00790EC5"/>
    <w:rsid w:val="00792484"/>
    <w:rsid w:val="00796687"/>
    <w:rsid w:val="007A6146"/>
    <w:rsid w:val="007B4402"/>
    <w:rsid w:val="007B6A2F"/>
    <w:rsid w:val="007B7EA0"/>
    <w:rsid w:val="007C5331"/>
    <w:rsid w:val="007C5358"/>
    <w:rsid w:val="007C6E35"/>
    <w:rsid w:val="007D4107"/>
    <w:rsid w:val="007D6ED9"/>
    <w:rsid w:val="007D73A9"/>
    <w:rsid w:val="007D75D5"/>
    <w:rsid w:val="007E34B9"/>
    <w:rsid w:val="007F5C95"/>
    <w:rsid w:val="0080331D"/>
    <w:rsid w:val="00805234"/>
    <w:rsid w:val="00805590"/>
    <w:rsid w:val="00805B20"/>
    <w:rsid w:val="008141C3"/>
    <w:rsid w:val="0082163C"/>
    <w:rsid w:val="00824A49"/>
    <w:rsid w:val="00835232"/>
    <w:rsid w:val="008378F2"/>
    <w:rsid w:val="008440AF"/>
    <w:rsid w:val="00844F7C"/>
    <w:rsid w:val="008469F2"/>
    <w:rsid w:val="00851257"/>
    <w:rsid w:val="00861584"/>
    <w:rsid w:val="00861C26"/>
    <w:rsid w:val="00865871"/>
    <w:rsid w:val="00866D87"/>
    <w:rsid w:val="00867A86"/>
    <w:rsid w:val="008727D6"/>
    <w:rsid w:val="008743A2"/>
    <w:rsid w:val="008748C0"/>
    <w:rsid w:val="00874939"/>
    <w:rsid w:val="00875975"/>
    <w:rsid w:val="00876B8A"/>
    <w:rsid w:val="00881729"/>
    <w:rsid w:val="008B2780"/>
    <w:rsid w:val="008B35B7"/>
    <w:rsid w:val="008C5C79"/>
    <w:rsid w:val="008D509C"/>
    <w:rsid w:val="008F73F0"/>
    <w:rsid w:val="00904C62"/>
    <w:rsid w:val="009063E5"/>
    <w:rsid w:val="00911F12"/>
    <w:rsid w:val="00917010"/>
    <w:rsid w:val="00920298"/>
    <w:rsid w:val="00935521"/>
    <w:rsid w:val="00941B44"/>
    <w:rsid w:val="00944628"/>
    <w:rsid w:val="00951CB4"/>
    <w:rsid w:val="0095401C"/>
    <w:rsid w:val="0095459C"/>
    <w:rsid w:val="00956146"/>
    <w:rsid w:val="00956C9D"/>
    <w:rsid w:val="00957D7C"/>
    <w:rsid w:val="009607BC"/>
    <w:rsid w:val="009612E2"/>
    <w:rsid w:val="00963F61"/>
    <w:rsid w:val="00965A00"/>
    <w:rsid w:val="00974007"/>
    <w:rsid w:val="00974244"/>
    <w:rsid w:val="00975632"/>
    <w:rsid w:val="00976CCC"/>
    <w:rsid w:val="009772A5"/>
    <w:rsid w:val="00990CAA"/>
    <w:rsid w:val="00996099"/>
    <w:rsid w:val="00996C5D"/>
    <w:rsid w:val="00997027"/>
    <w:rsid w:val="009A6942"/>
    <w:rsid w:val="009B555D"/>
    <w:rsid w:val="009B5B57"/>
    <w:rsid w:val="009C16DB"/>
    <w:rsid w:val="009C4BA2"/>
    <w:rsid w:val="009C552C"/>
    <w:rsid w:val="009D35F6"/>
    <w:rsid w:val="009D46FF"/>
    <w:rsid w:val="009E0CDB"/>
    <w:rsid w:val="009E36C6"/>
    <w:rsid w:val="009E4FC1"/>
    <w:rsid w:val="009F38E6"/>
    <w:rsid w:val="00A1110A"/>
    <w:rsid w:val="00A11402"/>
    <w:rsid w:val="00A12F88"/>
    <w:rsid w:val="00A135EB"/>
    <w:rsid w:val="00A1607F"/>
    <w:rsid w:val="00A164C6"/>
    <w:rsid w:val="00A16FA2"/>
    <w:rsid w:val="00A35166"/>
    <w:rsid w:val="00A36BD1"/>
    <w:rsid w:val="00A40D6F"/>
    <w:rsid w:val="00A42981"/>
    <w:rsid w:val="00A45B2F"/>
    <w:rsid w:val="00A46816"/>
    <w:rsid w:val="00A5073B"/>
    <w:rsid w:val="00A53A5F"/>
    <w:rsid w:val="00A55602"/>
    <w:rsid w:val="00A6054A"/>
    <w:rsid w:val="00A84CE7"/>
    <w:rsid w:val="00A859AA"/>
    <w:rsid w:val="00A961D9"/>
    <w:rsid w:val="00AA249F"/>
    <w:rsid w:val="00AA3C7A"/>
    <w:rsid w:val="00AA5158"/>
    <w:rsid w:val="00AA5B4B"/>
    <w:rsid w:val="00AA720C"/>
    <w:rsid w:val="00AA7AB6"/>
    <w:rsid w:val="00AB0C6F"/>
    <w:rsid w:val="00AC0450"/>
    <w:rsid w:val="00AC5D84"/>
    <w:rsid w:val="00AD0143"/>
    <w:rsid w:val="00AD0567"/>
    <w:rsid w:val="00AD0CC0"/>
    <w:rsid w:val="00AD6296"/>
    <w:rsid w:val="00AE0B3A"/>
    <w:rsid w:val="00AE4940"/>
    <w:rsid w:val="00AF1362"/>
    <w:rsid w:val="00AF4D35"/>
    <w:rsid w:val="00AF57BB"/>
    <w:rsid w:val="00B16B9E"/>
    <w:rsid w:val="00B21FB3"/>
    <w:rsid w:val="00B23F26"/>
    <w:rsid w:val="00B25341"/>
    <w:rsid w:val="00B264F7"/>
    <w:rsid w:val="00B36FD1"/>
    <w:rsid w:val="00B40DFD"/>
    <w:rsid w:val="00B47702"/>
    <w:rsid w:val="00B511F1"/>
    <w:rsid w:val="00B52781"/>
    <w:rsid w:val="00B53C0A"/>
    <w:rsid w:val="00B5591E"/>
    <w:rsid w:val="00B60D97"/>
    <w:rsid w:val="00B64183"/>
    <w:rsid w:val="00B652EF"/>
    <w:rsid w:val="00B65F35"/>
    <w:rsid w:val="00B67A3F"/>
    <w:rsid w:val="00B723A7"/>
    <w:rsid w:val="00B74B81"/>
    <w:rsid w:val="00B7737D"/>
    <w:rsid w:val="00B81AE5"/>
    <w:rsid w:val="00B86D38"/>
    <w:rsid w:val="00B875B3"/>
    <w:rsid w:val="00B92971"/>
    <w:rsid w:val="00B94E5B"/>
    <w:rsid w:val="00B95056"/>
    <w:rsid w:val="00B95AE6"/>
    <w:rsid w:val="00B97875"/>
    <w:rsid w:val="00BA2753"/>
    <w:rsid w:val="00BA28B7"/>
    <w:rsid w:val="00BA7DD2"/>
    <w:rsid w:val="00BB529A"/>
    <w:rsid w:val="00BB5C5C"/>
    <w:rsid w:val="00BC2944"/>
    <w:rsid w:val="00BC296C"/>
    <w:rsid w:val="00BC30AE"/>
    <w:rsid w:val="00BC45CD"/>
    <w:rsid w:val="00BE1758"/>
    <w:rsid w:val="00BE4CBB"/>
    <w:rsid w:val="00BE6361"/>
    <w:rsid w:val="00BF0A98"/>
    <w:rsid w:val="00BF6253"/>
    <w:rsid w:val="00C00630"/>
    <w:rsid w:val="00C049AC"/>
    <w:rsid w:val="00C04F97"/>
    <w:rsid w:val="00C112DD"/>
    <w:rsid w:val="00C11BDE"/>
    <w:rsid w:val="00C1467A"/>
    <w:rsid w:val="00C20309"/>
    <w:rsid w:val="00C24CE5"/>
    <w:rsid w:val="00C26131"/>
    <w:rsid w:val="00C31AA6"/>
    <w:rsid w:val="00C34922"/>
    <w:rsid w:val="00C430F0"/>
    <w:rsid w:val="00C455D7"/>
    <w:rsid w:val="00C618C6"/>
    <w:rsid w:val="00C62420"/>
    <w:rsid w:val="00C6466D"/>
    <w:rsid w:val="00C6667D"/>
    <w:rsid w:val="00C71E47"/>
    <w:rsid w:val="00C73E18"/>
    <w:rsid w:val="00C765CA"/>
    <w:rsid w:val="00C8056B"/>
    <w:rsid w:val="00C81FFE"/>
    <w:rsid w:val="00C860CC"/>
    <w:rsid w:val="00C8637E"/>
    <w:rsid w:val="00C90A1D"/>
    <w:rsid w:val="00C9586E"/>
    <w:rsid w:val="00C97577"/>
    <w:rsid w:val="00CB424F"/>
    <w:rsid w:val="00CC0B8B"/>
    <w:rsid w:val="00CD44FA"/>
    <w:rsid w:val="00CD6024"/>
    <w:rsid w:val="00CE06C7"/>
    <w:rsid w:val="00CE63F7"/>
    <w:rsid w:val="00CF0701"/>
    <w:rsid w:val="00CF077A"/>
    <w:rsid w:val="00CF128F"/>
    <w:rsid w:val="00CF4091"/>
    <w:rsid w:val="00D015F5"/>
    <w:rsid w:val="00D069B4"/>
    <w:rsid w:val="00D16977"/>
    <w:rsid w:val="00D1703F"/>
    <w:rsid w:val="00D2124A"/>
    <w:rsid w:val="00D2514A"/>
    <w:rsid w:val="00D34907"/>
    <w:rsid w:val="00D36E69"/>
    <w:rsid w:val="00D4582E"/>
    <w:rsid w:val="00D50CEC"/>
    <w:rsid w:val="00D65079"/>
    <w:rsid w:val="00D67244"/>
    <w:rsid w:val="00D73A27"/>
    <w:rsid w:val="00D754EF"/>
    <w:rsid w:val="00D7558C"/>
    <w:rsid w:val="00D8015B"/>
    <w:rsid w:val="00D817CD"/>
    <w:rsid w:val="00D85F7C"/>
    <w:rsid w:val="00D864D4"/>
    <w:rsid w:val="00D875F5"/>
    <w:rsid w:val="00D92A02"/>
    <w:rsid w:val="00D973BC"/>
    <w:rsid w:val="00DA0A03"/>
    <w:rsid w:val="00DA0D70"/>
    <w:rsid w:val="00DA20C0"/>
    <w:rsid w:val="00DA4158"/>
    <w:rsid w:val="00DA62DA"/>
    <w:rsid w:val="00DB3F4C"/>
    <w:rsid w:val="00DC037F"/>
    <w:rsid w:val="00DC1BD2"/>
    <w:rsid w:val="00DD6288"/>
    <w:rsid w:val="00DD722C"/>
    <w:rsid w:val="00DE396B"/>
    <w:rsid w:val="00DE3B28"/>
    <w:rsid w:val="00DE491E"/>
    <w:rsid w:val="00DE71FD"/>
    <w:rsid w:val="00DE7587"/>
    <w:rsid w:val="00DF0792"/>
    <w:rsid w:val="00DF1FEE"/>
    <w:rsid w:val="00DF4958"/>
    <w:rsid w:val="00DF5F54"/>
    <w:rsid w:val="00DF6638"/>
    <w:rsid w:val="00E003D8"/>
    <w:rsid w:val="00E06F67"/>
    <w:rsid w:val="00E10E3B"/>
    <w:rsid w:val="00E1650B"/>
    <w:rsid w:val="00E16E59"/>
    <w:rsid w:val="00E21357"/>
    <w:rsid w:val="00E2179B"/>
    <w:rsid w:val="00E25340"/>
    <w:rsid w:val="00E31A66"/>
    <w:rsid w:val="00E34EA2"/>
    <w:rsid w:val="00E45112"/>
    <w:rsid w:val="00E50BB5"/>
    <w:rsid w:val="00E51B5F"/>
    <w:rsid w:val="00E523B3"/>
    <w:rsid w:val="00E53495"/>
    <w:rsid w:val="00E5730D"/>
    <w:rsid w:val="00E7166B"/>
    <w:rsid w:val="00E72F11"/>
    <w:rsid w:val="00E766B3"/>
    <w:rsid w:val="00E80344"/>
    <w:rsid w:val="00E82D06"/>
    <w:rsid w:val="00E83BA9"/>
    <w:rsid w:val="00E91AD2"/>
    <w:rsid w:val="00E94CB0"/>
    <w:rsid w:val="00E97835"/>
    <w:rsid w:val="00EA57E5"/>
    <w:rsid w:val="00EC04F1"/>
    <w:rsid w:val="00EC7E7D"/>
    <w:rsid w:val="00ED6872"/>
    <w:rsid w:val="00EE1470"/>
    <w:rsid w:val="00EF503B"/>
    <w:rsid w:val="00F024BB"/>
    <w:rsid w:val="00F12A52"/>
    <w:rsid w:val="00F255E2"/>
    <w:rsid w:val="00F376A3"/>
    <w:rsid w:val="00F41282"/>
    <w:rsid w:val="00F422A2"/>
    <w:rsid w:val="00F43B86"/>
    <w:rsid w:val="00F50204"/>
    <w:rsid w:val="00F52D7F"/>
    <w:rsid w:val="00F7504A"/>
    <w:rsid w:val="00F83C6B"/>
    <w:rsid w:val="00F84910"/>
    <w:rsid w:val="00F9253C"/>
    <w:rsid w:val="00F94265"/>
    <w:rsid w:val="00FA0700"/>
    <w:rsid w:val="00FA084D"/>
    <w:rsid w:val="00FA1D65"/>
    <w:rsid w:val="00FB0E2D"/>
    <w:rsid w:val="00FB3C42"/>
    <w:rsid w:val="00FC1329"/>
    <w:rsid w:val="00FC1AA1"/>
    <w:rsid w:val="00FC2936"/>
    <w:rsid w:val="00FC420A"/>
    <w:rsid w:val="00FC45B1"/>
    <w:rsid w:val="00FD3EA1"/>
    <w:rsid w:val="00FD7E64"/>
    <w:rsid w:val="00FE0DF7"/>
    <w:rsid w:val="00FE6500"/>
    <w:rsid w:val="00FE7449"/>
    <w:rsid w:val="00FF043D"/>
    <w:rsid w:val="00FF2507"/>
    <w:rsid w:val="00FF7B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BDACA73-A244-4B20-AF28-DFF8F090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7E"/>
    <w:rPr>
      <w:rFonts w:ascii="Times New Roman" w:eastAsia="Times New Roman" w:hAnsi="Times New Roman"/>
      <w:sz w:val="24"/>
      <w:szCs w:val="24"/>
    </w:rPr>
  </w:style>
  <w:style w:type="paragraph" w:styleId="Titre1">
    <w:name w:val="heading 1"/>
    <w:basedOn w:val="Normal"/>
    <w:next w:val="Normal"/>
    <w:link w:val="Titre1Car"/>
    <w:qFormat/>
    <w:rsid w:val="00C8637E"/>
    <w:pPr>
      <w:keepNext/>
      <w:pBdr>
        <w:top w:val="single" w:sz="6" w:space="1" w:color="auto"/>
        <w:left w:val="single" w:sz="6" w:space="1" w:color="auto"/>
        <w:bottom w:val="single" w:sz="6" w:space="1" w:color="auto"/>
        <w:right w:val="single" w:sz="6" w:space="1" w:color="auto"/>
      </w:pBdr>
      <w:ind w:left="760" w:right="658"/>
      <w:jc w:val="center"/>
      <w:outlineLvl w:val="0"/>
    </w:pPr>
    <w:rPr>
      <w:rFonts w:ascii="Arial" w:hAnsi="Arial"/>
      <w:b/>
      <w:bCs/>
      <w:color w:val="000000"/>
      <w:sz w:val="40"/>
      <w:szCs w:val="28"/>
      <w:lang w:val="en-US"/>
    </w:rPr>
  </w:style>
  <w:style w:type="paragraph" w:styleId="Titre2">
    <w:name w:val="heading 2"/>
    <w:basedOn w:val="Normal"/>
    <w:next w:val="Normal"/>
    <w:link w:val="Titre2Car"/>
    <w:qFormat/>
    <w:rsid w:val="00C8637E"/>
    <w:pPr>
      <w:keepNext/>
      <w:tabs>
        <w:tab w:val="left" w:pos="14572"/>
      </w:tabs>
      <w:jc w:val="center"/>
      <w:outlineLvl w:val="1"/>
    </w:pPr>
    <w:rPr>
      <w:rFonts w:ascii="Arial" w:hAnsi="Arial"/>
      <w:b/>
    </w:rPr>
  </w:style>
  <w:style w:type="paragraph" w:styleId="Titre3">
    <w:name w:val="heading 3"/>
    <w:basedOn w:val="Normal"/>
    <w:next w:val="Normal"/>
    <w:link w:val="Titre3Car"/>
    <w:qFormat/>
    <w:rsid w:val="00C8637E"/>
    <w:pPr>
      <w:keepNext/>
      <w:spacing w:after="120"/>
      <w:ind w:left="-142" w:right="-397"/>
      <w:jc w:val="both"/>
      <w:outlineLvl w:val="2"/>
    </w:pPr>
    <w:rPr>
      <w:b/>
      <w:iCs/>
      <w:sz w:val="26"/>
      <w:szCs w:val="20"/>
    </w:rPr>
  </w:style>
  <w:style w:type="paragraph" w:styleId="Titre4">
    <w:name w:val="heading 4"/>
    <w:basedOn w:val="Normal"/>
    <w:next w:val="Normal"/>
    <w:link w:val="Titre4Car"/>
    <w:qFormat/>
    <w:rsid w:val="00C8637E"/>
    <w:pPr>
      <w:keepNext/>
      <w:ind w:right="-766"/>
      <w:jc w:val="center"/>
      <w:outlineLvl w:val="3"/>
    </w:pPr>
    <w:rPr>
      <w:b/>
      <w:bCs/>
      <w:sz w:val="32"/>
      <w:szCs w:val="20"/>
    </w:rPr>
  </w:style>
  <w:style w:type="paragraph" w:styleId="Titre5">
    <w:name w:val="heading 5"/>
    <w:basedOn w:val="Normal"/>
    <w:next w:val="Normal"/>
    <w:link w:val="Titre5Car"/>
    <w:qFormat/>
    <w:rsid w:val="00C8637E"/>
    <w:pPr>
      <w:keepNext/>
      <w:pBdr>
        <w:top w:val="single" w:sz="4" w:space="1" w:color="auto"/>
        <w:left w:val="single" w:sz="4" w:space="4" w:color="auto"/>
        <w:bottom w:val="single" w:sz="4" w:space="1" w:color="auto"/>
        <w:right w:val="single" w:sz="4" w:space="4" w:color="auto"/>
      </w:pBdr>
      <w:ind w:right="-766"/>
      <w:jc w:val="both"/>
      <w:outlineLvl w:val="4"/>
    </w:pPr>
    <w:rPr>
      <w:b/>
      <w:bCs/>
      <w:i/>
      <w:iCs/>
      <w:sz w:val="28"/>
      <w:szCs w:val="20"/>
    </w:rPr>
  </w:style>
  <w:style w:type="paragraph" w:styleId="Titre6">
    <w:name w:val="heading 6"/>
    <w:basedOn w:val="Normal"/>
    <w:next w:val="Normal"/>
    <w:link w:val="Titre6Car"/>
    <w:qFormat/>
    <w:rsid w:val="00C8637E"/>
    <w:pPr>
      <w:keepNext/>
      <w:pBdr>
        <w:top w:val="single" w:sz="4" w:space="1" w:color="auto"/>
        <w:left w:val="single" w:sz="4" w:space="4" w:color="auto"/>
        <w:bottom w:val="single" w:sz="4" w:space="1" w:color="auto"/>
        <w:right w:val="single" w:sz="4" w:space="4" w:color="auto"/>
      </w:pBdr>
      <w:ind w:right="-766"/>
      <w:jc w:val="both"/>
      <w:outlineLvl w:val="5"/>
    </w:pPr>
    <w:rPr>
      <w:b/>
      <w:bCs/>
      <w:szCs w:val="20"/>
    </w:rPr>
  </w:style>
  <w:style w:type="paragraph" w:styleId="Titre7">
    <w:name w:val="heading 7"/>
    <w:basedOn w:val="Normal"/>
    <w:next w:val="Normal"/>
    <w:link w:val="Titre7Car"/>
    <w:qFormat/>
    <w:rsid w:val="00C8637E"/>
    <w:pPr>
      <w:keepNext/>
      <w:ind w:left="200" w:right="-398"/>
      <w:outlineLvl w:val="6"/>
    </w:pPr>
    <w:rPr>
      <w:b/>
      <w:bCs/>
      <w:i/>
      <w:iCs/>
      <w:sz w:val="20"/>
      <w:szCs w:val="20"/>
    </w:rPr>
  </w:style>
  <w:style w:type="paragraph" w:styleId="Titre9">
    <w:name w:val="heading 9"/>
    <w:basedOn w:val="Normal"/>
    <w:next w:val="Normal"/>
    <w:link w:val="Titre9Car"/>
    <w:qFormat/>
    <w:rsid w:val="00C8637E"/>
    <w:pPr>
      <w:keepNext/>
      <w:spacing w:after="120"/>
      <w:outlineLvl w:val="8"/>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8637E"/>
    <w:rPr>
      <w:rFonts w:ascii="Arial" w:eastAsia="Times New Roman" w:hAnsi="Arial" w:cs="Arial"/>
      <w:b/>
      <w:bCs/>
      <w:color w:val="000000"/>
      <w:sz w:val="40"/>
      <w:szCs w:val="28"/>
      <w:lang w:val="en-US"/>
    </w:rPr>
  </w:style>
  <w:style w:type="character" w:customStyle="1" w:styleId="Titre2Car">
    <w:name w:val="Titre 2 Car"/>
    <w:link w:val="Titre2"/>
    <w:rsid w:val="00C8637E"/>
    <w:rPr>
      <w:rFonts w:ascii="Arial" w:eastAsia="Times New Roman" w:hAnsi="Arial" w:cs="Times New Roman"/>
      <w:b/>
      <w:sz w:val="24"/>
      <w:szCs w:val="24"/>
      <w:lang w:eastAsia="fr-FR"/>
    </w:rPr>
  </w:style>
  <w:style w:type="character" w:customStyle="1" w:styleId="Titre3Car">
    <w:name w:val="Titre 3 Car"/>
    <w:link w:val="Titre3"/>
    <w:rsid w:val="00C8637E"/>
    <w:rPr>
      <w:rFonts w:ascii="Times New Roman" w:eastAsia="Times New Roman" w:hAnsi="Times New Roman" w:cs="Times New Roman"/>
      <w:b/>
      <w:iCs/>
      <w:sz w:val="26"/>
      <w:szCs w:val="20"/>
    </w:rPr>
  </w:style>
  <w:style w:type="character" w:customStyle="1" w:styleId="Titre4Car">
    <w:name w:val="Titre 4 Car"/>
    <w:link w:val="Titre4"/>
    <w:rsid w:val="00C8637E"/>
    <w:rPr>
      <w:rFonts w:ascii="Times New Roman" w:eastAsia="Times New Roman" w:hAnsi="Times New Roman" w:cs="Times New Roman"/>
      <w:b/>
      <w:bCs/>
      <w:sz w:val="32"/>
      <w:szCs w:val="20"/>
      <w:lang w:eastAsia="fr-FR"/>
    </w:rPr>
  </w:style>
  <w:style w:type="character" w:customStyle="1" w:styleId="Titre5Car">
    <w:name w:val="Titre 5 Car"/>
    <w:link w:val="Titre5"/>
    <w:rsid w:val="00C8637E"/>
    <w:rPr>
      <w:rFonts w:ascii="Times New Roman" w:eastAsia="Times New Roman" w:hAnsi="Times New Roman" w:cs="Times New Roman"/>
      <w:b/>
      <w:bCs/>
      <w:i/>
      <w:iCs/>
      <w:sz w:val="28"/>
      <w:szCs w:val="20"/>
      <w:lang w:eastAsia="fr-FR"/>
    </w:rPr>
  </w:style>
  <w:style w:type="character" w:customStyle="1" w:styleId="Titre6Car">
    <w:name w:val="Titre 6 Car"/>
    <w:link w:val="Titre6"/>
    <w:rsid w:val="00C8637E"/>
    <w:rPr>
      <w:rFonts w:ascii="Times New Roman" w:eastAsia="Times New Roman" w:hAnsi="Times New Roman" w:cs="Times New Roman"/>
      <w:b/>
      <w:bCs/>
      <w:sz w:val="24"/>
      <w:szCs w:val="20"/>
      <w:lang w:eastAsia="fr-FR"/>
    </w:rPr>
  </w:style>
  <w:style w:type="character" w:customStyle="1" w:styleId="Titre7Car">
    <w:name w:val="Titre 7 Car"/>
    <w:link w:val="Titre7"/>
    <w:rsid w:val="00C8637E"/>
    <w:rPr>
      <w:rFonts w:ascii="Times New Roman" w:eastAsia="Times New Roman" w:hAnsi="Times New Roman" w:cs="Arial"/>
      <w:b/>
      <w:bCs/>
      <w:i/>
      <w:iCs/>
    </w:rPr>
  </w:style>
  <w:style w:type="character" w:customStyle="1" w:styleId="Titre9Car">
    <w:name w:val="Titre 9 Car"/>
    <w:link w:val="Titre9"/>
    <w:rsid w:val="00C8637E"/>
    <w:rPr>
      <w:rFonts w:ascii="Times New Roman" w:eastAsia="Times New Roman" w:hAnsi="Times New Roman" w:cs="Times New Roman"/>
      <w:b/>
      <w:caps/>
      <w:sz w:val="24"/>
      <w:szCs w:val="24"/>
      <w:lang w:eastAsia="fr-FR"/>
    </w:rPr>
  </w:style>
  <w:style w:type="paragraph" w:styleId="Corpsdetexte">
    <w:name w:val="Body Text"/>
    <w:basedOn w:val="Normal"/>
    <w:link w:val="CorpsdetexteCar"/>
    <w:semiHidden/>
    <w:rsid w:val="00C8637E"/>
    <w:pPr>
      <w:tabs>
        <w:tab w:val="left" w:pos="14572"/>
      </w:tabs>
      <w:jc w:val="both"/>
    </w:pPr>
    <w:rPr>
      <w:snapToGrid w:val="0"/>
      <w:szCs w:val="20"/>
    </w:rPr>
  </w:style>
  <w:style w:type="character" w:customStyle="1" w:styleId="CorpsdetexteCar">
    <w:name w:val="Corps de texte Car"/>
    <w:link w:val="Corpsdetexte"/>
    <w:semiHidden/>
    <w:rsid w:val="00C8637E"/>
    <w:rPr>
      <w:rFonts w:ascii="Times New Roman" w:eastAsia="Times New Roman" w:hAnsi="Times New Roman" w:cs="Times New Roman"/>
      <w:snapToGrid w:val="0"/>
      <w:sz w:val="24"/>
      <w:szCs w:val="20"/>
    </w:rPr>
  </w:style>
  <w:style w:type="character" w:styleId="Appelnotedebasdep">
    <w:name w:val="footnote reference"/>
    <w:semiHidden/>
    <w:rsid w:val="00C8637E"/>
    <w:rPr>
      <w:vertAlign w:val="superscript"/>
    </w:rPr>
  </w:style>
  <w:style w:type="paragraph" w:styleId="Corpsdetexte3">
    <w:name w:val="Body Text 3"/>
    <w:basedOn w:val="Normal"/>
    <w:link w:val="Corpsdetexte3Car"/>
    <w:semiHidden/>
    <w:rsid w:val="00C8637E"/>
    <w:pPr>
      <w:ind w:right="-12"/>
      <w:jc w:val="center"/>
    </w:pPr>
    <w:rPr>
      <w:b/>
      <w:i/>
      <w:sz w:val="28"/>
    </w:rPr>
  </w:style>
  <w:style w:type="character" w:customStyle="1" w:styleId="Corpsdetexte3Car">
    <w:name w:val="Corps de texte 3 Car"/>
    <w:link w:val="Corpsdetexte3"/>
    <w:semiHidden/>
    <w:rsid w:val="00C8637E"/>
    <w:rPr>
      <w:rFonts w:ascii="Times New Roman" w:eastAsia="Times New Roman" w:hAnsi="Times New Roman" w:cs="Times New Roman"/>
      <w:b/>
      <w:i/>
      <w:sz w:val="28"/>
      <w:szCs w:val="24"/>
    </w:rPr>
  </w:style>
  <w:style w:type="paragraph" w:styleId="Retraitcorpsdetexte">
    <w:name w:val="Body Text Indent"/>
    <w:basedOn w:val="Normal"/>
    <w:link w:val="RetraitcorpsdetexteCar"/>
    <w:rsid w:val="00C8637E"/>
    <w:pPr>
      <w:tabs>
        <w:tab w:val="left" w:pos="14572"/>
      </w:tabs>
      <w:jc w:val="both"/>
    </w:pPr>
    <w:rPr>
      <w:snapToGrid w:val="0"/>
      <w:sz w:val="20"/>
      <w:szCs w:val="20"/>
    </w:rPr>
  </w:style>
  <w:style w:type="character" w:customStyle="1" w:styleId="RetraitcorpsdetexteCar">
    <w:name w:val="Retrait corps de texte Car"/>
    <w:link w:val="Retraitcorpsdetexte"/>
    <w:semiHidden/>
    <w:rsid w:val="00C8637E"/>
    <w:rPr>
      <w:rFonts w:ascii="Times New Roman" w:eastAsia="Times New Roman" w:hAnsi="Times New Roman" w:cs="Times New Roman"/>
      <w:snapToGrid w:val="0"/>
      <w:sz w:val="20"/>
      <w:szCs w:val="20"/>
    </w:rPr>
  </w:style>
  <w:style w:type="paragraph" w:styleId="Notedebasdepage">
    <w:name w:val="footnote text"/>
    <w:basedOn w:val="Normal"/>
    <w:link w:val="NotedebasdepageCar"/>
    <w:semiHidden/>
    <w:rsid w:val="00C8637E"/>
    <w:pPr>
      <w:bidi/>
      <w:jc w:val="right"/>
    </w:pPr>
    <w:rPr>
      <w:sz w:val="20"/>
      <w:szCs w:val="20"/>
    </w:rPr>
  </w:style>
  <w:style w:type="character" w:customStyle="1" w:styleId="NotedebasdepageCar">
    <w:name w:val="Note de bas de page Car"/>
    <w:link w:val="Notedebasdepage"/>
    <w:semiHidden/>
    <w:rsid w:val="00C8637E"/>
    <w:rPr>
      <w:rFonts w:ascii="Times New Roman" w:eastAsia="Times New Roman" w:hAnsi="Times New Roman" w:cs="Times New Roman"/>
      <w:sz w:val="20"/>
      <w:szCs w:val="20"/>
      <w:lang w:eastAsia="fr-FR"/>
    </w:rPr>
  </w:style>
  <w:style w:type="character" w:styleId="Numrodepage">
    <w:name w:val="page number"/>
    <w:basedOn w:val="Policepardfaut"/>
    <w:semiHidden/>
    <w:rsid w:val="00C8637E"/>
  </w:style>
  <w:style w:type="paragraph" w:styleId="Pieddepage">
    <w:name w:val="footer"/>
    <w:basedOn w:val="Normal"/>
    <w:link w:val="PieddepageCar"/>
    <w:semiHidden/>
    <w:rsid w:val="00C8637E"/>
    <w:pPr>
      <w:tabs>
        <w:tab w:val="center" w:pos="4536"/>
        <w:tab w:val="right" w:pos="9072"/>
      </w:tabs>
    </w:pPr>
  </w:style>
  <w:style w:type="character" w:customStyle="1" w:styleId="PieddepageCar">
    <w:name w:val="Pied de page Car"/>
    <w:link w:val="Pieddepage"/>
    <w:semiHidden/>
    <w:rsid w:val="00C8637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67244"/>
    <w:pPr>
      <w:ind w:left="720"/>
      <w:contextualSpacing/>
    </w:pPr>
  </w:style>
  <w:style w:type="paragraph" w:styleId="En-tte">
    <w:name w:val="header"/>
    <w:basedOn w:val="Normal"/>
    <w:link w:val="En-tteCar"/>
    <w:unhideWhenUsed/>
    <w:rsid w:val="00272E3F"/>
    <w:pPr>
      <w:tabs>
        <w:tab w:val="center" w:pos="4536"/>
        <w:tab w:val="right" w:pos="9072"/>
      </w:tabs>
    </w:pPr>
  </w:style>
  <w:style w:type="character" w:customStyle="1" w:styleId="En-tteCar">
    <w:name w:val="En-tête Car"/>
    <w:link w:val="En-tte"/>
    <w:rsid w:val="00272E3F"/>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272E3F"/>
    <w:rPr>
      <w:rFonts w:ascii="Tahoma" w:hAnsi="Tahoma"/>
      <w:sz w:val="16"/>
      <w:szCs w:val="16"/>
    </w:rPr>
  </w:style>
  <w:style w:type="character" w:customStyle="1" w:styleId="TextedebullesCar">
    <w:name w:val="Texte de bulles Car"/>
    <w:link w:val="Textedebulles"/>
    <w:uiPriority w:val="99"/>
    <w:semiHidden/>
    <w:rsid w:val="00272E3F"/>
    <w:rPr>
      <w:rFonts w:ascii="Tahoma" w:eastAsia="Times New Roman" w:hAnsi="Tahoma" w:cs="Tahoma"/>
      <w:sz w:val="16"/>
      <w:szCs w:val="16"/>
    </w:rPr>
  </w:style>
  <w:style w:type="table" w:styleId="Grilledutableau">
    <w:name w:val="Table Grid"/>
    <w:basedOn w:val="TableauNormal"/>
    <w:rsid w:val="00A13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link w:val="TitreCar"/>
    <w:qFormat/>
    <w:rsid w:val="001433C2"/>
    <w:pPr>
      <w:ind w:right="-398"/>
      <w:jc w:val="center"/>
    </w:pPr>
    <w:rPr>
      <w:b/>
      <w:bCs/>
      <w:szCs w:val="20"/>
      <w:lang w:eastAsia="en-US"/>
    </w:rPr>
  </w:style>
  <w:style w:type="character" w:customStyle="1" w:styleId="TitreCar">
    <w:name w:val="Titre Car"/>
    <w:link w:val="Titre"/>
    <w:rsid w:val="001433C2"/>
    <w:rPr>
      <w:rFonts w:ascii="Times New Roman" w:eastAsia="Times New Roman" w:hAnsi="Times New Roman" w:cs="Arial"/>
      <w:b/>
      <w:bCs/>
      <w:sz w:val="24"/>
      <w:lang w:eastAsia="en-US"/>
    </w:rPr>
  </w:style>
  <w:style w:type="paragraph" w:styleId="Corpsdetexte2">
    <w:name w:val="Body Text 2"/>
    <w:basedOn w:val="Normal"/>
    <w:link w:val="Corpsdetexte2Car"/>
    <w:uiPriority w:val="99"/>
    <w:semiHidden/>
    <w:unhideWhenUsed/>
    <w:rsid w:val="002A509A"/>
    <w:pPr>
      <w:spacing w:after="120" w:line="480" w:lineRule="auto"/>
    </w:pPr>
  </w:style>
  <w:style w:type="character" w:customStyle="1" w:styleId="Corpsdetexte2Car">
    <w:name w:val="Corps de texte 2 Car"/>
    <w:link w:val="Corpsdetexte2"/>
    <w:uiPriority w:val="99"/>
    <w:semiHidden/>
    <w:rsid w:val="002A509A"/>
    <w:rPr>
      <w:rFonts w:ascii="Times New Roman" w:eastAsia="Times New Roman" w:hAnsi="Times New Roman"/>
      <w:sz w:val="24"/>
      <w:szCs w:val="24"/>
    </w:rPr>
  </w:style>
  <w:style w:type="paragraph" w:customStyle="1" w:styleId="CarCarCarCar">
    <w:name w:val="Car Car Car Car"/>
    <w:basedOn w:val="Normal"/>
    <w:rsid w:val="002F1BFA"/>
    <w:pPr>
      <w:spacing w:after="160" w:line="240" w:lineRule="exact"/>
    </w:pPr>
    <w:rPr>
      <w:rFonts w:ascii="Verdana" w:hAnsi="Verdana"/>
      <w:sz w:val="20"/>
      <w:szCs w:val="20"/>
      <w:lang w:val="en-US" w:eastAsia="en-US"/>
    </w:rPr>
  </w:style>
  <w:style w:type="character" w:styleId="Lienhypertexte">
    <w:name w:val="Hyperlink"/>
    <w:rsid w:val="00713E25"/>
    <w:rPr>
      <w:color w:val="0000FF"/>
      <w:u w:val="single"/>
    </w:rPr>
  </w:style>
  <w:style w:type="paragraph" w:styleId="NormalWeb">
    <w:name w:val="Normal (Web)"/>
    <w:basedOn w:val="Normal"/>
    <w:rsid w:val="00170BB0"/>
    <w:pPr>
      <w:spacing w:before="100" w:beforeAutospacing="1" w:after="100" w:afterAutospacing="1"/>
    </w:pPr>
  </w:style>
  <w:style w:type="character" w:customStyle="1" w:styleId="HeaderChar">
    <w:name w:val="Header Char"/>
    <w:semiHidden/>
    <w:locked/>
    <w:rsid w:val="00712793"/>
    <w:rPr>
      <w:rFonts w:ascii="Times New Roman" w:hAnsi="Times New Roman" w:cs="Times New Roman"/>
      <w:sz w:val="24"/>
      <w:szCs w:val="24"/>
      <w:lang w:eastAsia="fr-FR"/>
    </w:rPr>
  </w:style>
  <w:style w:type="character" w:customStyle="1" w:styleId="TitleChar">
    <w:name w:val="Title Char"/>
    <w:locked/>
    <w:rsid w:val="000A5263"/>
    <w:rPr>
      <w:rFonts w:ascii="Times New Roman" w:hAnsi="Times New Roman" w:cs="Arial"/>
      <w:b/>
      <w:bCs/>
      <w:sz w:val="20"/>
      <w:szCs w:val="20"/>
    </w:rPr>
  </w:style>
  <w:style w:type="paragraph" w:customStyle="1" w:styleId="Paragraphedeliste1">
    <w:name w:val="Paragraphe de liste1"/>
    <w:basedOn w:val="Normal"/>
    <w:rsid w:val="00A45B2F"/>
    <w:pPr>
      <w:spacing w:after="200" w:line="276" w:lineRule="auto"/>
      <w:ind w:left="720"/>
      <w:contextualSpacing/>
    </w:pPr>
    <w:rPr>
      <w:rFonts w:ascii="Calibri" w:hAnsi="Calibri" w:cs="Arial"/>
      <w:sz w:val="22"/>
      <w:szCs w:val="22"/>
      <w:lang w:eastAsia="en-US"/>
    </w:rPr>
  </w:style>
  <w:style w:type="character" w:styleId="Lienhypertextesuivivisit">
    <w:name w:val="FollowedHyperlink"/>
    <w:rsid w:val="00200F5D"/>
    <w:rPr>
      <w:color w:val="800080"/>
      <w:u w:val="single"/>
    </w:rPr>
  </w:style>
  <w:style w:type="character" w:styleId="Marquedecommentaire">
    <w:name w:val="annotation reference"/>
    <w:rsid w:val="00AD0CC0"/>
    <w:rPr>
      <w:sz w:val="16"/>
      <w:szCs w:val="16"/>
    </w:rPr>
  </w:style>
  <w:style w:type="paragraph" w:styleId="Commentaire">
    <w:name w:val="annotation text"/>
    <w:basedOn w:val="Normal"/>
    <w:link w:val="CommentaireCar"/>
    <w:rsid w:val="00AD0CC0"/>
    <w:rPr>
      <w:sz w:val="20"/>
      <w:szCs w:val="20"/>
    </w:rPr>
  </w:style>
  <w:style w:type="character" w:customStyle="1" w:styleId="CommentaireCar">
    <w:name w:val="Commentaire Car"/>
    <w:link w:val="Commentaire"/>
    <w:rsid w:val="00AD0CC0"/>
    <w:rPr>
      <w:rFonts w:ascii="Times New Roman" w:eastAsia="Times New Roman" w:hAnsi="Times New Roman"/>
    </w:rPr>
  </w:style>
  <w:style w:type="paragraph" w:styleId="Objetducommentaire">
    <w:name w:val="annotation subject"/>
    <w:basedOn w:val="Commentaire"/>
    <w:next w:val="Commentaire"/>
    <w:link w:val="ObjetducommentaireCar"/>
    <w:rsid w:val="00AD0CC0"/>
    <w:rPr>
      <w:b/>
      <w:bCs/>
    </w:rPr>
  </w:style>
  <w:style w:type="character" w:customStyle="1" w:styleId="ObjetducommentaireCar">
    <w:name w:val="Objet du commentaire Car"/>
    <w:link w:val="Objetducommentaire"/>
    <w:rsid w:val="00AD0CC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617">
      <w:bodyDiv w:val="1"/>
      <w:marLeft w:val="0"/>
      <w:marRight w:val="0"/>
      <w:marTop w:val="0"/>
      <w:marBottom w:val="0"/>
      <w:divBdr>
        <w:top w:val="none" w:sz="0" w:space="0" w:color="auto"/>
        <w:left w:val="none" w:sz="0" w:space="0" w:color="auto"/>
        <w:bottom w:val="none" w:sz="0" w:space="0" w:color="auto"/>
        <w:right w:val="none" w:sz="0" w:space="0" w:color="auto"/>
      </w:divBdr>
      <w:divsChild>
        <w:div w:id="478153745">
          <w:marLeft w:val="0"/>
          <w:marRight w:val="0"/>
          <w:marTop w:val="0"/>
          <w:marBottom w:val="0"/>
          <w:divBdr>
            <w:top w:val="none" w:sz="0" w:space="0" w:color="auto"/>
            <w:left w:val="none" w:sz="0" w:space="0" w:color="auto"/>
            <w:bottom w:val="none" w:sz="0" w:space="0" w:color="auto"/>
            <w:right w:val="none" w:sz="0" w:space="0" w:color="auto"/>
          </w:divBdr>
        </w:div>
      </w:divsChild>
    </w:div>
    <w:div w:id="114444556">
      <w:bodyDiv w:val="1"/>
      <w:marLeft w:val="0"/>
      <w:marRight w:val="0"/>
      <w:marTop w:val="0"/>
      <w:marBottom w:val="0"/>
      <w:divBdr>
        <w:top w:val="none" w:sz="0" w:space="0" w:color="auto"/>
        <w:left w:val="none" w:sz="0" w:space="0" w:color="auto"/>
        <w:bottom w:val="none" w:sz="0" w:space="0" w:color="auto"/>
        <w:right w:val="none" w:sz="0" w:space="0" w:color="auto"/>
      </w:divBdr>
    </w:div>
    <w:div w:id="543102565">
      <w:bodyDiv w:val="1"/>
      <w:marLeft w:val="0"/>
      <w:marRight w:val="0"/>
      <w:marTop w:val="0"/>
      <w:marBottom w:val="0"/>
      <w:divBdr>
        <w:top w:val="none" w:sz="0" w:space="0" w:color="auto"/>
        <w:left w:val="none" w:sz="0" w:space="0" w:color="auto"/>
        <w:bottom w:val="none" w:sz="0" w:space="0" w:color="auto"/>
        <w:right w:val="none" w:sz="0" w:space="0" w:color="auto"/>
      </w:divBdr>
      <w:divsChild>
        <w:div w:id="1537110855">
          <w:marLeft w:val="0"/>
          <w:marRight w:val="0"/>
          <w:marTop w:val="0"/>
          <w:marBottom w:val="0"/>
          <w:divBdr>
            <w:top w:val="single" w:sz="6" w:space="0" w:color="B8B8B8"/>
            <w:left w:val="single" w:sz="6" w:space="0" w:color="B8B8B8"/>
            <w:bottom w:val="single" w:sz="6" w:space="0" w:color="B8B8B8"/>
            <w:right w:val="single" w:sz="6" w:space="0" w:color="B8B8B8"/>
          </w:divBdr>
          <w:divsChild>
            <w:div w:id="1607734035">
              <w:marLeft w:val="0"/>
              <w:marRight w:val="0"/>
              <w:marTop w:val="0"/>
              <w:marBottom w:val="0"/>
              <w:divBdr>
                <w:top w:val="none" w:sz="0" w:space="0" w:color="auto"/>
                <w:left w:val="none" w:sz="0" w:space="0" w:color="auto"/>
                <w:bottom w:val="none" w:sz="0" w:space="0" w:color="auto"/>
                <w:right w:val="none" w:sz="0" w:space="0" w:color="auto"/>
              </w:divBdr>
              <w:divsChild>
                <w:div w:id="1995333791">
                  <w:marLeft w:val="0"/>
                  <w:marRight w:val="0"/>
                  <w:marTop w:val="0"/>
                  <w:marBottom w:val="0"/>
                  <w:divBdr>
                    <w:top w:val="none" w:sz="0" w:space="0" w:color="auto"/>
                    <w:left w:val="none" w:sz="0" w:space="0" w:color="auto"/>
                    <w:bottom w:val="none" w:sz="0" w:space="0" w:color="auto"/>
                    <w:right w:val="none" w:sz="0" w:space="0" w:color="auto"/>
                  </w:divBdr>
                  <w:divsChild>
                    <w:div w:id="2050110054">
                      <w:marLeft w:val="0"/>
                      <w:marRight w:val="0"/>
                      <w:marTop w:val="0"/>
                      <w:marBottom w:val="0"/>
                      <w:divBdr>
                        <w:top w:val="none" w:sz="0" w:space="0" w:color="auto"/>
                        <w:left w:val="none" w:sz="0" w:space="0" w:color="auto"/>
                        <w:bottom w:val="none" w:sz="0" w:space="0" w:color="auto"/>
                        <w:right w:val="none" w:sz="0" w:space="0" w:color="auto"/>
                      </w:divBdr>
                      <w:divsChild>
                        <w:div w:id="1051997104">
                          <w:marLeft w:val="0"/>
                          <w:marRight w:val="0"/>
                          <w:marTop w:val="0"/>
                          <w:marBottom w:val="0"/>
                          <w:divBdr>
                            <w:top w:val="none" w:sz="0" w:space="0" w:color="auto"/>
                            <w:left w:val="none" w:sz="0" w:space="0" w:color="auto"/>
                            <w:bottom w:val="none" w:sz="0" w:space="0" w:color="auto"/>
                            <w:right w:val="none" w:sz="0" w:space="0" w:color="auto"/>
                          </w:divBdr>
                          <w:divsChild>
                            <w:div w:id="1255892564">
                              <w:marLeft w:val="0"/>
                              <w:marRight w:val="0"/>
                              <w:marTop w:val="0"/>
                              <w:marBottom w:val="0"/>
                              <w:divBdr>
                                <w:top w:val="none" w:sz="0" w:space="0" w:color="auto"/>
                                <w:left w:val="none" w:sz="0" w:space="0" w:color="auto"/>
                                <w:bottom w:val="none" w:sz="0" w:space="0" w:color="auto"/>
                                <w:right w:val="none" w:sz="0" w:space="0" w:color="auto"/>
                              </w:divBdr>
                              <w:divsChild>
                                <w:div w:id="8650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4034">
      <w:bodyDiv w:val="1"/>
      <w:marLeft w:val="0"/>
      <w:marRight w:val="0"/>
      <w:marTop w:val="0"/>
      <w:marBottom w:val="0"/>
      <w:divBdr>
        <w:top w:val="none" w:sz="0" w:space="0" w:color="auto"/>
        <w:left w:val="none" w:sz="0" w:space="0" w:color="auto"/>
        <w:bottom w:val="none" w:sz="0" w:space="0" w:color="auto"/>
        <w:right w:val="none" w:sz="0" w:space="0" w:color="auto"/>
      </w:divBdr>
    </w:div>
    <w:div w:id="1476293024">
      <w:bodyDiv w:val="1"/>
      <w:marLeft w:val="0"/>
      <w:marRight w:val="0"/>
      <w:marTop w:val="0"/>
      <w:marBottom w:val="0"/>
      <w:divBdr>
        <w:top w:val="none" w:sz="0" w:space="0" w:color="auto"/>
        <w:left w:val="none" w:sz="0" w:space="0" w:color="auto"/>
        <w:bottom w:val="none" w:sz="0" w:space="0" w:color="auto"/>
        <w:right w:val="none" w:sz="0" w:space="0" w:color="auto"/>
      </w:divBdr>
    </w:div>
    <w:div w:id="2000570309">
      <w:bodyDiv w:val="1"/>
      <w:marLeft w:val="0"/>
      <w:marRight w:val="0"/>
      <w:marTop w:val="0"/>
      <w:marBottom w:val="0"/>
      <w:divBdr>
        <w:top w:val="none" w:sz="0" w:space="0" w:color="auto"/>
        <w:left w:val="none" w:sz="0" w:space="0" w:color="auto"/>
        <w:bottom w:val="none" w:sz="0" w:space="0" w:color="auto"/>
        <w:right w:val="none" w:sz="0" w:space="0" w:color="auto"/>
      </w:divBdr>
      <w:divsChild>
        <w:div w:id="115568411">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591">
      <w:bodyDiv w:val="1"/>
      <w:marLeft w:val="0"/>
      <w:marRight w:val="0"/>
      <w:marTop w:val="0"/>
      <w:marBottom w:val="0"/>
      <w:divBdr>
        <w:top w:val="none" w:sz="0" w:space="0" w:color="auto"/>
        <w:left w:val="none" w:sz="0" w:space="0" w:color="auto"/>
        <w:bottom w:val="none" w:sz="0" w:space="0" w:color="auto"/>
        <w:right w:val="none" w:sz="0" w:space="0" w:color="auto"/>
      </w:divBdr>
      <w:divsChild>
        <w:div w:id="1581678037">
          <w:marLeft w:val="0"/>
          <w:marRight w:val="0"/>
          <w:marTop w:val="0"/>
          <w:marBottom w:val="0"/>
          <w:divBdr>
            <w:top w:val="single" w:sz="6" w:space="0" w:color="B8B8B8"/>
            <w:left w:val="single" w:sz="6" w:space="0" w:color="B8B8B8"/>
            <w:bottom w:val="single" w:sz="6" w:space="0" w:color="B8B8B8"/>
            <w:right w:val="single" w:sz="6" w:space="0" w:color="B8B8B8"/>
          </w:divBdr>
          <w:divsChild>
            <w:div w:id="1738941925">
              <w:marLeft w:val="0"/>
              <w:marRight w:val="0"/>
              <w:marTop w:val="0"/>
              <w:marBottom w:val="0"/>
              <w:divBdr>
                <w:top w:val="none" w:sz="0" w:space="0" w:color="auto"/>
                <w:left w:val="none" w:sz="0" w:space="0" w:color="auto"/>
                <w:bottom w:val="none" w:sz="0" w:space="0" w:color="auto"/>
                <w:right w:val="none" w:sz="0" w:space="0" w:color="auto"/>
              </w:divBdr>
              <w:divsChild>
                <w:div w:id="1956866078">
                  <w:marLeft w:val="0"/>
                  <w:marRight w:val="0"/>
                  <w:marTop w:val="0"/>
                  <w:marBottom w:val="0"/>
                  <w:divBdr>
                    <w:top w:val="none" w:sz="0" w:space="0" w:color="auto"/>
                    <w:left w:val="none" w:sz="0" w:space="0" w:color="auto"/>
                    <w:bottom w:val="none" w:sz="0" w:space="0" w:color="auto"/>
                    <w:right w:val="none" w:sz="0" w:space="0" w:color="auto"/>
                  </w:divBdr>
                  <w:divsChild>
                    <w:div w:id="377899483">
                      <w:marLeft w:val="0"/>
                      <w:marRight w:val="0"/>
                      <w:marTop w:val="0"/>
                      <w:marBottom w:val="0"/>
                      <w:divBdr>
                        <w:top w:val="none" w:sz="0" w:space="0" w:color="auto"/>
                        <w:left w:val="none" w:sz="0" w:space="0" w:color="auto"/>
                        <w:bottom w:val="none" w:sz="0" w:space="0" w:color="auto"/>
                        <w:right w:val="none" w:sz="0" w:space="0" w:color="auto"/>
                      </w:divBdr>
                      <w:divsChild>
                        <w:div w:id="1507094820">
                          <w:marLeft w:val="0"/>
                          <w:marRight w:val="0"/>
                          <w:marTop w:val="0"/>
                          <w:marBottom w:val="0"/>
                          <w:divBdr>
                            <w:top w:val="none" w:sz="0" w:space="0" w:color="auto"/>
                            <w:left w:val="none" w:sz="0" w:space="0" w:color="auto"/>
                            <w:bottom w:val="none" w:sz="0" w:space="0" w:color="auto"/>
                            <w:right w:val="none" w:sz="0" w:space="0" w:color="auto"/>
                          </w:divBdr>
                          <w:divsChild>
                            <w:div w:id="854273893">
                              <w:marLeft w:val="0"/>
                              <w:marRight w:val="0"/>
                              <w:marTop w:val="0"/>
                              <w:marBottom w:val="0"/>
                              <w:divBdr>
                                <w:top w:val="none" w:sz="0" w:space="0" w:color="auto"/>
                                <w:left w:val="none" w:sz="0" w:space="0" w:color="auto"/>
                                <w:bottom w:val="none" w:sz="0" w:space="0" w:color="auto"/>
                                <w:right w:val="none" w:sz="0" w:space="0" w:color="auto"/>
                              </w:divBdr>
                              <w:divsChild>
                                <w:div w:id="19776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cedocs@cnrst.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nrst.m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edocs@cnrst.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sinnov@gmail.com" TargetMode="External"/><Relationship Id="rId20" Type="http://schemas.openxmlformats.org/officeDocument/2006/relationships/hyperlink" Target="http://www.enssup.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cedocs@cnrst.m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drsinnov@gmail.com" TargetMode="External"/><Relationship Id="rId10" Type="http://schemas.openxmlformats.org/officeDocument/2006/relationships/hyperlink" Target="http://www.ambafrance-ma.org/" TargetMode="External"/><Relationship Id="rId19" Type="http://schemas.openxmlformats.org/officeDocument/2006/relationships/hyperlink" Target="mailto:aline.massy@institutfrancais-maro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if-maro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5036-571C-4940-B2F3-1D199759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3246</Words>
  <Characters>17854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21058</CharactersWithSpaces>
  <SharedDoc>false</SharedDoc>
  <HLinks>
    <vt:vector size="54" baseType="variant">
      <vt:variant>
        <vt:i4>1310779</vt:i4>
      </vt:variant>
      <vt:variant>
        <vt:i4>24</vt:i4>
      </vt:variant>
      <vt:variant>
        <vt:i4>0</vt:i4>
      </vt:variant>
      <vt:variant>
        <vt:i4>5</vt:i4>
      </vt:variant>
      <vt:variant>
        <vt:lpwstr>mailto:cedocs@cnrst.ma</vt:lpwstr>
      </vt:variant>
      <vt:variant>
        <vt:lpwstr/>
      </vt:variant>
      <vt:variant>
        <vt:i4>7405632</vt:i4>
      </vt:variant>
      <vt:variant>
        <vt:i4>21</vt:i4>
      </vt:variant>
      <vt:variant>
        <vt:i4>0</vt:i4>
      </vt:variant>
      <vt:variant>
        <vt:i4>5</vt:i4>
      </vt:variant>
      <vt:variant>
        <vt:lpwstr>mailto:drsinnov@gmail.com</vt:lpwstr>
      </vt:variant>
      <vt:variant>
        <vt:lpwstr/>
      </vt:variant>
      <vt:variant>
        <vt:i4>1179675</vt:i4>
      </vt:variant>
      <vt:variant>
        <vt:i4>18</vt:i4>
      </vt:variant>
      <vt:variant>
        <vt:i4>0</vt:i4>
      </vt:variant>
      <vt:variant>
        <vt:i4>5</vt:i4>
      </vt:variant>
      <vt:variant>
        <vt:lpwstr>http://if-maroc.org/</vt:lpwstr>
      </vt:variant>
      <vt:variant>
        <vt:lpwstr/>
      </vt:variant>
      <vt:variant>
        <vt:i4>786434</vt:i4>
      </vt:variant>
      <vt:variant>
        <vt:i4>15</vt:i4>
      </vt:variant>
      <vt:variant>
        <vt:i4>0</vt:i4>
      </vt:variant>
      <vt:variant>
        <vt:i4>5</vt:i4>
      </vt:variant>
      <vt:variant>
        <vt:lpwstr>http://www.cnrst.ma/</vt:lpwstr>
      </vt:variant>
      <vt:variant>
        <vt:lpwstr/>
      </vt:variant>
      <vt:variant>
        <vt:i4>4587585</vt:i4>
      </vt:variant>
      <vt:variant>
        <vt:i4>12</vt:i4>
      </vt:variant>
      <vt:variant>
        <vt:i4>0</vt:i4>
      </vt:variant>
      <vt:variant>
        <vt:i4>5</vt:i4>
      </vt:variant>
      <vt:variant>
        <vt:lpwstr>http://www.enssup.gov.ma/</vt:lpwstr>
      </vt:variant>
      <vt:variant>
        <vt:lpwstr/>
      </vt:variant>
      <vt:variant>
        <vt:i4>1310779</vt:i4>
      </vt:variant>
      <vt:variant>
        <vt:i4>9</vt:i4>
      </vt:variant>
      <vt:variant>
        <vt:i4>0</vt:i4>
      </vt:variant>
      <vt:variant>
        <vt:i4>5</vt:i4>
      </vt:variant>
      <vt:variant>
        <vt:lpwstr>mailto:cedocs@cnrst.ma</vt:lpwstr>
      </vt:variant>
      <vt:variant>
        <vt:lpwstr/>
      </vt:variant>
      <vt:variant>
        <vt:i4>1310779</vt:i4>
      </vt:variant>
      <vt:variant>
        <vt:i4>6</vt:i4>
      </vt:variant>
      <vt:variant>
        <vt:i4>0</vt:i4>
      </vt:variant>
      <vt:variant>
        <vt:i4>5</vt:i4>
      </vt:variant>
      <vt:variant>
        <vt:lpwstr>mailto:cedocs@cnrst.ma</vt:lpwstr>
      </vt:variant>
      <vt:variant>
        <vt:lpwstr/>
      </vt:variant>
      <vt:variant>
        <vt:i4>7405632</vt:i4>
      </vt:variant>
      <vt:variant>
        <vt:i4>3</vt:i4>
      </vt:variant>
      <vt:variant>
        <vt:i4>0</vt:i4>
      </vt:variant>
      <vt:variant>
        <vt:i4>5</vt:i4>
      </vt:variant>
      <vt:variant>
        <vt:lpwstr>mailto:drsinnov@gmail.com</vt:lpwstr>
      </vt:variant>
      <vt:variant>
        <vt:lpwstr/>
      </vt:variant>
      <vt:variant>
        <vt:i4>524308</vt:i4>
      </vt:variant>
      <vt:variant>
        <vt:i4>0</vt:i4>
      </vt:variant>
      <vt:variant>
        <vt:i4>0</vt:i4>
      </vt:variant>
      <vt:variant>
        <vt:i4>5</vt:i4>
      </vt:variant>
      <vt:variant>
        <vt:lpwstr>http://www.ambafrance-ma.org/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cp:lastModifiedBy>SIRH4</cp:lastModifiedBy>
  <cp:revision>3</cp:revision>
  <cp:lastPrinted>2016-01-18T10:51:00Z</cp:lastPrinted>
  <dcterms:created xsi:type="dcterms:W3CDTF">2016-03-01T15:41:00Z</dcterms:created>
  <dcterms:modified xsi:type="dcterms:W3CDTF">2016-03-01T15:46:00Z</dcterms:modified>
</cp:coreProperties>
</file>